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746E5509" w:rsidR="00643BB5" w:rsidRPr="00FC687F" w:rsidRDefault="00B3203C"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Illinois Department of Transportation is seeking bids for the purchase of </w:t>
          </w:r>
          <w:r w:rsidR="004C076F">
            <w:rPr>
              <w:rFonts w:asciiTheme="minorHAnsi" w:hAnsiTheme="minorHAnsi"/>
            </w:rPr>
            <w:t xml:space="preserve">seven </w:t>
          </w:r>
          <w:r>
            <w:rPr>
              <w:rFonts w:asciiTheme="minorHAnsi" w:hAnsiTheme="minorHAnsi"/>
            </w:rPr>
            <w:t>(</w:t>
          </w:r>
          <w:r w:rsidR="004C076F">
            <w:rPr>
              <w:rFonts w:asciiTheme="minorHAnsi" w:hAnsiTheme="minorHAnsi"/>
            </w:rPr>
            <w:t>7</w:t>
          </w:r>
          <w:r>
            <w:rPr>
              <w:rFonts w:asciiTheme="minorHAnsi" w:hAnsiTheme="minorHAnsi"/>
            </w:rPr>
            <w:t xml:space="preserve">), </w:t>
          </w:r>
          <w:r w:rsidR="004C076F">
            <w:rPr>
              <w:rFonts w:asciiTheme="minorHAnsi" w:hAnsiTheme="minorHAnsi"/>
            </w:rPr>
            <w:t xml:space="preserve">brush chippers </w:t>
          </w:r>
          <w:r w:rsidR="00213F43">
            <w:rPr>
              <w:rFonts w:asciiTheme="minorHAnsi" w:hAnsiTheme="minorHAnsi"/>
            </w:rPr>
            <w:t xml:space="preserve">for Districts </w:t>
          </w:r>
          <w:r w:rsidR="004C076F">
            <w:rPr>
              <w:rFonts w:asciiTheme="minorHAnsi" w:hAnsiTheme="minorHAnsi"/>
            </w:rPr>
            <w:t xml:space="preserve">2, 3, 4, 8, </w:t>
          </w:r>
          <w:r w:rsidR="00213F43">
            <w:rPr>
              <w:rFonts w:asciiTheme="minorHAnsi" w:hAnsiTheme="minorHAnsi"/>
            </w:rPr>
            <w:t xml:space="preserve">and </w:t>
          </w:r>
          <w:r w:rsidR="004C076F">
            <w:rPr>
              <w:rFonts w:asciiTheme="minorHAnsi" w:hAnsiTheme="minorHAnsi"/>
            </w:rPr>
            <w:t>9</w:t>
          </w:r>
          <w:r>
            <w:rPr>
              <w:rFonts w:asciiTheme="minorHAnsi" w:hAnsiTheme="minorHAnsi"/>
            </w:rPr>
            <w:t>.  Detailed equipment specifications/questionnaire has been included in this solicitation.  Bidders are required to complete and submit this specifications/questionnaire with the bid response.</w:t>
          </w:r>
        </w:p>
      </w:sdtContent>
    </w:sdt>
    <w:p w14:paraId="77BC5D43" w14:textId="1272D301"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B3203C">
            <w:rPr>
              <w:rStyle w:val="Style10"/>
            </w:rPr>
            <w:t>upon execution through June 30, 2019.</w:t>
          </w:r>
        </w:sdtContent>
      </w:sdt>
      <w:r>
        <w:rPr>
          <w:szCs w:val="20"/>
        </w:rPr>
        <w:t xml:space="preserve">  In no event will the total term of the contract, including the initial term, any renewal terms, and any extensions exceed ten (10) years.  30 ILCS 500/20-60.  </w:t>
      </w:r>
    </w:p>
    <w:p w14:paraId="3B8E9175" w14:textId="5A89FA05"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555753">
      <w:pPr>
        <w:pStyle w:val="ListParagraph"/>
        <w:numPr>
          <w:ilvl w:val="0"/>
          <w:numId w:val="11"/>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77777777" w:rsidR="00DB31E4" w:rsidRPr="00732984" w:rsidRDefault="001B3C16" w:rsidP="00732984">
      <w:pPr>
        <w:ind w:firstLine="720"/>
        <w:rPr>
          <w:rFonts w:asciiTheme="minorHAnsi" w:hAnsiTheme="minorHAnsi"/>
          <w:sz w:val="20"/>
          <w:szCs w:val="20"/>
        </w:rPr>
      </w:pPr>
      <w:hyperlink r:id="rId14" w:history="1">
        <w:r w:rsidR="00DB31E4" w:rsidRPr="00732984">
          <w:rPr>
            <w:rStyle w:val="Hyperlink"/>
            <w:rFonts w:asciiTheme="minorHAnsi" w:hAnsiTheme="minorHAnsi"/>
            <w:szCs w:val="20"/>
          </w:rPr>
          <w:t>http://www.idot.illinois.gov/doing-business/procurements/other-procurement-opportunities/index</w:t>
        </w:r>
      </w:hyperlink>
      <w:r w:rsidR="00DB31E4" w:rsidRPr="00732984">
        <w:rPr>
          <w:rFonts w:asciiTheme="minorHAnsi" w:hAnsiTheme="minorHAnsi"/>
          <w:sz w:val="20"/>
          <w:szCs w:val="20"/>
        </w:rPr>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555753">
      <w:pPr>
        <w:pStyle w:val="ListParagraph"/>
        <w:numPr>
          <w:ilvl w:val="0"/>
          <w:numId w:val="11"/>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045679CC"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Content>
                <w:r w:rsidR="00213F43">
                  <w:rPr>
                    <w:rFonts w:asciiTheme="minorHAnsi" w:hAnsiTheme="minorHAnsi" w:cstheme="minorHAnsi"/>
                    <w:bCs/>
                  </w:rPr>
                  <w:t>Brett Barnes</w:t>
                </w:r>
              </w:sdtContent>
            </w:sdt>
          </w:p>
        </w:tc>
        <w:tc>
          <w:tcPr>
            <w:tcW w:w="3134" w:type="dxa"/>
          </w:tcPr>
          <w:p w14:paraId="69A90DA8" w14:textId="7289F02A"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Content>
                <w:r w:rsidR="00C95F3E">
                  <w:rPr>
                    <w:rFonts w:asciiTheme="minorHAnsi" w:hAnsiTheme="minorHAnsi" w:cstheme="minorHAnsi"/>
                    <w:bCs/>
                  </w:rPr>
                  <w:t>(217) 785-</w:t>
                </w:r>
                <w:r w:rsidR="00213F43">
                  <w:rPr>
                    <w:rFonts w:asciiTheme="minorHAnsi" w:hAnsiTheme="minorHAnsi" w:cstheme="minorHAnsi"/>
                    <w:bCs/>
                  </w:rPr>
                  <w:t>8912</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Content>
                <w:r w:rsidR="00C92858">
                  <w:rPr>
                    <w:rFonts w:asciiTheme="minorHAnsi" w:hAnsiTheme="minorHAnsi" w:cstheme="minorHAnsi"/>
                    <w:bCs/>
                  </w:rPr>
                  <w:t>Illinois Department of Transportation</w:t>
                </w:r>
              </w:sdtContent>
            </w:sdt>
          </w:p>
        </w:tc>
        <w:tc>
          <w:tcPr>
            <w:tcW w:w="3134" w:type="dxa"/>
          </w:tcPr>
          <w:p w14:paraId="215F8464" w14:textId="752E3077"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213F43">
              <w:rPr>
                <w:rFonts w:asciiTheme="minorHAnsi" w:hAnsiTheme="minorHAnsi" w:cstheme="minorHAnsi"/>
                <w:bCs/>
              </w:rPr>
              <w:t>brett.a.barnes@illinois.gov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21228A8A" w:rsidR="003D70CA" w:rsidRDefault="003D70CA" w:rsidP="00E04A42">
      <w:pPr>
        <w:pStyle w:val="ListParagraph"/>
        <w:kinsoku w:val="0"/>
        <w:overflowPunct w:val="0"/>
        <w:autoSpaceDE w:val="0"/>
        <w:autoSpaceDN w:val="0"/>
        <w:spacing w:before="240" w:after="240" w:line="276" w:lineRule="auto"/>
        <w:jc w:val="both"/>
        <w:rPr>
          <w:rFonts w:asciiTheme="minorHAnsi" w:hAnsiTheme="minorHAnsi"/>
        </w:rPr>
      </w:pPr>
    </w:p>
    <w:p w14:paraId="4529949E" w14:textId="77777777" w:rsidR="003D70CA" w:rsidRDefault="003D70CA">
      <w:pPr>
        <w:spacing w:after="200" w:line="276" w:lineRule="auto"/>
        <w:rPr>
          <w:rFonts w:asciiTheme="minorHAnsi" w:hAnsiTheme="minorHAnsi"/>
        </w:rPr>
      </w:pPr>
      <w:r>
        <w:rPr>
          <w:rFonts w:asciiTheme="minorHAnsi" w:hAnsiTheme="minorHAnsi"/>
        </w:rPr>
        <w:br w:type="page"/>
      </w:r>
    </w:p>
    <w:p w14:paraId="59A7E356" w14:textId="5C2973DF" w:rsidR="001671B2" w:rsidRDefault="001671B2" w:rsidP="00555753">
      <w:pPr>
        <w:pStyle w:val="ListParagraph"/>
        <w:numPr>
          <w:ilvl w:val="0"/>
          <w:numId w:val="11"/>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8-10-04T00:00:00Z">
            <w:dateFormat w:val="MMMM d, yyyy"/>
            <w:lid w:val="en-US"/>
            <w:storeMappedDataAs w:val="dateTime"/>
            <w:calendar w:val="gregorian"/>
          </w:date>
        </w:sdtPr>
        <w:sdtContent>
          <w:r w:rsidR="00674E49" w:rsidRPr="00674E49">
            <w:rPr>
              <w:rFonts w:asciiTheme="minorHAnsi" w:hAnsiTheme="minorHAnsi" w:cstheme="minorHAnsi"/>
            </w:rPr>
            <w:t>October 4, 2018</w:t>
          </w:r>
        </w:sdtContent>
      </w:sdt>
      <w:r w:rsidR="00631513" w:rsidRPr="00674E49">
        <w:rPr>
          <w:rFonts w:asciiTheme="minorHAnsi" w:hAnsiTheme="minorHAnsi" w:cs="Arial"/>
        </w:rPr>
        <w:t xml:space="preserve">.  </w:t>
      </w:r>
      <w:r w:rsidR="00631513">
        <w:rPr>
          <w:rFonts w:asciiTheme="minorHAnsi" w:hAnsiTheme="minorHAnsi" w:cs="Arial"/>
        </w:rPr>
        <w:t>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555753">
      <w:pPr>
        <w:pStyle w:val="ListParagraph"/>
        <w:numPr>
          <w:ilvl w:val="0"/>
          <w:numId w:val="11"/>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1B3C16">
        <w:rPr>
          <w:rFonts w:asciiTheme="minorHAnsi" w:hAnsiTheme="minorHAnsi"/>
        </w:rPr>
      </w:r>
      <w:r w:rsidR="001B3C16">
        <w:rPr>
          <w:rFonts w:asciiTheme="minorHAnsi" w:hAnsiTheme="minorHAnsi"/>
        </w:rPr>
        <w:fldChar w:fldCharType="separate"/>
      </w:r>
      <w:r w:rsidR="00C92858">
        <w:rPr>
          <w:rFonts w:asciiTheme="minorHAnsi" w:hAnsiTheme="minorHAnsi"/>
        </w:rPr>
        <w:fldChar w:fldCharType="end"/>
      </w:r>
      <w:bookmarkEnd w:id="4"/>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1B3C16">
        <w:rPr>
          <w:rFonts w:asciiTheme="minorHAnsi" w:hAnsiTheme="minorHAnsi"/>
        </w:rPr>
      </w:r>
      <w:r w:rsidR="001B3C16">
        <w:rPr>
          <w:rFonts w:asciiTheme="minorHAnsi" w:hAnsiTheme="minorHAnsi"/>
        </w:rPr>
        <w:fldChar w:fldCharType="separate"/>
      </w:r>
      <w:r w:rsidR="00C92858">
        <w:rPr>
          <w:rFonts w:asciiTheme="minorHAnsi" w:hAnsiTheme="minorHAnsi"/>
        </w:rPr>
        <w:fldChar w:fldCharType="end"/>
      </w:r>
      <w:bookmarkEnd w:id="6"/>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1"/>
    <w:bookmarkEnd w:id="2"/>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3480AA70" w:rsidR="00643BB5" w:rsidRPr="00674E49"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8-10-12T00:00:00Z">
            <w:dateFormat w:val="MMMM d, yyyy"/>
            <w:lid w:val="en-US"/>
            <w:storeMappedDataAs w:val="dateTime"/>
            <w:calendar w:val="gregorian"/>
          </w:date>
        </w:sdtPr>
        <w:sdtContent>
          <w:r w:rsidR="00674E49" w:rsidRPr="00674E49">
            <w:rPr>
              <w:rFonts w:asciiTheme="minorHAnsi" w:hAnsiTheme="minorHAnsi" w:cstheme="minorHAnsi"/>
            </w:rPr>
            <w:t>October 12, 2018</w:t>
          </w:r>
        </w:sdtContent>
      </w:sdt>
    </w:p>
    <w:p w14:paraId="230F7E47" w14:textId="693BB74D" w:rsidR="00643BB5" w:rsidRDefault="00643BB5" w:rsidP="00643BB5">
      <w:pPr>
        <w:pStyle w:val="ListParagraph"/>
        <w:tabs>
          <w:tab w:val="left" w:pos="1440"/>
        </w:tabs>
        <w:spacing w:before="240" w:line="23" w:lineRule="atLeast"/>
        <w:ind w:left="1440"/>
        <w:jc w:val="both"/>
        <w:rPr>
          <w:rStyle w:val="Style10"/>
        </w:rPr>
      </w:pPr>
      <w:r w:rsidRPr="00674E49">
        <w:rPr>
          <w:rFonts w:asciiTheme="minorHAnsi" w:hAnsiTheme="minorHAnsi"/>
        </w:rPr>
        <w:t>Time:</w:t>
      </w:r>
      <w:r w:rsidRPr="00674E49">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3D70CA" w:rsidRPr="00674E49">
            <w:rPr>
              <w:rStyle w:val="Style10"/>
            </w:rPr>
            <w:t>11:0</w:t>
          </w:r>
          <w:r w:rsidR="003D70CA">
            <w:rPr>
              <w:rStyle w:val="Style10"/>
            </w:rPr>
            <w:t>0 a.m. CDT</w:t>
          </w:r>
        </w:sdtContent>
      </w:sdt>
    </w:p>
    <w:p w14:paraId="246C333A" w14:textId="782FB926"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3D70CA">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360" w:type="dxa"/>
        <w:tblInd w:w="108" w:type="dxa"/>
        <w:tblLook w:val="04A0" w:firstRow="1" w:lastRow="0" w:firstColumn="1" w:lastColumn="0" w:noHBand="0" w:noVBand="1"/>
      </w:tblPr>
      <w:tblGrid>
        <w:gridCol w:w="4590"/>
        <w:gridCol w:w="4770"/>
      </w:tblGrid>
      <w:tr w:rsidR="001671B2" w14:paraId="51C5AFFD" w14:textId="77777777" w:rsidTr="00DC56EB">
        <w:tc>
          <w:tcPr>
            <w:tcW w:w="4590" w:type="dxa"/>
          </w:tcPr>
          <w:p w14:paraId="563AC1DA" w14:textId="577656DB" w:rsidR="001671B2" w:rsidRPr="00093092" w:rsidRDefault="001671B2" w:rsidP="00DC56EB">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Content>
                <w:r w:rsidR="00DC56EB">
                  <w:rPr>
                    <w:rFonts w:asciiTheme="minorHAnsi" w:hAnsiTheme="minorHAnsi"/>
                  </w:rPr>
                  <w:t xml:space="preserve">Illinois Department of </w:t>
                </w:r>
                <w:r w:rsidR="00B33777">
                  <w:rPr>
                    <w:rFonts w:asciiTheme="minorHAnsi" w:hAnsiTheme="minorHAnsi"/>
                  </w:rPr>
                  <w:t>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DC56EB">
        <w:tc>
          <w:tcPr>
            <w:tcW w:w="4590" w:type="dxa"/>
          </w:tcPr>
          <w:p w14:paraId="27FD6D3B" w14:textId="4DDC9519"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1B3C16" w:rsidRPr="00FD1BD0">
              <w:rPr>
                <w:rFonts w:asciiTheme="minorHAnsi" w:hAnsiTheme="minorHAnsi" w:cstheme="minorHAnsi"/>
                <w:bCs/>
              </w:rPr>
              <w:t>:</w:t>
            </w:r>
            <w:r w:rsidR="001B3C16">
              <w:rPr>
                <w:rFonts w:asciiTheme="minorHAnsi" w:hAnsiTheme="minorHAnsi" w:cstheme="minorHAnsi"/>
                <w:bCs/>
              </w:rPr>
              <w:t xml:space="preserve"> </w:t>
            </w:r>
            <w:sdt>
              <w:sdtPr>
                <w:rPr>
                  <w:rFonts w:asciiTheme="minorHAnsi" w:hAnsiTheme="minorHAnsi" w:cstheme="minorHAnsi"/>
                  <w:bCs/>
                </w:rPr>
                <w:alias w:val="S:  Project Contact"/>
                <w:tag w:val="Project Contact"/>
                <w:id w:val="862942602"/>
                <w:placeholder>
                  <w:docPart w:val="832F00B66CF749189DB410F1B0EF3820"/>
                </w:placeholder>
              </w:sdtPr>
              <w:sdtContent>
                <w:r w:rsidR="001B3C16">
                  <w:rPr>
                    <w:rFonts w:asciiTheme="minorHAnsi" w:hAnsiTheme="minorHAnsi" w:cstheme="minorHAnsi"/>
                    <w:bCs/>
                  </w:rPr>
                  <w:t>Brett Barnes</w:t>
                </w:r>
              </w:sdtContent>
            </w:sdt>
          </w:p>
        </w:tc>
        <w:tc>
          <w:tcPr>
            <w:tcW w:w="4770" w:type="dxa"/>
          </w:tcPr>
          <w:p w14:paraId="34345B60" w14:textId="318B163A" w:rsidR="0070389A" w:rsidRDefault="001671B2" w:rsidP="003D70CA">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Style w:val="Style10"/>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4C076F">
              <w:rPr>
                <w:rFonts w:asciiTheme="minorHAnsi" w:hAnsiTheme="minorHAnsi"/>
              </w:rPr>
              <w:t>Brush Chippers</w:t>
            </w:r>
          </w:p>
          <w:p w14:paraId="40542EA0" w14:textId="21D4BCA2" w:rsidR="003D70CA" w:rsidRPr="00741C29" w:rsidRDefault="003D70CA" w:rsidP="003D70CA">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Pr>
                <w:rStyle w:val="Style10"/>
              </w:rPr>
              <w:t>2019-</w:t>
            </w:r>
            <w:r w:rsidR="0070389A" w:rsidRPr="001440C9">
              <w:rPr>
                <w:rStyle w:val="Style10"/>
              </w:rPr>
              <w:t>1</w:t>
            </w:r>
            <w:r w:rsidR="004C076F" w:rsidRPr="001440C9">
              <w:rPr>
                <w:rStyle w:val="Style10"/>
              </w:rPr>
              <w:t>9</w:t>
            </w:r>
          </w:p>
        </w:tc>
      </w:tr>
      <w:tr w:rsidR="001671B2" w14:paraId="7CF0ACAF" w14:textId="77777777" w:rsidTr="00DC56EB">
        <w:tc>
          <w:tcPr>
            <w:tcW w:w="4590"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Content>
                    <w:r w:rsidR="00B33777">
                      <w:rPr>
                        <w:rFonts w:asciiTheme="minorHAnsi" w:hAnsiTheme="minorHAnsi" w:cstheme="minorHAnsi"/>
                      </w:rPr>
                      <w:t>2300 S. Dirksen Parkway, Rm 302</w:t>
                    </w:r>
                  </w:sdtContent>
                </w:sdt>
              </w:sdtContent>
            </w:sdt>
          </w:p>
        </w:tc>
        <w:tc>
          <w:tcPr>
            <w:tcW w:w="4770" w:type="dxa"/>
          </w:tcPr>
          <w:p w14:paraId="308BC426" w14:textId="2BFAC1D6"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674E49">
              <w:rPr>
                <w:rFonts w:asciiTheme="minorHAnsi" w:hAnsiTheme="minorHAnsi"/>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rPr>
              </w:sdtEndPr>
              <w:sdtContent>
                <w:r w:rsidR="0070389A" w:rsidRPr="00674E49">
                  <w:rPr>
                    <w:rStyle w:val="Style3"/>
                  </w:rPr>
                  <w:t>10</w:t>
                </w:r>
                <w:r w:rsidR="003D70CA" w:rsidRPr="00674E49">
                  <w:rPr>
                    <w:rStyle w:val="Style3"/>
                  </w:rPr>
                  <w:t>/</w:t>
                </w:r>
                <w:r w:rsidR="00674E49" w:rsidRPr="00674E49">
                  <w:rPr>
                    <w:rStyle w:val="Style3"/>
                  </w:rPr>
                  <w:t>12</w:t>
                </w:r>
                <w:r w:rsidR="003D70CA" w:rsidRPr="00674E49">
                  <w:rPr>
                    <w:rStyle w:val="Style3"/>
                  </w:rPr>
                  <w:t>/18, 11:00 a.m. CDT</w:t>
                </w:r>
              </w:sdtContent>
            </w:sdt>
          </w:p>
        </w:tc>
      </w:tr>
      <w:tr w:rsidR="001671B2" w14:paraId="4B307E65" w14:textId="77777777" w:rsidTr="00DC56EB">
        <w:tc>
          <w:tcPr>
            <w:tcW w:w="4590"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DC56EB">
        <w:tc>
          <w:tcPr>
            <w:tcW w:w="4590"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07B2EBFA"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201</w:t>
      </w:r>
      <w:r w:rsidR="003D70CA">
        <w:rPr>
          <w:rFonts w:asciiTheme="minorHAnsi" w:hAnsiTheme="minorHAnsi"/>
          <w:b/>
        </w:rPr>
        <w:t>9</w:t>
      </w:r>
      <w:r w:rsidR="00450162">
        <w:rPr>
          <w:rFonts w:asciiTheme="minorHAnsi" w:hAnsiTheme="minorHAnsi"/>
          <w:b/>
        </w:rPr>
        <w:t>-</w:t>
      </w:r>
      <w:r w:rsidR="0070389A" w:rsidRPr="001440C9">
        <w:rPr>
          <w:rFonts w:asciiTheme="minorHAnsi" w:hAnsiTheme="minorHAnsi"/>
          <w:b/>
        </w:rPr>
        <w:t>1</w:t>
      </w:r>
      <w:r w:rsidR="004C076F" w:rsidRPr="001440C9">
        <w:rPr>
          <w:rFonts w:asciiTheme="minorHAnsi" w:hAnsiTheme="minorHAnsi"/>
          <w:b/>
        </w:rPr>
        <w:t>9</w:t>
      </w:r>
      <w:r w:rsidR="0070389A">
        <w:rPr>
          <w:rFonts w:asciiTheme="minorHAnsi" w:hAnsiTheme="minorHAnsi"/>
          <w:b/>
        </w:rPr>
        <w:t xml:space="preserve">, </w:t>
      </w:r>
      <w:r w:rsidR="004C076F">
        <w:rPr>
          <w:rFonts w:asciiTheme="minorHAnsi" w:hAnsiTheme="minorHAnsi"/>
          <w:b/>
        </w:rPr>
        <w:t>Brush Chippers</w:t>
      </w:r>
      <w:r>
        <w:rPr>
          <w:rFonts w:asciiTheme="minorHAnsi" w:hAnsiTheme="minorHAnsi"/>
        </w:rPr>
        <w:t xml:space="preserve"> 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4164DBAA" w:rsidR="00E41FD0"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554BED63" w14:textId="77777777" w:rsidR="00E41FD0" w:rsidRDefault="00E41FD0">
      <w:pPr>
        <w:spacing w:after="200" w:line="276" w:lineRule="auto"/>
      </w:pPr>
      <w:r>
        <w:br w:type="page"/>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lastRenderedPageBreak/>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15853B10" w14:textId="01DF7AB4" w:rsidR="00F15566" w:rsidRPr="000B72E7" w:rsidRDefault="000B72E7" w:rsidP="000B7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350" w:hanging="630"/>
        <w:jc w:val="both"/>
        <w:rPr>
          <w:rFonts w:asciiTheme="minorHAnsi" w:hAnsiTheme="minorHAnsi"/>
        </w:rPr>
      </w:pPr>
      <w:r>
        <w:rPr>
          <w:rFonts w:asciiTheme="minorHAnsi" w:hAnsiTheme="minorHAnsi"/>
        </w:rPr>
        <w:t>A.8.4</w:t>
      </w:r>
      <w:r>
        <w:rPr>
          <w:rFonts w:asciiTheme="minorHAnsi" w:hAnsiTheme="minorHAnsi"/>
        </w:rPr>
        <w:tab/>
      </w:r>
      <w:r w:rsidR="002C535F" w:rsidRPr="000B72E7">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lastRenderedPageBreak/>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1B3C16">
        <w:rPr>
          <w:rFonts w:asciiTheme="minorHAnsi" w:hAnsiTheme="minorHAnsi" w:cs="Arial"/>
        </w:rPr>
      </w:r>
      <w:r w:rsidR="001B3C16">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8" w:name="Check2"/>
      <w:r w:rsidR="002C535F" w:rsidRPr="00D72E1E">
        <w:rPr>
          <w:rFonts w:asciiTheme="minorHAnsi" w:hAnsiTheme="minorHAnsi" w:cs="Arial"/>
        </w:rPr>
        <w:instrText xml:space="preserve"> FORMCHECKBOX </w:instrText>
      </w:r>
      <w:r w:rsidR="001B3C16">
        <w:rPr>
          <w:rFonts w:asciiTheme="minorHAnsi" w:hAnsiTheme="minorHAnsi" w:cs="Arial"/>
        </w:rPr>
      </w:r>
      <w:r w:rsidR="001B3C16">
        <w:rPr>
          <w:rFonts w:asciiTheme="minorHAnsi" w:hAnsiTheme="minorHAnsi" w:cs="Arial"/>
        </w:rPr>
        <w:fldChar w:fldCharType="separate"/>
      </w:r>
      <w:r w:rsidR="002C535F" w:rsidRPr="00D72E1E">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6976FC42" w14:textId="77777777" w:rsidR="00E41FD0" w:rsidRDefault="00E41FD0">
      <w:pPr>
        <w:spacing w:after="200" w:line="276" w:lineRule="auto"/>
        <w:rPr>
          <w:rFonts w:asciiTheme="minorHAnsi" w:hAnsiTheme="minorHAnsi"/>
        </w:rPr>
      </w:pPr>
      <w:r>
        <w:rPr>
          <w:rFonts w:asciiTheme="minorHAnsi" w:hAnsiTheme="minorHAnsi"/>
        </w:rPr>
        <w:br w:type="page"/>
      </w:r>
    </w:p>
    <w:p w14:paraId="3F4CE51A" w14:textId="5CDEC6A1"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lastRenderedPageBreak/>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lastRenderedPageBreak/>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1B3C16">
        <w:rPr>
          <w:rFonts w:asciiTheme="minorHAnsi" w:hAnsiTheme="minorHAnsi" w:cs="Arial"/>
        </w:rPr>
      </w:r>
      <w:r w:rsidR="001B3C16">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1B3C16">
        <w:rPr>
          <w:rFonts w:asciiTheme="minorHAnsi" w:hAnsiTheme="minorHAnsi" w:cs="Arial"/>
        </w:rPr>
      </w:r>
      <w:r w:rsidR="001B3C16">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lastRenderedPageBreak/>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2588BB2E" w:rsidR="00E41FD0"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09818F95" w14:textId="77777777" w:rsidR="00E41FD0" w:rsidRDefault="00E41FD0">
      <w:pPr>
        <w:spacing w:after="200" w:line="276" w:lineRule="auto"/>
      </w:pPr>
      <w:r>
        <w:br w:type="page"/>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1B3C16">
        <w:rPr>
          <w:rFonts w:asciiTheme="minorHAnsi" w:hAnsiTheme="minorHAnsi" w:cs="Arial"/>
        </w:rPr>
      </w:r>
      <w:r w:rsidR="001B3C16">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1B3C16">
        <w:rPr>
          <w:rFonts w:asciiTheme="minorHAnsi" w:hAnsiTheme="minorHAnsi" w:cs="Arial"/>
        </w:rPr>
      </w:r>
      <w:r w:rsidR="001B3C16">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placeholder>
            <w:docPart w:val="13822FA4B03B4BCE8BBDA4A36988261E"/>
          </w:placeholder>
          <w:showingPlcHdr/>
        </w:sdt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howingPlcHdr/>
        </w:sdt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howingPlcHdr/>
        </w:sdtPr>
        <w:sdtContent>
          <w:r w:rsidRPr="00F02657">
            <w:rPr>
              <w:rStyle w:val="PlaceholderText"/>
              <w:color w:val="00B050"/>
            </w:rPr>
            <w:t>Click here to enter text</w:t>
          </w:r>
        </w:sdtContent>
      </w:sdt>
    </w:p>
    <w:p w14:paraId="2F07415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howingPlcHdr/>
        </w:sdtPr>
        <w:sdtContent>
          <w:r w:rsidRPr="00F02657">
            <w:rPr>
              <w:rStyle w:val="PlaceholderText"/>
              <w:color w:val="00B050"/>
            </w:rPr>
            <w:t>Click here to enter text</w:t>
          </w:r>
        </w:sdtContent>
      </w:sdt>
    </w:p>
    <w:p w14:paraId="10B6A983" w14:textId="047CE860" w:rsidR="00E41FD0" w:rsidRDefault="00E41FD0">
      <w:pPr>
        <w:spacing w:after="200" w:line="276" w:lineRule="auto"/>
        <w:rPr>
          <w:rFonts w:asciiTheme="minorHAnsi" w:hAnsiTheme="minorHAnsi"/>
          <w:b/>
          <w:spacing w:val="-5"/>
          <w:szCs w:val="20"/>
        </w:rPr>
      </w:pPr>
      <w:r>
        <w:rPr>
          <w:rFonts w:asciiTheme="minorHAnsi" w:hAnsiTheme="minorHAnsi"/>
          <w:b/>
          <w:spacing w:val="-5"/>
          <w:szCs w:val="20"/>
        </w:rPr>
        <w:br w:type="page"/>
      </w:r>
    </w:p>
    <w:p w14:paraId="3B440AA6" w14:textId="79DAC10A" w:rsidR="001671B2" w:rsidRPr="00D83814" w:rsidRDefault="00E41FD0"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lastRenderedPageBreak/>
        <w:t>A.24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1B3C16">
        <w:rPr>
          <w:rFonts w:asciiTheme="minorHAnsi" w:hAnsiTheme="minorHAnsi" w:cs="Arial"/>
        </w:rPr>
      </w:r>
      <w:r w:rsidR="001B3C16">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1B3C16">
        <w:rPr>
          <w:rFonts w:asciiTheme="minorHAnsi" w:hAnsiTheme="minorHAnsi" w:cs="Arial"/>
        </w:rPr>
      </w:r>
      <w:r w:rsidR="001B3C16">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1B3C16" w:rsidP="001671B2">
      <w:pPr>
        <w:pStyle w:val="ListParagraph"/>
        <w:spacing w:after="240" w:line="276" w:lineRule="auto"/>
        <w:jc w:val="both"/>
        <w:rPr>
          <w:rFonts w:asciiTheme="minorHAnsi" w:hAnsiTheme="minorHAnsi"/>
          <w:spacing w:val="-5"/>
          <w:szCs w:val="20"/>
        </w:rPr>
      </w:pPr>
      <w:hyperlink r:id="rId20"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2CC26583" w:rsidR="001671B2" w:rsidRPr="003D4FC9" w:rsidRDefault="00C61A90" w:rsidP="001671B2">
      <w:pPr>
        <w:pStyle w:val="ListParagraph"/>
        <w:tabs>
          <w:tab w:val="left" w:pos="720"/>
        </w:tabs>
        <w:kinsoku w:val="0"/>
        <w:overflowPunct w:val="0"/>
        <w:autoSpaceDE w:val="0"/>
        <w:autoSpaceDN w:val="0"/>
        <w:spacing w:before="240" w:after="240" w:line="276" w:lineRule="auto"/>
        <w:ind w:left="0"/>
        <w:jc w:val="both"/>
        <w:rPr>
          <w:color w:val="FF0000"/>
        </w:rPr>
      </w:pPr>
      <w:r>
        <w:rPr>
          <w:rFonts w:asciiTheme="minorHAnsi" w:hAnsiTheme="minorHAnsi" w:cs="Arial"/>
          <w:spacing w:val="-5"/>
        </w:rPr>
        <w:t>Project Title / Reference</w:t>
      </w:r>
      <w:r w:rsidR="001671B2" w:rsidRPr="003D4FC9">
        <w:rPr>
          <w:rFonts w:asciiTheme="minorHAnsi" w:hAnsiTheme="minorHAnsi" w:cs="Arial"/>
          <w:spacing w:val="-5"/>
        </w:rPr>
        <w:t xml:space="preserve">: </w:t>
      </w:r>
      <w:sdt>
        <w:sdtPr>
          <w:rPr>
            <w:rStyle w:val="Style10"/>
            <w:color w:val="C00000"/>
          </w:rPr>
          <w:alias w:val="V:  Title and Reference # from page 1"/>
          <w:tag w:val=" "/>
          <w:id w:val="194979159"/>
        </w:sdtPr>
        <w:sdtEndPr>
          <w:rPr>
            <w:rStyle w:val="DefaultParagraphFont"/>
            <w:rFonts w:ascii="Calibri" w:hAnsi="Calibri"/>
          </w:rPr>
        </w:sdtEndPr>
        <w:sdtContent>
          <w:r w:rsidR="004C076F" w:rsidRPr="004C076F">
            <w:rPr>
              <w:rStyle w:val="Style10"/>
            </w:rPr>
            <w:t>Brush Chippers</w:t>
          </w:r>
          <w:r w:rsidR="001B3C16">
            <w:rPr>
              <w:rStyle w:val="Style10"/>
              <w:color w:val="000000" w:themeColor="text1"/>
            </w:rPr>
            <w:t xml:space="preserve"> / </w:t>
          </w:r>
          <w:r w:rsidR="00270C3D" w:rsidRPr="0059177B">
            <w:rPr>
              <w:rStyle w:val="Style10"/>
              <w:color w:val="000000" w:themeColor="text1"/>
            </w:rPr>
            <w:t>2019</w:t>
          </w:r>
          <w:r w:rsidR="00270C3D" w:rsidRPr="001440C9">
            <w:rPr>
              <w:rStyle w:val="Style10"/>
            </w:rPr>
            <w:t>-</w:t>
          </w:r>
          <w:r w:rsidRPr="001440C9">
            <w:rPr>
              <w:rStyle w:val="Style10"/>
            </w:rPr>
            <w:t>1</w:t>
          </w:r>
          <w:r w:rsidR="004C076F" w:rsidRPr="001440C9">
            <w:rPr>
              <w:rStyle w:val="Style10"/>
            </w:rPr>
            <w:t>9</w:t>
          </w:r>
          <w:r w:rsidR="004C076F">
            <w:rPr>
              <w:rStyle w:val="Style10"/>
              <w:color w:val="000000" w:themeColor="text1"/>
            </w:rPr>
            <w:tab/>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0075993" w14:textId="77777777" w:rsidR="00BB0183" w:rsidRDefault="00BB0183">
      <w:pPr>
        <w:spacing w:after="200" w:line="276" w:lineRule="auto"/>
        <w:rPr>
          <w:rFonts w:asciiTheme="minorHAnsi" w:hAnsiTheme="minorHAnsi"/>
          <w:b/>
        </w:rPr>
      </w:pPr>
      <w:r>
        <w:rPr>
          <w:rFonts w:asciiTheme="minorHAnsi" w:hAnsiTheme="minorHAnsi"/>
          <w:b/>
        </w:rPr>
        <w:br w:type="page"/>
      </w:r>
    </w:p>
    <w:p w14:paraId="14E98C63" w14:textId="248F7EFC"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1B3C16">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1B3C16">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1B3C16">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1B3C16">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1B3C16">
              <w:fldChar w:fldCharType="separate"/>
            </w:r>
            <w:r w:rsidRPr="008D433D">
              <w:fldChar w:fldCharType="end"/>
            </w:r>
            <w:r w:rsidRPr="008D433D">
              <w:t xml:space="preserve"> N/A</w:t>
            </w:r>
          </w:p>
        </w:tc>
      </w:tr>
    </w:tbl>
    <w:p w14:paraId="12F4736D" w14:textId="516E91CD"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B3C1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B3C16">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B3C1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B3C16">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B3C1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B3C16">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B3C1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B3C16">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B3C1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B3C16">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3566619A" w14:textId="77777777" w:rsidR="00BB0183" w:rsidRDefault="00BB0183">
      <w:r>
        <w:br w:type="page"/>
      </w:r>
    </w:p>
    <w:tbl>
      <w:tblPr>
        <w:tblStyle w:val="TableGrid"/>
        <w:tblW w:w="9740" w:type="dxa"/>
        <w:tblInd w:w="720" w:type="dxa"/>
        <w:tblLook w:val="04A0" w:firstRow="1" w:lastRow="0" w:firstColumn="1" w:lastColumn="0" w:noHBand="0" w:noVBand="1"/>
      </w:tblPr>
      <w:tblGrid>
        <w:gridCol w:w="1170"/>
        <w:gridCol w:w="6320"/>
        <w:gridCol w:w="2250"/>
      </w:tblGrid>
      <w:tr w:rsidR="00BB0183" w:rsidRPr="00EC7CD7" w14:paraId="17C1B74B" w14:textId="77777777" w:rsidTr="004F28B9">
        <w:tc>
          <w:tcPr>
            <w:tcW w:w="1170" w:type="dxa"/>
            <w:tcBorders>
              <w:top w:val="nil"/>
              <w:left w:val="nil"/>
              <w:bottom w:val="nil"/>
              <w:right w:val="nil"/>
            </w:tcBorders>
          </w:tcPr>
          <w:p w14:paraId="50B22ACD" w14:textId="7DA17084" w:rsidR="00BB0183" w:rsidRDefault="00BB0183" w:rsidP="002719A2">
            <w:pPr>
              <w:tabs>
                <w:tab w:val="left" w:pos="720"/>
              </w:tabs>
              <w:spacing w:before="120" w:line="23" w:lineRule="atLeast"/>
            </w:pPr>
          </w:p>
        </w:tc>
        <w:tc>
          <w:tcPr>
            <w:tcW w:w="6320" w:type="dxa"/>
            <w:tcBorders>
              <w:top w:val="nil"/>
              <w:left w:val="nil"/>
              <w:bottom w:val="nil"/>
              <w:right w:val="nil"/>
            </w:tcBorders>
          </w:tcPr>
          <w:p w14:paraId="5E20C83F" w14:textId="77777777" w:rsidR="00BB0183" w:rsidRDefault="00BB0183" w:rsidP="00994BD9">
            <w:pPr>
              <w:tabs>
                <w:tab w:val="left" w:pos="720"/>
              </w:tabs>
              <w:spacing w:before="120" w:line="23" w:lineRule="atLeast"/>
              <w:ind w:left="1440" w:hanging="1458"/>
            </w:pPr>
          </w:p>
        </w:tc>
        <w:tc>
          <w:tcPr>
            <w:tcW w:w="2250" w:type="dxa"/>
            <w:tcBorders>
              <w:top w:val="nil"/>
              <w:left w:val="nil"/>
              <w:bottom w:val="nil"/>
              <w:right w:val="nil"/>
            </w:tcBorders>
          </w:tcPr>
          <w:p w14:paraId="2AAF078F" w14:textId="77777777" w:rsidR="00BB0183" w:rsidRPr="00EC7CD7" w:rsidRDefault="00BB0183" w:rsidP="00994BD9">
            <w:pPr>
              <w:pStyle w:val="ListParagraph"/>
              <w:tabs>
                <w:tab w:val="left" w:pos="720"/>
              </w:tabs>
              <w:spacing w:before="120" w:line="23" w:lineRule="atLeast"/>
              <w:ind w:left="1440" w:hanging="1440"/>
              <w:rPr>
                <w:rFonts w:asciiTheme="minorHAnsi" w:hAnsiTheme="minorHAnsi"/>
              </w:rPr>
            </w:pPr>
          </w:p>
        </w:tc>
      </w:tr>
    </w:tbl>
    <w:p w14:paraId="457CA5DE" w14:textId="175CAA04"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B3C1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B3C16">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B3C1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B3C16">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B3C1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B3C16">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B3C1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B3C16">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2F11AAEF" w14:textId="77777777" w:rsidR="00BB0183" w:rsidRDefault="00BB0183">
      <w:pPr>
        <w:spacing w:after="200" w:line="276" w:lineRule="auto"/>
        <w:rPr>
          <w:rFonts w:asciiTheme="minorHAnsi" w:hAnsiTheme="minorHAnsi"/>
          <w:b/>
        </w:rPr>
      </w:pPr>
      <w:r>
        <w:rPr>
          <w:rFonts w:asciiTheme="minorHAnsi" w:hAnsiTheme="minorHAnsi"/>
          <w:b/>
        </w:rPr>
        <w:br w:type="page"/>
      </w:r>
    </w:p>
    <w:p w14:paraId="79CD0C91" w14:textId="33BB2F48"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lastRenderedPageBreak/>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6B687A71"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Content>
                <w:r w:rsidR="00164018">
                  <w:rPr>
                    <w:rFonts w:asciiTheme="minorHAnsi" w:hAnsiTheme="minorHAnsi" w:cstheme="minorHAnsi"/>
                  </w:rPr>
                  <w:t>217-</w:t>
                </w:r>
                <w:r w:rsidR="00006041">
                  <w:rPr>
                    <w:rFonts w:asciiTheme="minorHAnsi" w:hAnsiTheme="minorHAnsi" w:cstheme="minorHAnsi"/>
                  </w:rPr>
                  <w:t>785</w:t>
                </w:r>
                <w:r w:rsidR="00164018">
                  <w:rPr>
                    <w:rFonts w:asciiTheme="minorHAnsi" w:hAnsiTheme="minorHAnsi" w:cstheme="minorHAnsi"/>
                  </w:rPr>
                  <w:t>-</w:t>
                </w:r>
                <w:r w:rsidR="00006041">
                  <w:rPr>
                    <w:rFonts w:asciiTheme="minorHAnsi" w:hAnsiTheme="minorHAnsi" w:cstheme="minorHAnsi"/>
                  </w:rPr>
                  <w:t>8912</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F6365C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Content>
                <w:r w:rsidR="00EF49B4">
                  <w:rPr>
                    <w:rFonts w:asciiTheme="minorHAnsi" w:hAnsiTheme="minorHAnsi" w:cstheme="minorHAnsi"/>
                  </w:rPr>
                  <w:t>Randall S. Blankenhorn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40D0FE80"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Content>
                <w:r w:rsidR="002D0AD3">
                  <w:rPr>
                    <w:rFonts w:asciiTheme="minorHAnsi" w:hAnsiTheme="minorHAnsi" w:cstheme="minorHAnsi"/>
                  </w:rPr>
                  <w:t>Matt Magalis</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5D32EEFD"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r w:rsidR="00EF49B4">
                  <w:rPr>
                    <w:rFonts w:asciiTheme="minorHAnsi" w:hAnsiTheme="minorHAnsi" w:cstheme="minorHAnsi"/>
                  </w:rPr>
                  <w:t>Chief Fiscal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4937FE45" w:rsidR="009742ED" w:rsidRPr="001B3C16"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B3C16">
        <w:t xml:space="preserve">Agency Reference #: </w:t>
      </w:r>
      <w:r w:rsidR="00AB5DE1" w:rsidRPr="001B3C16">
        <w:t>2019-</w:t>
      </w:r>
      <w:r w:rsidR="00006041" w:rsidRPr="001B3C16">
        <w:t>19</w:t>
      </w:r>
    </w:p>
    <w:p w14:paraId="6DE2ECA9" w14:textId="45DB5933" w:rsidR="009742ED" w:rsidRPr="001B3C16"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B3C16">
        <w:t xml:space="preserve">Project Title: </w:t>
      </w:r>
      <w:r w:rsidR="00006041" w:rsidRPr="001B3C16">
        <w:t>Brush Chippers</w:t>
      </w:r>
    </w:p>
    <w:p w14:paraId="46D83E4D" w14:textId="2D87AAD0" w:rsidR="009742ED" w:rsidRPr="001B3C16"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B3C16">
        <w:t xml:space="preserve">Contract #: </w:t>
      </w:r>
      <w:r w:rsidR="006F60FE" w:rsidRPr="001B3C16">
        <w:rPr>
          <w:rStyle w:val="Style10"/>
        </w:rPr>
        <w:t>2</w:t>
      </w:r>
      <w:r w:rsidR="00DC56EB" w:rsidRPr="001B3C16">
        <w:rPr>
          <w:rStyle w:val="Style10"/>
        </w:rPr>
        <w:t>019-</w:t>
      </w:r>
      <w:r w:rsidR="00F64056" w:rsidRPr="001B3C16">
        <w:rPr>
          <w:rStyle w:val="Style10"/>
        </w:rPr>
        <w:t>1</w:t>
      </w:r>
      <w:r w:rsidR="00006041" w:rsidRPr="001B3C16">
        <w:rPr>
          <w:rStyle w:val="Style10"/>
        </w:rPr>
        <w:t>9</w:t>
      </w:r>
    </w:p>
    <w:p w14:paraId="3515DC82" w14:textId="6C10A1B3" w:rsidR="009742ED" w:rsidRDefault="009742ED" w:rsidP="008F5BF8">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F60FE">
        <w:t>IFB</w:t>
      </w:r>
    </w:p>
    <w:p w14:paraId="760525D4" w14:textId="281A79C0"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114361A1"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F60FE">
        <w:t>A</w:t>
      </w:r>
    </w:p>
    <w:p w14:paraId="151028DE" w14:textId="5F8A809E"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B3C16">
        <w:rPr>
          <w:rFonts w:asciiTheme="minorHAnsi" w:hAnsiTheme="minorHAnsi"/>
          <w:iCs/>
        </w:rPr>
      </w:r>
      <w:r w:rsidR="001B3C1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B3C16">
        <w:rPr>
          <w:rFonts w:asciiTheme="minorHAnsi" w:hAnsiTheme="minorHAnsi"/>
          <w:iCs/>
        </w:rPr>
      </w:r>
      <w:r w:rsidR="001B3C1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B3C16">
        <w:rPr>
          <w:rFonts w:asciiTheme="minorHAnsi" w:hAnsiTheme="minorHAnsi"/>
          <w:iCs/>
        </w:rPr>
      </w:r>
      <w:r w:rsidR="001B3C1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B3C16">
        <w:rPr>
          <w:rFonts w:asciiTheme="minorHAnsi" w:hAnsiTheme="minorHAnsi"/>
          <w:iCs/>
        </w:rPr>
      </w:r>
      <w:r w:rsidR="001B3C1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7FDE98B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B3C16">
        <w:rPr>
          <w:rFonts w:asciiTheme="minorHAnsi" w:hAnsiTheme="minorHAnsi"/>
          <w:iCs/>
        </w:rPr>
      </w:r>
      <w:r w:rsidR="001B3C1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F60FE">
        <w:rPr>
          <w:rFonts w:asciiTheme="minorHAnsi" w:hAnsiTheme="minorHAnsi"/>
          <w:iCs/>
        </w:rPr>
        <w:fldChar w:fldCharType="begin">
          <w:ffData>
            <w:name w:val=""/>
            <w:enabled/>
            <w:calcOnExit w:val="0"/>
            <w:checkBox>
              <w:sizeAuto/>
              <w:default w:val="1"/>
            </w:checkBox>
          </w:ffData>
        </w:fldChar>
      </w:r>
      <w:r w:rsidR="006F60FE">
        <w:rPr>
          <w:rFonts w:asciiTheme="minorHAnsi" w:hAnsiTheme="minorHAnsi"/>
          <w:iCs/>
        </w:rPr>
        <w:instrText xml:space="preserve"> FORMCHECKBOX </w:instrText>
      </w:r>
      <w:r w:rsidR="001B3C16">
        <w:rPr>
          <w:rFonts w:asciiTheme="minorHAnsi" w:hAnsiTheme="minorHAnsi"/>
          <w:iCs/>
        </w:rPr>
      </w:r>
      <w:r w:rsidR="001B3C16">
        <w:rPr>
          <w:rFonts w:asciiTheme="minorHAnsi" w:hAnsiTheme="minorHAnsi"/>
          <w:iCs/>
        </w:rPr>
        <w:fldChar w:fldCharType="separate"/>
      </w:r>
      <w:r w:rsidR="006F60FE">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B3C16">
        <w:rPr>
          <w:rFonts w:asciiTheme="minorHAnsi" w:hAnsiTheme="minorHAnsi"/>
          <w:iCs/>
        </w:rPr>
      </w:r>
      <w:r w:rsidR="001B3C1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B3C16">
        <w:rPr>
          <w:rFonts w:asciiTheme="minorHAnsi" w:hAnsiTheme="minorHAnsi"/>
          <w:iCs/>
        </w:rPr>
      </w:r>
      <w:r w:rsidR="001B3C1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B3C16">
        <w:rPr>
          <w:rFonts w:asciiTheme="minorHAnsi" w:hAnsiTheme="minorHAnsi"/>
          <w:iCs/>
        </w:rPr>
      </w:r>
      <w:r w:rsidR="001B3C1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B3C16">
        <w:rPr>
          <w:rFonts w:asciiTheme="minorHAnsi" w:hAnsiTheme="minorHAnsi"/>
          <w:iCs/>
        </w:rPr>
      </w:r>
      <w:r w:rsidR="001B3C1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9" w:name="Check84"/>
      <w:r>
        <w:rPr>
          <w:rFonts w:asciiTheme="minorHAnsi" w:hAnsiTheme="minorHAnsi"/>
          <w:iCs/>
        </w:rPr>
        <w:instrText xml:space="preserve"> FORMCHECKBOX </w:instrText>
      </w:r>
      <w:r w:rsidR="001B3C16">
        <w:rPr>
          <w:rFonts w:asciiTheme="minorHAnsi" w:hAnsiTheme="minorHAnsi"/>
          <w:iCs/>
        </w:rPr>
      </w:r>
      <w:r w:rsidR="001B3C16">
        <w:rPr>
          <w:rFonts w:asciiTheme="minorHAnsi" w:hAnsiTheme="minorHAnsi"/>
          <w:iCs/>
        </w:rPr>
        <w:fldChar w:fldCharType="separate"/>
      </w:r>
      <w:r>
        <w:rPr>
          <w:rFonts w:asciiTheme="minorHAnsi" w:hAnsiTheme="minorHAnsi"/>
          <w:iCs/>
        </w:rPr>
        <w:fldChar w:fldCharType="end"/>
      </w:r>
      <w:bookmarkEnd w:id="9"/>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B3C16">
        <w:rPr>
          <w:rFonts w:asciiTheme="minorHAnsi" w:hAnsiTheme="minorHAnsi"/>
          <w:iCs/>
        </w:rPr>
      </w:r>
      <w:r w:rsidR="001B3C1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B3C16">
        <w:rPr>
          <w:rFonts w:asciiTheme="minorHAnsi" w:hAnsiTheme="minorHAnsi"/>
          <w:iCs/>
        </w:rPr>
      </w:r>
      <w:r w:rsidR="001B3C1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B3C16">
        <w:rPr>
          <w:rFonts w:asciiTheme="minorHAnsi" w:hAnsiTheme="minorHAnsi"/>
          <w:iCs/>
        </w:rPr>
      </w:r>
      <w:r w:rsidR="001B3C1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555753">
      <w:pPr>
        <w:pStyle w:val="ListParagraph"/>
        <w:numPr>
          <w:ilvl w:val="0"/>
          <w:numId w:val="8"/>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19FAFEC0" w:rsidR="002811FD" w:rsidRDefault="002811FD" w:rsidP="00555753">
      <w:pPr>
        <w:pStyle w:val="ListParagraph"/>
        <w:numPr>
          <w:ilvl w:val="1"/>
          <w:numId w:val="8"/>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6F60FE">
            <w:rPr>
              <w:rStyle w:val="Style10"/>
            </w:rPr>
            <w:t xml:space="preserve">The Illinois Department of Transportation is seeking bids for the purchase of </w:t>
          </w:r>
          <w:r w:rsidR="00006041">
            <w:rPr>
              <w:rStyle w:val="Style10"/>
            </w:rPr>
            <w:t>seven</w:t>
          </w:r>
          <w:r w:rsidR="00F64056">
            <w:rPr>
              <w:rStyle w:val="Style10"/>
            </w:rPr>
            <w:t xml:space="preserve"> (</w:t>
          </w:r>
          <w:r w:rsidR="00006041">
            <w:rPr>
              <w:rStyle w:val="Style10"/>
            </w:rPr>
            <w:t>7</w:t>
          </w:r>
          <w:r w:rsidR="00F64056">
            <w:rPr>
              <w:rStyle w:val="Style10"/>
            </w:rPr>
            <w:t xml:space="preserve">), </w:t>
          </w:r>
          <w:r w:rsidR="00006041">
            <w:rPr>
              <w:rStyle w:val="Style10"/>
            </w:rPr>
            <w:t>brush chippers</w:t>
          </w:r>
          <w:r w:rsidR="006F60FE">
            <w:rPr>
              <w:rStyle w:val="Style10"/>
            </w:rPr>
            <w:t>.</w:t>
          </w:r>
        </w:sdtContent>
      </w:sdt>
    </w:p>
    <w:p w14:paraId="0729CAA7" w14:textId="1F105575" w:rsidR="002811FD" w:rsidRDefault="002811FD" w:rsidP="00555753">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p>
    <w:p w14:paraId="604BA926" w14:textId="1C7FBCB5"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1.2.1</w:t>
      </w:r>
      <w:r>
        <w:rPr>
          <w:rFonts w:asciiTheme="minorHAnsi" w:hAnsiTheme="minorHAnsi"/>
        </w:rPr>
        <w:tab/>
      </w:r>
      <w:r w:rsidRPr="00C3471C">
        <w:rPr>
          <w:rFonts w:asciiTheme="minorHAnsi" w:hAnsiTheme="minorHAnsi"/>
        </w:rPr>
        <w:t xml:space="preserve">The requested </w:t>
      </w:r>
      <w:r w:rsidR="00F64056">
        <w:rPr>
          <w:rFonts w:asciiTheme="minorHAnsi" w:hAnsiTheme="minorHAnsi"/>
        </w:rPr>
        <w:t>equipment</w:t>
      </w:r>
      <w:r w:rsidRPr="00C3471C">
        <w:rPr>
          <w:rFonts w:asciiTheme="minorHAnsi" w:hAnsiTheme="minorHAnsi"/>
        </w:rPr>
        <w:t xml:space="preserve"> shall be in accordance with Illinois Department of </w:t>
      </w:r>
      <w:r>
        <w:rPr>
          <w:rFonts w:asciiTheme="minorHAnsi" w:hAnsiTheme="minorHAnsi"/>
        </w:rPr>
        <w:t xml:space="preserve">Transportation specification </w:t>
      </w:r>
      <w:r w:rsidR="00006041">
        <w:rPr>
          <w:rFonts w:asciiTheme="minorHAnsi" w:hAnsiTheme="minorHAnsi"/>
        </w:rPr>
        <w:t>301</w:t>
      </w:r>
      <w:r w:rsidR="00F64056">
        <w:rPr>
          <w:rFonts w:asciiTheme="minorHAnsi" w:hAnsiTheme="minorHAnsi"/>
        </w:rPr>
        <w:t>-60-</w:t>
      </w:r>
      <w:r w:rsidR="00006041">
        <w:rPr>
          <w:rFonts w:asciiTheme="minorHAnsi" w:hAnsiTheme="minorHAnsi"/>
        </w:rPr>
        <w:t>15</w:t>
      </w:r>
      <w:r w:rsidR="00800566">
        <w:rPr>
          <w:rFonts w:asciiTheme="minorHAnsi" w:hAnsiTheme="minorHAnsi"/>
        </w:rPr>
        <w:t>,</w:t>
      </w:r>
      <w:r>
        <w:rPr>
          <w:rFonts w:asciiTheme="minorHAnsi" w:hAnsiTheme="minorHAnsi"/>
        </w:rPr>
        <w:t xml:space="preserve"> dated </w:t>
      </w:r>
      <w:r w:rsidR="00006041">
        <w:rPr>
          <w:rFonts w:asciiTheme="minorHAnsi" w:hAnsiTheme="minorHAnsi"/>
        </w:rPr>
        <w:t>August</w:t>
      </w:r>
      <w:r w:rsidR="00F64056">
        <w:rPr>
          <w:rFonts w:asciiTheme="minorHAnsi" w:hAnsiTheme="minorHAnsi"/>
        </w:rPr>
        <w:t xml:space="preserve"> 2018</w:t>
      </w:r>
      <w:r>
        <w:rPr>
          <w:rFonts w:asciiTheme="minorHAnsi" w:hAnsiTheme="minorHAnsi"/>
        </w:rPr>
        <w:t>.  The specifications embody a questionnaire that is to be completed and returned with the bid response.  Bidder shall submit two (2) sets of each specifications/questionnaire and any additional, pertinent, descriptive literature.</w:t>
      </w:r>
    </w:p>
    <w:p w14:paraId="51A4FAAF" w14:textId="77777777"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1.2.2</w:t>
      </w:r>
      <w:r>
        <w:rPr>
          <w:rFonts w:asciiTheme="minorHAnsi" w:hAnsiTheme="minorHAnsi"/>
        </w:rPr>
        <w:tab/>
      </w:r>
      <w:r w:rsidRPr="00F22B84">
        <w:rPr>
          <w:rFonts w:asciiTheme="minorHAnsi" w:hAnsiTheme="minorHAnsi"/>
        </w:rPr>
        <w:t>Remanufactured Equipment:</w:t>
      </w:r>
      <w:r>
        <w:rPr>
          <w:rFonts w:asciiTheme="minorHAnsi" w:hAnsiTheme="minorHAnsi"/>
          <w:b/>
        </w:rPr>
        <w:t xml:space="preserve">  </w:t>
      </w:r>
      <w:r>
        <w:rPr>
          <w:rFonts w:asciiTheme="minorHAnsi" w:hAnsiTheme="minorHAnsi"/>
        </w:rPr>
        <w:t>Remanufactured and/or reconditioned equipment will not be accepted.  All equipment must be newly manufactured.</w:t>
      </w:r>
    </w:p>
    <w:p w14:paraId="72F0343B" w14:textId="7ABDB8F9" w:rsidR="00783287" w:rsidRDefault="00F22B84" w:rsidP="001B3C16">
      <w:pPr>
        <w:pStyle w:val="ListParagraph"/>
        <w:tabs>
          <w:tab w:val="left" w:pos="720"/>
        </w:tabs>
        <w:spacing w:before="240" w:after="240" w:line="276" w:lineRule="auto"/>
        <w:ind w:left="2160" w:hanging="720"/>
        <w:jc w:val="both"/>
        <w:rPr>
          <w:rFonts w:asciiTheme="minorHAnsi" w:hAnsiTheme="minorHAnsi"/>
          <w:b/>
        </w:rPr>
      </w:pPr>
      <w:r>
        <w:rPr>
          <w:rFonts w:asciiTheme="minorHAnsi" w:hAnsiTheme="minorHAnsi"/>
        </w:rPr>
        <w:t>1.2.3</w:t>
      </w:r>
      <w:r>
        <w:rPr>
          <w:rFonts w:asciiTheme="minorHAnsi" w:hAnsiTheme="minorHAnsi"/>
        </w:rPr>
        <w:tab/>
      </w:r>
      <w:r w:rsidRPr="00F22B84">
        <w:rPr>
          <w:rFonts w:asciiTheme="minorHAnsi" w:hAnsiTheme="minorHAnsi"/>
        </w:rPr>
        <w:t>Waiver of Technical Variances:</w:t>
      </w:r>
      <w:r>
        <w:rPr>
          <w:rFonts w:asciiTheme="minorHAnsi" w:hAnsiTheme="minorHAnsi"/>
          <w:b/>
        </w:rPr>
        <w:t xml:space="preserve">  </w:t>
      </w:r>
      <w:r>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p>
    <w:p w14:paraId="6950285B" w14:textId="1FF41C59" w:rsidR="002811FD" w:rsidRDefault="002811FD" w:rsidP="00555753">
      <w:pPr>
        <w:pStyle w:val="ListParagraph"/>
        <w:numPr>
          <w:ilvl w:val="1"/>
          <w:numId w:val="8"/>
        </w:numPr>
        <w:tabs>
          <w:tab w:val="left" w:pos="720"/>
        </w:tabs>
        <w:spacing w:before="240" w:after="240" w:line="276" w:lineRule="auto"/>
        <w:jc w:val="both"/>
        <w:rPr>
          <w:rStyle w:val="Style10"/>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691ABAE0" w14:textId="71E749BB" w:rsidR="00407168" w:rsidRPr="00407168" w:rsidRDefault="00407168" w:rsidP="00555753">
      <w:pPr>
        <w:pStyle w:val="ListParagraph"/>
        <w:numPr>
          <w:ilvl w:val="2"/>
          <w:numId w:val="34"/>
        </w:numPr>
        <w:tabs>
          <w:tab w:val="left" w:pos="720"/>
        </w:tabs>
        <w:spacing w:before="240" w:after="240" w:line="276" w:lineRule="auto"/>
        <w:jc w:val="both"/>
        <w:rPr>
          <w:rFonts w:asciiTheme="minorHAnsi" w:hAnsiTheme="minorHAnsi"/>
        </w:rPr>
      </w:pPr>
      <w:r w:rsidRPr="00407168">
        <w:rPr>
          <w:rFonts w:asciiTheme="minorHAnsi" w:hAnsiTheme="minorHAnsi"/>
        </w:rPr>
        <w:t>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4180012F" w14:textId="2C90890A" w:rsidR="00407168" w:rsidRPr="00407168" w:rsidRDefault="00407168" w:rsidP="00555753">
      <w:pPr>
        <w:pStyle w:val="ListParagraph"/>
        <w:numPr>
          <w:ilvl w:val="2"/>
          <w:numId w:val="34"/>
        </w:numPr>
        <w:tabs>
          <w:tab w:val="left" w:pos="720"/>
        </w:tabs>
        <w:spacing w:before="240" w:after="240" w:line="276" w:lineRule="auto"/>
        <w:jc w:val="both"/>
        <w:rPr>
          <w:rFonts w:asciiTheme="minorHAnsi" w:hAnsiTheme="minorHAnsi"/>
        </w:rPr>
      </w:pPr>
      <w:r w:rsidRPr="00407168">
        <w:rPr>
          <w:rFonts w:asciiTheme="minorHAnsi" w:hAnsiTheme="minorHAnsi"/>
        </w:rPr>
        <w:t>Parts Warehouse Address:</w:t>
      </w:r>
    </w:p>
    <w:p w14:paraId="66BA51CC" w14:textId="77777777" w:rsidR="00407168" w:rsidRDefault="00407168" w:rsidP="00407168">
      <w:pPr>
        <w:pStyle w:val="ListParagraph"/>
        <w:spacing w:before="240" w:after="240" w:line="276" w:lineRule="auto"/>
        <w:ind w:left="2160"/>
        <w:jc w:val="both"/>
        <w:rPr>
          <w:rFonts w:asciiTheme="minorHAnsi" w:hAnsiTheme="minorHAnsi"/>
        </w:rPr>
      </w:pPr>
      <w:r>
        <w:rPr>
          <w:rFonts w:asciiTheme="minorHAnsi" w:hAnsiTheme="minorHAnsi"/>
        </w:rPr>
        <w:t>Provide</w:t>
      </w:r>
      <w:r w:rsidRPr="00D90474">
        <w:rPr>
          <w:rFonts w:asciiTheme="minorHAnsi" w:hAnsiTheme="minorHAnsi"/>
        </w:rPr>
        <w:t xml:space="preserve"> address of nearest warehouse where a complete stock of parts is maintained for this equipment.</w:t>
      </w:r>
    </w:p>
    <w:p w14:paraId="58EF4191" w14:textId="6DB34C56" w:rsidR="008F5BF8" w:rsidRPr="00D90474" w:rsidRDefault="008F5BF8" w:rsidP="00407168">
      <w:pPr>
        <w:pStyle w:val="ListParagraph"/>
        <w:spacing w:before="240" w:after="240" w:line="276" w:lineRule="auto"/>
        <w:ind w:left="2160"/>
        <w:jc w:val="both"/>
        <w:rPr>
          <w:rFonts w:asciiTheme="minorHAnsi" w:hAnsiTheme="minorHAnsi"/>
        </w:rPr>
      </w:pPr>
      <w:r>
        <w:rPr>
          <w:rStyle w:val="Style1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A1C06D" w14:textId="0EFF3712" w:rsidR="00407168" w:rsidRDefault="00407168" w:rsidP="00407168">
      <w:pPr>
        <w:pStyle w:val="ListParagraph"/>
        <w:tabs>
          <w:tab w:val="left" w:pos="720"/>
        </w:tabs>
        <w:spacing w:before="240" w:after="240" w:line="276" w:lineRule="auto"/>
        <w:ind w:left="2160" w:hanging="630"/>
        <w:jc w:val="both"/>
        <w:rPr>
          <w:rStyle w:val="Style10"/>
        </w:rPr>
      </w:pPr>
      <w:r>
        <w:rPr>
          <w:rStyle w:val="Style10"/>
        </w:rPr>
        <w:lastRenderedPageBreak/>
        <w:t>1.3.3</w:t>
      </w:r>
      <w:r>
        <w:rPr>
          <w:rStyle w:val="Style10"/>
        </w:rPr>
        <w:tab/>
        <w:t xml:space="preserve">Serviceability will be a factor in award. Successful bidder shall either be able to provide service after </w:t>
      </w:r>
      <w:r w:rsidR="00ED22FA">
        <w:rPr>
          <w:rStyle w:val="Style10"/>
        </w:rPr>
        <w:t>purchase or</w:t>
      </w:r>
      <w:r>
        <w:rPr>
          <w:rStyle w:val="Style10"/>
        </w:rPr>
        <w:t xml:space="preserve"> shall indicate other qualified service facilities able to service equipment, within a reasonable period of time at agency locations. Bidder shall provide documentation and enumerating service locations. Bidder may utilize spaces provide below. Failure to include such documentation shall result in disqualification of the bid. Submit and refer to additional sheets as required.</w:t>
      </w:r>
    </w:p>
    <w:p w14:paraId="625FC028" w14:textId="5518376D" w:rsidR="00407168" w:rsidRDefault="00407168" w:rsidP="00407168">
      <w:pPr>
        <w:pStyle w:val="ListParagraph"/>
        <w:tabs>
          <w:tab w:val="left" w:pos="720"/>
        </w:tabs>
        <w:spacing w:before="240" w:after="240" w:line="276" w:lineRule="auto"/>
        <w:ind w:left="2160" w:hanging="720"/>
        <w:rPr>
          <w:rStyle w:val="Style10"/>
        </w:rPr>
      </w:pPr>
      <w:r>
        <w:rPr>
          <w:rStyle w:val="Style10"/>
        </w:rPr>
        <w:tab/>
        <w:t>Ability to service: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F5BF8">
        <w:rPr>
          <w:rStyle w:val="Style10"/>
        </w:rPr>
        <w:t>_____________________________________</w:t>
      </w:r>
    </w:p>
    <w:p w14:paraId="0E5B9EF8" w14:textId="3903B185" w:rsidR="00407168" w:rsidRDefault="00407168" w:rsidP="00407168">
      <w:pPr>
        <w:pStyle w:val="ListParagraph"/>
        <w:tabs>
          <w:tab w:val="left" w:pos="720"/>
        </w:tabs>
        <w:spacing w:before="240" w:after="240" w:line="276" w:lineRule="auto"/>
        <w:ind w:left="1440" w:firstLine="720"/>
        <w:jc w:val="both"/>
        <w:rPr>
          <w:rStyle w:val="Style10"/>
        </w:rPr>
      </w:pPr>
      <w:r>
        <w:rPr>
          <w:rStyle w:val="Style10"/>
        </w:rPr>
        <w:t>Service lead time</w:t>
      </w:r>
      <w:proofErr w:type="gramStart"/>
      <w:r>
        <w:rPr>
          <w:rStyle w:val="Style10"/>
        </w:rPr>
        <w:t>:_</w:t>
      </w:r>
      <w:proofErr w:type="gramEnd"/>
      <w:r>
        <w:rPr>
          <w:rStyle w:val="Style10"/>
        </w:rPr>
        <w:t>__________________________________________________</w:t>
      </w:r>
    </w:p>
    <w:p w14:paraId="43291409" w14:textId="15D848BE" w:rsidR="002811FD" w:rsidRDefault="002811FD" w:rsidP="00555753">
      <w:pPr>
        <w:pStyle w:val="ListParagraph"/>
        <w:numPr>
          <w:ilvl w:val="1"/>
          <w:numId w:val="34"/>
        </w:numPr>
        <w:tabs>
          <w:tab w:val="left" w:pos="720"/>
        </w:tabs>
        <w:spacing w:before="240" w:after="240" w:line="276" w:lineRule="auto"/>
        <w:ind w:left="1440" w:hanging="720"/>
        <w:jc w:val="both"/>
        <w:rPr>
          <w:rStyle w:val="Style10"/>
        </w:rPr>
      </w:pPr>
      <w:r w:rsidRPr="00F96816">
        <w:rPr>
          <w:rFonts w:asciiTheme="minorHAnsi" w:hAnsiTheme="minorHAnsi"/>
          <w:b/>
        </w:rPr>
        <w:t xml:space="preserve">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sdt>
            <w:sdtPr>
              <w:rPr>
                <w:rStyle w:val="Style10"/>
              </w:rPr>
              <w:alias w:val="S:  Necessary Experience Vendor Should Possess"/>
              <w:tag w:val=" "/>
              <w:id w:val="-154383393"/>
            </w:sdtPr>
            <w:sdtEndPr>
              <w:rPr>
                <w:rStyle w:val="DefaultParagraphFont"/>
                <w:rFonts w:ascii="Calibri" w:hAnsi="Calibri"/>
                <w:color w:val="FF0000"/>
              </w:rPr>
            </w:sdtEndPr>
            <w:sdtContent>
              <w:r w:rsidR="00407168">
                <w:rPr>
                  <w:rStyle w:val="Style1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sdtContent>
          </w:sdt>
        </w:sdtContent>
      </w:sdt>
    </w:p>
    <w:p w14:paraId="19F2631B" w14:textId="59DF89C1" w:rsidR="002811FD" w:rsidRDefault="00A85AE5" w:rsidP="009B36C6">
      <w:pPr>
        <w:tabs>
          <w:tab w:val="left" w:pos="720"/>
        </w:tabs>
        <w:spacing w:before="240" w:after="240" w:line="276" w:lineRule="auto"/>
        <w:ind w:left="1440" w:hanging="720"/>
        <w:jc w:val="both"/>
        <w:rPr>
          <w:rStyle w:val="Style10"/>
        </w:rPr>
      </w:pPr>
      <w:r>
        <w:rPr>
          <w:rFonts w:asciiTheme="minorHAnsi" w:hAnsiTheme="minorHAnsi"/>
          <w:b/>
        </w:rPr>
        <w:t>1.5</w:t>
      </w:r>
      <w:r>
        <w:rPr>
          <w:rFonts w:asciiTheme="minorHAnsi" w:hAnsiTheme="minorHAnsi"/>
          <w:b/>
        </w:rPr>
        <w:tab/>
      </w:r>
      <w:r w:rsidR="002811FD" w:rsidRPr="00A85AE5">
        <w:rPr>
          <w:rFonts w:asciiTheme="minorHAnsi" w:hAnsiTheme="minorHAnsi"/>
          <w:b/>
        </w:rPr>
        <w:t xml:space="preserve">TRANSPORTATION AND DELIVERY: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Pr="00C3471C">
            <w:rPr>
              <w:rFonts w:asciiTheme="minorHAnsi" w:hAnsiTheme="minorHAnsi"/>
            </w:rPr>
            <w:t>Delivery shall be made</w:t>
          </w:r>
          <w:r>
            <w:rPr>
              <w:rFonts w:asciiTheme="minorHAnsi" w:hAnsiTheme="minorHAnsi"/>
            </w:rPr>
            <w:t xml:space="preserve"> F.O.B. destination</w:t>
          </w:r>
          <w:r w:rsidRPr="00C3471C">
            <w:rPr>
              <w:rFonts w:asciiTheme="minorHAnsi" w:hAnsiTheme="minorHAnsi"/>
            </w:rPr>
            <w:t xml:space="preserve"> during the regular work week </w:t>
          </w:r>
          <w:r>
            <w:rPr>
              <w:rFonts w:asciiTheme="minorHAnsi" w:hAnsiTheme="minorHAnsi"/>
            </w:rPr>
            <w:t xml:space="preserve">and </w:t>
          </w:r>
          <w:r w:rsidRPr="00C3471C">
            <w:rPr>
              <w:rFonts w:asciiTheme="minorHAnsi" w:hAnsiTheme="minorHAnsi"/>
            </w:rPr>
            <w:t xml:space="preserve">during established receiving hours (8:00 am to 2:00 pm) unless previous arrangements are made with the locations to whom shipment is made. Vendor shall provide the delivery </w:t>
          </w:r>
          <w:r>
            <w:rPr>
              <w:rFonts w:asciiTheme="minorHAnsi" w:hAnsiTheme="minorHAnsi"/>
            </w:rPr>
            <w:t xml:space="preserve">contact </w:t>
          </w:r>
          <w:r w:rsidRPr="00C3471C">
            <w:rPr>
              <w:rFonts w:asciiTheme="minorHAnsi" w:hAnsiTheme="minorHAnsi"/>
            </w:rPr>
            <w:t xml:space="preserve">with a notification of shipment and estimated date of arrival. Shipment shall be made to the State of Illinois Department of Transportation, c/o the locations as listed in </w:t>
          </w:r>
          <w:r>
            <w:rPr>
              <w:rFonts w:asciiTheme="minorHAnsi" w:hAnsiTheme="minorHAnsi"/>
            </w:rPr>
            <w:t>section 2.1, Pricing Table</w:t>
          </w:r>
          <w:r w:rsidRPr="00C3471C">
            <w:rPr>
              <w:rFonts w:asciiTheme="minorHAnsi" w:hAnsiTheme="minorHAnsi"/>
            </w:rPr>
            <w:t>.</w:t>
          </w:r>
        </w:sdtContent>
      </w:sdt>
    </w:p>
    <w:p w14:paraId="4817E2CF" w14:textId="66C0F3C1" w:rsidR="009742ED" w:rsidRPr="00A85AE5"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A85AE5">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1B3C16">
        <w:rPr>
          <w:rFonts w:asciiTheme="minorHAnsi" w:hAnsiTheme="minorHAnsi"/>
        </w:rPr>
      </w:r>
      <w:r w:rsidR="001B3C16">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548FE0DD" w:rsidR="009742ED" w:rsidRDefault="009742ED"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that </w:t>
      </w:r>
      <w:r w:rsidR="00AE3483">
        <w:rPr>
          <w:rFonts w:asciiTheme="minorHAnsi" w:hAnsiTheme="minorHAnsi"/>
        </w:rPr>
        <w:t xml:space="preserve">is hired to perform all or part of the work covered by this contract. Offeror must identify any subcontractor who is a person or entity that enters into a contractual agreement with a total value of </w:t>
      </w:r>
      <w:r>
        <w:rPr>
          <w:rFonts w:asciiTheme="minorHAnsi" w:hAnsiTheme="minorHAnsi"/>
        </w:rPr>
        <w:t xml:space="preserve"> $50,000 or more with a person or entity who </w:t>
      </w:r>
      <w:r w:rsidR="00AE3483">
        <w:rPr>
          <w:rFonts w:asciiTheme="minorHAnsi" w:hAnsiTheme="minorHAnsi"/>
        </w:rPr>
        <w:t>has a c</w:t>
      </w:r>
      <w:r>
        <w:rPr>
          <w:rFonts w:asciiTheme="minorHAnsi" w:hAnsiTheme="minorHAnsi"/>
        </w:rPr>
        <w:t xml:space="preserve">ontract subject to the Illinois Procurement Code pursuant to which the person or entity provides some or all of the goods, services, real property, remuneration, or other monetary </w:t>
      </w:r>
      <w:r>
        <w:rPr>
          <w:rFonts w:asciiTheme="minorHAnsi" w:hAnsiTheme="minorHAnsi"/>
        </w:rPr>
        <w:lastRenderedPageBreak/>
        <w:t xml:space="preserve">forms of consideration that are the subject of the primary State contract, including subleases from a lessee of a State contract.  </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555753">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555753">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555753">
      <w:pPr>
        <w:pStyle w:val="ListParagraph"/>
        <w:numPr>
          <w:ilvl w:val="2"/>
          <w:numId w:val="35"/>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0D2EFC6" w14:textId="6E9D7485" w:rsidR="00783287" w:rsidRPr="001B3C16" w:rsidRDefault="002719A2" w:rsidP="001B3C16">
      <w:pPr>
        <w:pStyle w:val="ListParagraph"/>
        <w:numPr>
          <w:ilvl w:val="2"/>
          <w:numId w:val="35"/>
        </w:numPr>
        <w:tabs>
          <w:tab w:val="left" w:pos="720"/>
        </w:tabs>
        <w:spacing w:before="240" w:after="200" w:line="276" w:lineRule="auto"/>
        <w:jc w:val="both"/>
        <w:rPr>
          <w:rFonts w:asciiTheme="minorHAnsi" w:hAnsiTheme="minorHAnsi"/>
          <w:b/>
        </w:rPr>
      </w:pPr>
      <w:r w:rsidRPr="001B3C16">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w:t>
      </w:r>
      <w:r w:rsidRPr="001B3C16">
        <w:rPr>
          <w:rFonts w:asciiTheme="minorHAnsi" w:hAnsiTheme="minorHAnsi"/>
        </w:rPr>
        <w:lastRenderedPageBreak/>
        <w:t xml:space="preserve">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0410BA97" w:rsidR="009742ED" w:rsidRPr="000477FE"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1"/>
          <w:pgSz w:w="12240" w:h="15840"/>
          <w:pgMar w:top="1440" w:right="1440" w:bottom="1440" w:left="1440" w:header="720" w:footer="720" w:gutter="0"/>
          <w:pgNumType w:start="5"/>
          <w:cols w:space="720"/>
          <w:docGrid w:linePitch="360"/>
        </w:sectPr>
      </w:pPr>
    </w:p>
    <w:p w14:paraId="1CFEFE72" w14:textId="71BBE3F2" w:rsidR="009742ED" w:rsidRPr="001B3C16"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1B3C16">
        <w:rPr>
          <w:rFonts w:asciiTheme="minorHAnsi" w:hAnsiTheme="minorHAnsi"/>
          <w:b/>
          <w:sz w:val="24"/>
          <w:szCs w:val="24"/>
        </w:rPr>
        <w:lastRenderedPageBreak/>
        <w:t>PRICING</w:t>
      </w:r>
    </w:p>
    <w:p w14:paraId="7D7411A9" w14:textId="77777777" w:rsidR="009742ED" w:rsidRPr="00DE1EC7"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50D8F66" w14:textId="330853A0" w:rsidR="00B27F29" w:rsidRPr="000477FE" w:rsidRDefault="00B27F29" w:rsidP="00555753">
      <w:pPr>
        <w:pStyle w:val="ListParagraph"/>
        <w:numPr>
          <w:ilvl w:val="2"/>
          <w:numId w:val="12"/>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Pr>
          <w:rFonts w:asciiTheme="minorHAnsi" w:hAnsiTheme="minorHAnsi" w:cstheme="minorHAnsi"/>
        </w:rPr>
        <w:t xml:space="preserve">  Award will be made</w:t>
      </w:r>
      <w:r w:rsidR="00F64056">
        <w:rPr>
          <w:rFonts w:asciiTheme="minorHAnsi" w:hAnsiTheme="minorHAnsi" w:cstheme="minorHAnsi"/>
        </w:rPr>
        <w:t xml:space="preserve"> </w:t>
      </w:r>
      <w:r>
        <w:rPr>
          <w:rFonts w:asciiTheme="minorHAnsi" w:hAnsiTheme="minorHAnsi" w:cstheme="minorHAnsi"/>
        </w:rPr>
        <w:t>to the responsible bidder offering the lowest responsive bid.  Quoted prices shall be F.O.B. destination, freight prepaid to delivery location as specified.</w:t>
      </w:r>
    </w:p>
    <w:p w14:paraId="544337E9" w14:textId="77777777" w:rsidR="00B27F29" w:rsidRPr="006E4211" w:rsidRDefault="00B27F29" w:rsidP="00555753">
      <w:pPr>
        <w:pStyle w:val="ListParagraph"/>
        <w:numPr>
          <w:ilvl w:val="2"/>
          <w:numId w:val="12"/>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788"/>
        <w:gridCol w:w="1237"/>
        <w:gridCol w:w="1643"/>
        <w:gridCol w:w="1643"/>
      </w:tblGrid>
      <w:tr w:rsidR="00B27F29" w14:paraId="0F8C0D89" w14:textId="77777777" w:rsidTr="007A0744">
        <w:tc>
          <w:tcPr>
            <w:tcW w:w="4788" w:type="dxa"/>
          </w:tcPr>
          <w:p w14:paraId="31C4C927"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Item/Description</w:t>
            </w:r>
          </w:p>
        </w:tc>
        <w:tc>
          <w:tcPr>
            <w:tcW w:w="1237" w:type="dxa"/>
          </w:tcPr>
          <w:p w14:paraId="65659909"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05ACCD22"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5146432E"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B27F29" w:rsidRPr="00C7377D" w14:paraId="6FDFEB0D" w14:textId="77777777" w:rsidTr="00B27F29">
        <w:tc>
          <w:tcPr>
            <w:tcW w:w="4788" w:type="dxa"/>
          </w:tcPr>
          <w:p w14:paraId="3D48EB62" w14:textId="1D6B7AD8" w:rsidR="00B27F29" w:rsidRDefault="00B27F29" w:rsidP="007A0744">
            <w:pPr>
              <w:pStyle w:val="ListParagraph"/>
              <w:tabs>
                <w:tab w:val="left" w:pos="720"/>
              </w:tabs>
              <w:spacing w:before="240" w:after="240" w:line="276" w:lineRule="auto"/>
              <w:ind w:left="0"/>
              <w:jc w:val="both"/>
              <w:rPr>
                <w:rStyle w:val="Style10"/>
              </w:rPr>
            </w:pPr>
            <w:r>
              <w:rPr>
                <w:rStyle w:val="Style10"/>
                <w:b/>
              </w:rPr>
              <w:t xml:space="preserve">Item 1:  </w:t>
            </w:r>
            <w:r w:rsidR="00DE392C" w:rsidRPr="00DE392C">
              <w:rPr>
                <w:rStyle w:val="Style10"/>
              </w:rPr>
              <w:t>Brush Chipper</w:t>
            </w:r>
            <w:r w:rsidR="00DE392C">
              <w:rPr>
                <w:rStyle w:val="Style10"/>
              </w:rPr>
              <w:t xml:space="preserve">, 12” capacity, diesel powered </w:t>
            </w:r>
          </w:p>
          <w:p w14:paraId="317ADAA8" w14:textId="6BE0188B" w:rsidR="00B27F29" w:rsidRDefault="00B27F29" w:rsidP="007A0744">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800566">
              <w:rPr>
                <w:rStyle w:val="Style10"/>
              </w:rPr>
              <w:t xml:space="preserve">          3</w:t>
            </w:r>
            <w:r w:rsidR="00DE392C">
              <w:rPr>
                <w:rStyle w:val="Style10"/>
              </w:rPr>
              <w:t>01</w:t>
            </w:r>
            <w:r w:rsidR="00800566">
              <w:rPr>
                <w:rStyle w:val="Style10"/>
              </w:rPr>
              <w:t>-60-</w:t>
            </w:r>
            <w:r w:rsidR="00DE392C">
              <w:rPr>
                <w:rStyle w:val="Style10"/>
              </w:rPr>
              <w:t>1</w:t>
            </w:r>
            <w:r w:rsidR="00800566">
              <w:rPr>
                <w:rStyle w:val="Style10"/>
              </w:rPr>
              <w:t>5 d</w:t>
            </w:r>
            <w:r>
              <w:rPr>
                <w:rStyle w:val="Style10"/>
              </w:rPr>
              <w:t xml:space="preserve">ated </w:t>
            </w:r>
            <w:r w:rsidR="00DE392C">
              <w:rPr>
                <w:rStyle w:val="Style10"/>
              </w:rPr>
              <w:t>August</w:t>
            </w:r>
            <w:r w:rsidR="00F64056">
              <w:rPr>
                <w:rStyle w:val="Style10"/>
              </w:rPr>
              <w:t xml:space="preserve"> 2018</w:t>
            </w:r>
            <w:r>
              <w:rPr>
                <w:rStyle w:val="Style10"/>
              </w:rPr>
              <w:t>.</w:t>
            </w:r>
          </w:p>
          <w:p w14:paraId="030B84D9" w14:textId="3DA2916A" w:rsidR="007A535E" w:rsidRDefault="007A535E" w:rsidP="007A0744">
            <w:pPr>
              <w:pStyle w:val="ListParagraph"/>
              <w:tabs>
                <w:tab w:val="left" w:pos="720"/>
              </w:tabs>
              <w:spacing w:before="240" w:after="240" w:line="276" w:lineRule="auto"/>
              <w:ind w:left="0"/>
              <w:jc w:val="both"/>
              <w:rPr>
                <w:rStyle w:val="Style10"/>
              </w:rPr>
            </w:pPr>
            <w:proofErr w:type="spellStart"/>
            <w:r>
              <w:rPr>
                <w:rStyle w:val="Style10"/>
              </w:rPr>
              <w:t>M</w:t>
            </w:r>
            <w:r w:rsidR="00800566">
              <w:rPr>
                <w:rStyle w:val="Style10"/>
              </w:rPr>
              <w:t>fr</w:t>
            </w:r>
            <w:proofErr w:type="spellEnd"/>
            <w:r>
              <w:rPr>
                <w:rStyle w:val="Style10"/>
              </w:rPr>
              <w:t>: ____________________________</w:t>
            </w:r>
          </w:p>
          <w:p w14:paraId="5F31EA44" w14:textId="21B95CBB" w:rsidR="007A535E" w:rsidRDefault="007A535E" w:rsidP="007A0744">
            <w:pPr>
              <w:pStyle w:val="ListParagraph"/>
              <w:tabs>
                <w:tab w:val="left" w:pos="720"/>
              </w:tabs>
              <w:spacing w:before="240" w:after="240" w:line="276" w:lineRule="auto"/>
              <w:ind w:left="0"/>
              <w:jc w:val="both"/>
              <w:rPr>
                <w:rStyle w:val="Style10"/>
              </w:rPr>
            </w:pPr>
            <w:r>
              <w:rPr>
                <w:rStyle w:val="Style10"/>
              </w:rPr>
              <w:t>Model: ___________________________</w:t>
            </w:r>
          </w:p>
          <w:p w14:paraId="5F273C7C" w14:textId="6C9AB834" w:rsidR="007A535E" w:rsidRDefault="007A535E" w:rsidP="007A0744">
            <w:pPr>
              <w:pStyle w:val="ListParagraph"/>
              <w:tabs>
                <w:tab w:val="left" w:pos="720"/>
              </w:tabs>
              <w:spacing w:before="240" w:after="240" w:line="276" w:lineRule="auto"/>
              <w:ind w:left="0"/>
              <w:jc w:val="both"/>
              <w:rPr>
                <w:rStyle w:val="Style10"/>
              </w:rPr>
            </w:pPr>
            <w:r>
              <w:rPr>
                <w:rStyle w:val="Style10"/>
              </w:rPr>
              <w:t>Estimated Delivery Time:</w:t>
            </w:r>
          </w:p>
          <w:p w14:paraId="06998A25" w14:textId="1136CA3F" w:rsidR="007A535E" w:rsidRDefault="007A535E" w:rsidP="007A0744">
            <w:pPr>
              <w:pStyle w:val="ListParagraph"/>
              <w:tabs>
                <w:tab w:val="left" w:pos="720"/>
              </w:tabs>
              <w:spacing w:before="240" w:after="240" w:line="276" w:lineRule="auto"/>
              <w:ind w:left="0"/>
              <w:jc w:val="both"/>
              <w:rPr>
                <w:rStyle w:val="Style10"/>
              </w:rPr>
            </w:pPr>
            <w:r>
              <w:rPr>
                <w:rStyle w:val="Style10"/>
              </w:rPr>
              <w:t>_____________________Days ARO</w:t>
            </w:r>
          </w:p>
          <w:p w14:paraId="51232085" w14:textId="77777777" w:rsidR="00B27F29" w:rsidRDefault="00B27F29" w:rsidP="007A0744">
            <w:pPr>
              <w:pStyle w:val="ListParagraph"/>
              <w:tabs>
                <w:tab w:val="left" w:pos="720"/>
              </w:tabs>
              <w:ind w:left="0"/>
              <w:rPr>
                <w:rFonts w:asciiTheme="minorHAnsi" w:hAnsiTheme="minorHAnsi"/>
              </w:rPr>
            </w:pPr>
            <w:r>
              <w:rPr>
                <w:rFonts w:asciiTheme="minorHAnsi" w:hAnsiTheme="minorHAnsi"/>
              </w:rPr>
              <w:t>Delivery Information:</w:t>
            </w:r>
          </w:p>
          <w:p w14:paraId="4BA35EB7" w14:textId="472080BF" w:rsidR="00B27F29" w:rsidRDefault="00CC5C74" w:rsidP="007A0744">
            <w:pPr>
              <w:pStyle w:val="ListParagraph"/>
              <w:tabs>
                <w:tab w:val="left" w:pos="720"/>
              </w:tabs>
              <w:ind w:left="0"/>
              <w:rPr>
                <w:rFonts w:asciiTheme="minorHAnsi" w:hAnsiTheme="minorHAnsi"/>
              </w:rPr>
            </w:pPr>
            <w:r>
              <w:rPr>
                <w:rFonts w:asciiTheme="minorHAnsi" w:hAnsiTheme="minorHAnsi"/>
              </w:rPr>
              <w:t xml:space="preserve">IDOT </w:t>
            </w:r>
            <w:r w:rsidR="00F64056">
              <w:rPr>
                <w:rFonts w:asciiTheme="minorHAnsi" w:hAnsiTheme="minorHAnsi"/>
              </w:rPr>
              <w:t>D</w:t>
            </w:r>
            <w:r w:rsidR="00800566">
              <w:rPr>
                <w:rFonts w:asciiTheme="minorHAnsi" w:hAnsiTheme="minorHAnsi"/>
              </w:rPr>
              <w:t xml:space="preserve">istrict </w:t>
            </w:r>
            <w:r>
              <w:rPr>
                <w:rFonts w:asciiTheme="minorHAnsi" w:hAnsiTheme="minorHAnsi"/>
              </w:rPr>
              <w:t>2</w:t>
            </w:r>
          </w:p>
          <w:p w14:paraId="5575687F" w14:textId="2D829DDD" w:rsidR="00B27F29" w:rsidRDefault="00B27F29" w:rsidP="007A0744">
            <w:pPr>
              <w:pStyle w:val="ListParagraph"/>
              <w:tabs>
                <w:tab w:val="left" w:pos="720"/>
              </w:tabs>
              <w:ind w:left="0"/>
              <w:rPr>
                <w:rFonts w:asciiTheme="minorHAnsi" w:hAnsiTheme="minorHAnsi"/>
              </w:rPr>
            </w:pPr>
            <w:r>
              <w:rPr>
                <w:rFonts w:asciiTheme="minorHAnsi" w:hAnsiTheme="minorHAnsi"/>
              </w:rPr>
              <w:t xml:space="preserve">ATTN: </w:t>
            </w:r>
            <w:r w:rsidR="00CC5C74">
              <w:rPr>
                <w:rFonts w:asciiTheme="minorHAnsi" w:hAnsiTheme="minorHAnsi"/>
              </w:rPr>
              <w:t>Derek Jones</w:t>
            </w:r>
          </w:p>
          <w:p w14:paraId="1436BE0F" w14:textId="78E53319" w:rsidR="00B27F29" w:rsidRDefault="00CC5C74" w:rsidP="007A0744">
            <w:pPr>
              <w:pStyle w:val="ListParagraph"/>
              <w:tabs>
                <w:tab w:val="left" w:pos="720"/>
              </w:tabs>
              <w:ind w:left="0"/>
              <w:rPr>
                <w:rFonts w:asciiTheme="minorHAnsi" w:hAnsiTheme="minorHAnsi"/>
              </w:rPr>
            </w:pPr>
            <w:r>
              <w:rPr>
                <w:rFonts w:asciiTheme="minorHAnsi" w:hAnsiTheme="minorHAnsi"/>
              </w:rPr>
              <w:t>2703 West 4</w:t>
            </w:r>
            <w:r w:rsidRPr="00CC5C74">
              <w:rPr>
                <w:rFonts w:asciiTheme="minorHAnsi" w:hAnsiTheme="minorHAnsi"/>
                <w:vertAlign w:val="superscript"/>
              </w:rPr>
              <w:t>th</w:t>
            </w:r>
            <w:r>
              <w:rPr>
                <w:rFonts w:asciiTheme="minorHAnsi" w:hAnsiTheme="minorHAnsi"/>
              </w:rPr>
              <w:t xml:space="preserve"> Street</w:t>
            </w:r>
          </w:p>
          <w:p w14:paraId="13260AD6" w14:textId="1F6A2612" w:rsidR="00B27F29" w:rsidRDefault="00CC5C74" w:rsidP="007A0744">
            <w:pPr>
              <w:pStyle w:val="ListParagraph"/>
              <w:tabs>
                <w:tab w:val="left" w:pos="720"/>
              </w:tabs>
              <w:ind w:left="0"/>
              <w:rPr>
                <w:rFonts w:asciiTheme="minorHAnsi" w:hAnsiTheme="minorHAnsi"/>
              </w:rPr>
            </w:pPr>
            <w:r>
              <w:rPr>
                <w:rFonts w:asciiTheme="minorHAnsi" w:hAnsiTheme="minorHAnsi"/>
              </w:rPr>
              <w:t>Dixon</w:t>
            </w:r>
            <w:r w:rsidR="00B27F29">
              <w:rPr>
                <w:rFonts w:asciiTheme="minorHAnsi" w:hAnsiTheme="minorHAnsi"/>
              </w:rPr>
              <w:t>, IL 6</w:t>
            </w:r>
            <w:r w:rsidR="00CD3018">
              <w:rPr>
                <w:rFonts w:asciiTheme="minorHAnsi" w:hAnsiTheme="minorHAnsi"/>
              </w:rPr>
              <w:t>1</w:t>
            </w:r>
            <w:r>
              <w:rPr>
                <w:rFonts w:asciiTheme="minorHAnsi" w:hAnsiTheme="minorHAnsi"/>
              </w:rPr>
              <w:t>021</w:t>
            </w:r>
          </w:p>
          <w:p w14:paraId="357A6EDD" w14:textId="7B7E4A0F" w:rsidR="00B27F29" w:rsidRPr="00C7377D" w:rsidRDefault="00B27F29" w:rsidP="007A0744">
            <w:pPr>
              <w:pStyle w:val="ListParagraph"/>
              <w:tabs>
                <w:tab w:val="left" w:pos="720"/>
              </w:tabs>
              <w:ind w:left="0"/>
              <w:rPr>
                <w:rFonts w:asciiTheme="minorHAnsi" w:hAnsiTheme="minorHAnsi"/>
              </w:rPr>
            </w:pPr>
            <w:r>
              <w:rPr>
                <w:rFonts w:asciiTheme="minorHAnsi" w:hAnsiTheme="minorHAnsi"/>
              </w:rPr>
              <w:t>(</w:t>
            </w:r>
            <w:r w:rsidR="00CC5C74">
              <w:rPr>
                <w:rFonts w:asciiTheme="minorHAnsi" w:hAnsiTheme="minorHAnsi"/>
              </w:rPr>
              <w:t>815</w:t>
            </w:r>
            <w:r>
              <w:rPr>
                <w:rFonts w:asciiTheme="minorHAnsi" w:hAnsiTheme="minorHAnsi"/>
              </w:rPr>
              <w:t xml:space="preserve">) </w:t>
            </w:r>
            <w:r w:rsidR="00CC5C74">
              <w:rPr>
                <w:rFonts w:asciiTheme="minorHAnsi" w:hAnsiTheme="minorHAnsi"/>
              </w:rPr>
              <w:t>28</w:t>
            </w:r>
            <w:r w:rsidR="00CD3018">
              <w:rPr>
                <w:rFonts w:asciiTheme="minorHAnsi" w:hAnsiTheme="minorHAnsi"/>
              </w:rPr>
              <w:t>4</w:t>
            </w:r>
            <w:r w:rsidR="00F64056">
              <w:rPr>
                <w:rFonts w:asciiTheme="minorHAnsi" w:hAnsiTheme="minorHAnsi"/>
              </w:rPr>
              <w:t>-</w:t>
            </w:r>
            <w:r w:rsidR="00CC5C74">
              <w:rPr>
                <w:rFonts w:asciiTheme="minorHAnsi" w:hAnsiTheme="minorHAnsi"/>
              </w:rPr>
              <w:t>5403</w:t>
            </w:r>
          </w:p>
        </w:tc>
        <w:tc>
          <w:tcPr>
            <w:tcW w:w="1237" w:type="dxa"/>
          </w:tcPr>
          <w:p w14:paraId="34FBD3D3" w14:textId="2F73AAE8" w:rsidR="00B27F29" w:rsidRPr="00C7377D" w:rsidRDefault="00800566"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3BFA20B1"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bookmarkStart w:id="10" w:name="_Hlk524611831"/>
            <w:r>
              <w:rPr>
                <w:rFonts w:asciiTheme="minorHAnsi" w:hAnsiTheme="minorHAnsi"/>
              </w:rPr>
              <w:t>$____________</w:t>
            </w:r>
            <w:bookmarkEnd w:id="10"/>
          </w:p>
        </w:tc>
        <w:tc>
          <w:tcPr>
            <w:tcW w:w="1643" w:type="dxa"/>
          </w:tcPr>
          <w:p w14:paraId="05C4F461"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tr w:rsidR="00CD3018" w:rsidRPr="00C7377D" w14:paraId="4FF67D3A" w14:textId="77777777" w:rsidTr="00B27F29">
        <w:tc>
          <w:tcPr>
            <w:tcW w:w="4788" w:type="dxa"/>
          </w:tcPr>
          <w:p w14:paraId="0D6112F3" w14:textId="328653D6" w:rsidR="00CD3018" w:rsidRDefault="00CD3018" w:rsidP="00CD3018">
            <w:pPr>
              <w:pStyle w:val="ListParagraph"/>
              <w:tabs>
                <w:tab w:val="left" w:pos="720"/>
              </w:tabs>
              <w:spacing w:before="240" w:after="240" w:line="276" w:lineRule="auto"/>
              <w:ind w:left="0"/>
              <w:jc w:val="both"/>
              <w:rPr>
                <w:rStyle w:val="Style10"/>
              </w:rPr>
            </w:pPr>
            <w:r>
              <w:rPr>
                <w:rStyle w:val="Style10"/>
                <w:b/>
              </w:rPr>
              <w:t xml:space="preserve">Item </w:t>
            </w:r>
            <w:r w:rsidR="00CC5C74">
              <w:rPr>
                <w:rStyle w:val="Style10"/>
                <w:b/>
              </w:rPr>
              <w:t>2</w:t>
            </w:r>
            <w:r>
              <w:rPr>
                <w:rStyle w:val="Style10"/>
                <w:b/>
              </w:rPr>
              <w:t xml:space="preserve">: </w:t>
            </w:r>
            <w:r w:rsidR="00CC5C74">
              <w:rPr>
                <w:rStyle w:val="Style10"/>
                <w:b/>
              </w:rPr>
              <w:t xml:space="preserve"> </w:t>
            </w:r>
            <w:r w:rsidR="00CC5C74" w:rsidRPr="00CC5C74">
              <w:rPr>
                <w:rStyle w:val="Style10"/>
              </w:rPr>
              <w:t>Brush Chipper, 12” capacity, diesel powered</w:t>
            </w:r>
          </w:p>
          <w:p w14:paraId="6020B83C" w14:textId="6E436628" w:rsidR="00CD3018" w:rsidRDefault="00CD3018" w:rsidP="00CD3018">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3</w:t>
            </w:r>
            <w:r w:rsidR="00CC5C74">
              <w:rPr>
                <w:rStyle w:val="Style10"/>
              </w:rPr>
              <w:t>01</w:t>
            </w:r>
            <w:r>
              <w:rPr>
                <w:rStyle w:val="Style10"/>
              </w:rPr>
              <w:t>-60-</w:t>
            </w:r>
            <w:r w:rsidR="00CC5C74">
              <w:rPr>
                <w:rStyle w:val="Style10"/>
              </w:rPr>
              <w:t>1</w:t>
            </w:r>
            <w:r>
              <w:rPr>
                <w:rStyle w:val="Style10"/>
              </w:rPr>
              <w:t xml:space="preserve">5 dated </w:t>
            </w:r>
            <w:r w:rsidR="00CC5C74">
              <w:rPr>
                <w:rStyle w:val="Style10"/>
              </w:rPr>
              <w:t>August</w:t>
            </w:r>
            <w:r>
              <w:rPr>
                <w:rStyle w:val="Style10"/>
              </w:rPr>
              <w:t xml:space="preserve"> 2018.</w:t>
            </w:r>
          </w:p>
          <w:p w14:paraId="6248CC55" w14:textId="77777777" w:rsidR="00CD3018" w:rsidRDefault="00CD3018" w:rsidP="00CD3018">
            <w:pPr>
              <w:pStyle w:val="ListParagraph"/>
              <w:tabs>
                <w:tab w:val="left" w:pos="720"/>
              </w:tabs>
              <w:spacing w:before="240" w:after="240" w:line="276" w:lineRule="auto"/>
              <w:ind w:left="0"/>
              <w:jc w:val="both"/>
              <w:rPr>
                <w:rStyle w:val="Style10"/>
              </w:rPr>
            </w:pPr>
            <w:proofErr w:type="spellStart"/>
            <w:r>
              <w:rPr>
                <w:rStyle w:val="Style10"/>
              </w:rPr>
              <w:lastRenderedPageBreak/>
              <w:t>Mfr</w:t>
            </w:r>
            <w:proofErr w:type="spellEnd"/>
            <w:r>
              <w:rPr>
                <w:rStyle w:val="Style10"/>
              </w:rPr>
              <w:t>: ____________________________</w:t>
            </w:r>
          </w:p>
          <w:p w14:paraId="50AA4FD3" w14:textId="77777777" w:rsidR="00CD3018" w:rsidRDefault="00CD3018" w:rsidP="00CD3018">
            <w:pPr>
              <w:pStyle w:val="ListParagraph"/>
              <w:tabs>
                <w:tab w:val="left" w:pos="720"/>
              </w:tabs>
              <w:spacing w:before="240" w:after="240" w:line="276" w:lineRule="auto"/>
              <w:ind w:left="0"/>
              <w:jc w:val="both"/>
              <w:rPr>
                <w:rStyle w:val="Style10"/>
              </w:rPr>
            </w:pPr>
          </w:p>
          <w:p w14:paraId="1DD3C05B" w14:textId="6B44FCFC" w:rsidR="00CD3018" w:rsidRDefault="00CD3018" w:rsidP="00CD3018">
            <w:pPr>
              <w:pStyle w:val="ListParagraph"/>
              <w:tabs>
                <w:tab w:val="left" w:pos="720"/>
              </w:tabs>
              <w:spacing w:before="240" w:after="240" w:line="276" w:lineRule="auto"/>
              <w:ind w:left="0"/>
              <w:jc w:val="both"/>
              <w:rPr>
                <w:rStyle w:val="Style10"/>
              </w:rPr>
            </w:pPr>
            <w:r>
              <w:rPr>
                <w:rStyle w:val="Style10"/>
              </w:rPr>
              <w:t>Model: ___________________________</w:t>
            </w:r>
          </w:p>
          <w:p w14:paraId="5F8736FA" w14:textId="77777777" w:rsidR="00CD3018" w:rsidRDefault="00CD3018" w:rsidP="00CD3018">
            <w:pPr>
              <w:pStyle w:val="ListParagraph"/>
              <w:tabs>
                <w:tab w:val="left" w:pos="720"/>
              </w:tabs>
              <w:spacing w:before="240" w:after="240" w:line="276" w:lineRule="auto"/>
              <w:ind w:left="0"/>
              <w:jc w:val="both"/>
              <w:rPr>
                <w:rStyle w:val="Style10"/>
              </w:rPr>
            </w:pPr>
            <w:r>
              <w:rPr>
                <w:rStyle w:val="Style10"/>
              </w:rPr>
              <w:t>Estimated Delivery Time:</w:t>
            </w:r>
          </w:p>
          <w:p w14:paraId="6154FF71" w14:textId="77777777" w:rsidR="00CD3018" w:rsidRDefault="00CD3018" w:rsidP="00CD3018">
            <w:pPr>
              <w:pStyle w:val="ListParagraph"/>
              <w:tabs>
                <w:tab w:val="left" w:pos="720"/>
              </w:tabs>
              <w:spacing w:before="240" w:after="240" w:line="276" w:lineRule="auto"/>
              <w:ind w:left="0"/>
              <w:jc w:val="both"/>
              <w:rPr>
                <w:rStyle w:val="Style10"/>
              </w:rPr>
            </w:pPr>
            <w:r>
              <w:rPr>
                <w:rStyle w:val="Style10"/>
              </w:rPr>
              <w:t>_____________________Days ARO</w:t>
            </w:r>
          </w:p>
          <w:p w14:paraId="14D87E1A" w14:textId="77777777" w:rsidR="00CD3018" w:rsidRDefault="00CD3018" w:rsidP="00CD3018">
            <w:pPr>
              <w:pStyle w:val="ListParagraph"/>
              <w:tabs>
                <w:tab w:val="left" w:pos="720"/>
              </w:tabs>
              <w:ind w:left="0"/>
              <w:rPr>
                <w:rFonts w:asciiTheme="minorHAnsi" w:hAnsiTheme="minorHAnsi"/>
              </w:rPr>
            </w:pPr>
            <w:r>
              <w:rPr>
                <w:rFonts w:asciiTheme="minorHAnsi" w:hAnsiTheme="minorHAnsi"/>
              </w:rPr>
              <w:t>Delivery Information:</w:t>
            </w:r>
          </w:p>
          <w:p w14:paraId="506A5C13" w14:textId="38EDE3BE" w:rsidR="00CD3018" w:rsidRDefault="00CC5C74" w:rsidP="00CD3018">
            <w:pPr>
              <w:pStyle w:val="ListParagraph"/>
              <w:tabs>
                <w:tab w:val="left" w:pos="720"/>
              </w:tabs>
              <w:ind w:left="0"/>
              <w:rPr>
                <w:rFonts w:asciiTheme="minorHAnsi" w:hAnsiTheme="minorHAnsi"/>
              </w:rPr>
            </w:pPr>
            <w:r>
              <w:rPr>
                <w:rFonts w:asciiTheme="minorHAnsi" w:hAnsiTheme="minorHAnsi"/>
              </w:rPr>
              <w:t xml:space="preserve">IDOT </w:t>
            </w:r>
            <w:r w:rsidR="00CD3018">
              <w:rPr>
                <w:rFonts w:asciiTheme="minorHAnsi" w:hAnsiTheme="minorHAnsi"/>
              </w:rPr>
              <w:t xml:space="preserve">District </w:t>
            </w:r>
            <w:r>
              <w:rPr>
                <w:rFonts w:asciiTheme="minorHAnsi" w:hAnsiTheme="minorHAnsi"/>
              </w:rPr>
              <w:t>3 Yorkville Yard</w:t>
            </w:r>
          </w:p>
          <w:p w14:paraId="1B5B1A53" w14:textId="4E70FFED" w:rsidR="00CD3018" w:rsidRDefault="00CD3018" w:rsidP="00CD3018">
            <w:pPr>
              <w:pStyle w:val="ListParagraph"/>
              <w:tabs>
                <w:tab w:val="left" w:pos="720"/>
              </w:tabs>
              <w:ind w:left="0"/>
              <w:rPr>
                <w:rFonts w:asciiTheme="minorHAnsi" w:hAnsiTheme="minorHAnsi"/>
              </w:rPr>
            </w:pPr>
            <w:r>
              <w:rPr>
                <w:rFonts w:asciiTheme="minorHAnsi" w:hAnsiTheme="minorHAnsi"/>
              </w:rPr>
              <w:t xml:space="preserve">ATTN: </w:t>
            </w:r>
            <w:r w:rsidR="007B0B64">
              <w:rPr>
                <w:rFonts w:asciiTheme="minorHAnsi" w:hAnsiTheme="minorHAnsi"/>
              </w:rPr>
              <w:t>Adam Rue</w:t>
            </w:r>
          </w:p>
          <w:p w14:paraId="110D9854" w14:textId="77B0FB82" w:rsidR="00CD3018" w:rsidRDefault="00CC5C74" w:rsidP="00CD3018">
            <w:pPr>
              <w:pStyle w:val="ListParagraph"/>
              <w:tabs>
                <w:tab w:val="left" w:pos="720"/>
              </w:tabs>
              <w:ind w:left="0"/>
              <w:rPr>
                <w:rFonts w:asciiTheme="minorHAnsi" w:hAnsiTheme="minorHAnsi"/>
              </w:rPr>
            </w:pPr>
            <w:r>
              <w:rPr>
                <w:rFonts w:asciiTheme="minorHAnsi" w:hAnsiTheme="minorHAnsi"/>
              </w:rPr>
              <w:t>8175 IL Route 47</w:t>
            </w:r>
          </w:p>
          <w:p w14:paraId="51998E81" w14:textId="42B8A0D1" w:rsidR="00CD3018" w:rsidRDefault="00CC5C74" w:rsidP="00CD3018">
            <w:pPr>
              <w:pStyle w:val="ListParagraph"/>
              <w:tabs>
                <w:tab w:val="left" w:pos="720"/>
              </w:tabs>
              <w:ind w:left="0"/>
              <w:rPr>
                <w:rFonts w:asciiTheme="minorHAnsi" w:hAnsiTheme="minorHAnsi"/>
              </w:rPr>
            </w:pPr>
            <w:r>
              <w:rPr>
                <w:rFonts w:asciiTheme="minorHAnsi" w:hAnsiTheme="minorHAnsi"/>
              </w:rPr>
              <w:t>Yorkville</w:t>
            </w:r>
            <w:r w:rsidR="00CD3018">
              <w:rPr>
                <w:rFonts w:asciiTheme="minorHAnsi" w:hAnsiTheme="minorHAnsi"/>
              </w:rPr>
              <w:t xml:space="preserve">, IL </w:t>
            </w:r>
            <w:r>
              <w:rPr>
                <w:rFonts w:asciiTheme="minorHAnsi" w:hAnsiTheme="minorHAnsi"/>
              </w:rPr>
              <w:t>60560</w:t>
            </w:r>
          </w:p>
          <w:p w14:paraId="2F8158DA" w14:textId="72AC3F5C" w:rsidR="00CD3018" w:rsidRDefault="00CD3018" w:rsidP="007B0B64">
            <w:pPr>
              <w:pStyle w:val="ListParagraph"/>
              <w:tabs>
                <w:tab w:val="left" w:pos="720"/>
              </w:tabs>
              <w:ind w:left="0"/>
              <w:rPr>
                <w:rFonts w:asciiTheme="minorHAnsi" w:hAnsiTheme="minorHAnsi"/>
              </w:rPr>
            </w:pPr>
            <w:r>
              <w:rPr>
                <w:rFonts w:asciiTheme="minorHAnsi" w:hAnsiTheme="minorHAnsi"/>
              </w:rPr>
              <w:t>(8</w:t>
            </w:r>
            <w:r w:rsidR="00CC5C74">
              <w:rPr>
                <w:rFonts w:asciiTheme="minorHAnsi" w:hAnsiTheme="minorHAnsi"/>
              </w:rPr>
              <w:t>15</w:t>
            </w:r>
            <w:r>
              <w:rPr>
                <w:rFonts w:asciiTheme="minorHAnsi" w:hAnsiTheme="minorHAnsi"/>
              </w:rPr>
              <w:t xml:space="preserve">) </w:t>
            </w:r>
            <w:r w:rsidR="007B0B64">
              <w:rPr>
                <w:rFonts w:asciiTheme="minorHAnsi" w:hAnsiTheme="minorHAnsi"/>
              </w:rPr>
              <w:t>7</w:t>
            </w:r>
            <w:r w:rsidR="00CC5C74">
              <w:rPr>
                <w:rFonts w:asciiTheme="minorHAnsi" w:hAnsiTheme="minorHAnsi"/>
              </w:rPr>
              <w:t>3</w:t>
            </w:r>
            <w:r w:rsidR="007B0B64">
              <w:rPr>
                <w:rFonts w:asciiTheme="minorHAnsi" w:hAnsiTheme="minorHAnsi"/>
              </w:rPr>
              <w:t>9</w:t>
            </w:r>
            <w:r>
              <w:rPr>
                <w:rFonts w:asciiTheme="minorHAnsi" w:hAnsiTheme="minorHAnsi"/>
              </w:rPr>
              <w:t>-</w:t>
            </w:r>
            <w:r w:rsidR="007B0B64">
              <w:rPr>
                <w:rFonts w:asciiTheme="minorHAnsi" w:hAnsiTheme="minorHAnsi"/>
              </w:rPr>
              <w:t>2182</w:t>
            </w:r>
          </w:p>
          <w:p w14:paraId="71139B94" w14:textId="4C9C9EB5" w:rsidR="007B0B64" w:rsidRDefault="007B0B64" w:rsidP="007B0B64">
            <w:pPr>
              <w:pStyle w:val="ListParagraph"/>
              <w:tabs>
                <w:tab w:val="left" w:pos="720"/>
              </w:tabs>
              <w:ind w:left="0"/>
              <w:rPr>
                <w:rStyle w:val="Style10"/>
                <w:b/>
              </w:rPr>
            </w:pPr>
          </w:p>
        </w:tc>
        <w:tc>
          <w:tcPr>
            <w:tcW w:w="1237" w:type="dxa"/>
          </w:tcPr>
          <w:p w14:paraId="18447F85" w14:textId="37497A88" w:rsidR="00CD3018" w:rsidRDefault="00CD3018"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lastRenderedPageBreak/>
              <w:t>1</w:t>
            </w:r>
          </w:p>
        </w:tc>
        <w:tc>
          <w:tcPr>
            <w:tcW w:w="1643" w:type="dxa"/>
          </w:tcPr>
          <w:p w14:paraId="16DCC372" w14:textId="3C038BE7" w:rsidR="00CD3018" w:rsidRDefault="00CD3018" w:rsidP="007A0744">
            <w:pPr>
              <w:pStyle w:val="ListParagraph"/>
              <w:tabs>
                <w:tab w:val="left" w:pos="720"/>
              </w:tabs>
              <w:spacing w:before="240" w:after="240" w:line="276" w:lineRule="auto"/>
              <w:ind w:left="0"/>
              <w:rPr>
                <w:rFonts w:asciiTheme="minorHAnsi" w:hAnsiTheme="minorHAnsi"/>
              </w:rPr>
            </w:pPr>
            <w:r w:rsidRPr="00CD3018">
              <w:rPr>
                <w:rFonts w:asciiTheme="minorHAnsi" w:hAnsiTheme="minorHAnsi"/>
              </w:rPr>
              <w:t>$____________</w:t>
            </w:r>
          </w:p>
        </w:tc>
        <w:tc>
          <w:tcPr>
            <w:tcW w:w="1643" w:type="dxa"/>
          </w:tcPr>
          <w:p w14:paraId="2E42B3BF" w14:textId="503CEA62" w:rsidR="00CD3018" w:rsidRDefault="00CD3018" w:rsidP="007A0744">
            <w:pPr>
              <w:pStyle w:val="ListParagraph"/>
              <w:tabs>
                <w:tab w:val="left" w:pos="720"/>
              </w:tabs>
              <w:spacing w:before="240" w:after="240" w:line="276" w:lineRule="auto"/>
              <w:ind w:left="0"/>
              <w:rPr>
                <w:rFonts w:asciiTheme="minorHAnsi" w:hAnsiTheme="minorHAnsi"/>
              </w:rPr>
            </w:pPr>
            <w:r w:rsidRPr="00CD3018">
              <w:rPr>
                <w:rFonts w:asciiTheme="minorHAnsi" w:hAnsiTheme="minorHAnsi"/>
              </w:rPr>
              <w:t>$____________</w:t>
            </w:r>
          </w:p>
        </w:tc>
      </w:tr>
      <w:tr w:rsidR="009D5480" w:rsidRPr="00C7377D" w14:paraId="7F485CBC" w14:textId="77777777" w:rsidTr="00B27F29">
        <w:tc>
          <w:tcPr>
            <w:tcW w:w="4788" w:type="dxa"/>
          </w:tcPr>
          <w:p w14:paraId="619404B4" w14:textId="57100B30" w:rsidR="009D5480" w:rsidRDefault="009D5480" w:rsidP="009D5480">
            <w:pPr>
              <w:pStyle w:val="ListParagraph"/>
              <w:tabs>
                <w:tab w:val="left" w:pos="720"/>
              </w:tabs>
              <w:spacing w:before="240" w:after="240" w:line="276" w:lineRule="auto"/>
              <w:ind w:left="0"/>
              <w:jc w:val="both"/>
              <w:rPr>
                <w:rStyle w:val="Style10"/>
              </w:rPr>
            </w:pPr>
            <w:r>
              <w:rPr>
                <w:rStyle w:val="Style10"/>
                <w:b/>
              </w:rPr>
              <w:lastRenderedPageBreak/>
              <w:t xml:space="preserve">Item 3:  </w:t>
            </w:r>
            <w:r w:rsidRPr="00DE392C">
              <w:rPr>
                <w:rStyle w:val="Style10"/>
              </w:rPr>
              <w:t>Brush Chipper</w:t>
            </w:r>
            <w:r>
              <w:rPr>
                <w:rStyle w:val="Style10"/>
              </w:rPr>
              <w:t xml:space="preserve">, 12” capacity, diesel powered </w:t>
            </w:r>
          </w:p>
          <w:p w14:paraId="06855279" w14:textId="77777777" w:rsidR="009D5480" w:rsidRDefault="009D5480" w:rsidP="009D5480">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301-60-15 dated August 2018.</w:t>
            </w:r>
          </w:p>
          <w:p w14:paraId="43B9A0B5" w14:textId="77777777" w:rsidR="009D5480" w:rsidRDefault="009D5480" w:rsidP="009D5480">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435714CC" w14:textId="77777777" w:rsidR="009D5480" w:rsidRDefault="009D5480" w:rsidP="009D5480">
            <w:pPr>
              <w:pStyle w:val="ListParagraph"/>
              <w:tabs>
                <w:tab w:val="left" w:pos="720"/>
              </w:tabs>
              <w:spacing w:before="240" w:after="240" w:line="276" w:lineRule="auto"/>
              <w:ind w:left="0"/>
              <w:jc w:val="both"/>
              <w:rPr>
                <w:rStyle w:val="Style10"/>
              </w:rPr>
            </w:pPr>
            <w:r>
              <w:rPr>
                <w:rStyle w:val="Style10"/>
              </w:rPr>
              <w:t>Model: ___________________________</w:t>
            </w:r>
          </w:p>
          <w:p w14:paraId="7EC5B62A" w14:textId="77777777" w:rsidR="009D5480" w:rsidRDefault="009D5480" w:rsidP="009D5480">
            <w:pPr>
              <w:pStyle w:val="ListParagraph"/>
              <w:tabs>
                <w:tab w:val="left" w:pos="720"/>
              </w:tabs>
              <w:spacing w:before="240" w:after="240" w:line="276" w:lineRule="auto"/>
              <w:ind w:left="0"/>
              <w:jc w:val="both"/>
              <w:rPr>
                <w:rStyle w:val="Style10"/>
              </w:rPr>
            </w:pPr>
            <w:r>
              <w:rPr>
                <w:rStyle w:val="Style10"/>
              </w:rPr>
              <w:t>Estimated Delivery Time:</w:t>
            </w:r>
          </w:p>
          <w:p w14:paraId="01EA6438" w14:textId="77777777" w:rsidR="009D5480" w:rsidRDefault="009D5480" w:rsidP="009D5480">
            <w:pPr>
              <w:pStyle w:val="ListParagraph"/>
              <w:tabs>
                <w:tab w:val="left" w:pos="720"/>
              </w:tabs>
              <w:spacing w:before="240" w:after="240" w:line="276" w:lineRule="auto"/>
              <w:ind w:left="0"/>
              <w:jc w:val="both"/>
              <w:rPr>
                <w:rStyle w:val="Style10"/>
              </w:rPr>
            </w:pPr>
            <w:r>
              <w:rPr>
                <w:rStyle w:val="Style10"/>
              </w:rPr>
              <w:t>_____________________Days ARO</w:t>
            </w:r>
          </w:p>
          <w:p w14:paraId="18136EAB" w14:textId="77777777" w:rsidR="009D5480" w:rsidRDefault="009D5480" w:rsidP="009D5480">
            <w:pPr>
              <w:pStyle w:val="ListParagraph"/>
              <w:tabs>
                <w:tab w:val="left" w:pos="720"/>
              </w:tabs>
              <w:ind w:left="0"/>
              <w:rPr>
                <w:rFonts w:asciiTheme="minorHAnsi" w:hAnsiTheme="minorHAnsi"/>
              </w:rPr>
            </w:pPr>
            <w:r>
              <w:rPr>
                <w:rFonts w:asciiTheme="minorHAnsi" w:hAnsiTheme="minorHAnsi"/>
              </w:rPr>
              <w:t>Delivery Information:</w:t>
            </w:r>
          </w:p>
          <w:p w14:paraId="3C89640D" w14:textId="30042941" w:rsidR="009D5480" w:rsidRDefault="009D5480" w:rsidP="009D5480">
            <w:pPr>
              <w:pStyle w:val="ListParagraph"/>
              <w:tabs>
                <w:tab w:val="left" w:pos="720"/>
              </w:tabs>
              <w:ind w:left="0"/>
              <w:rPr>
                <w:rFonts w:asciiTheme="minorHAnsi" w:hAnsiTheme="minorHAnsi"/>
              </w:rPr>
            </w:pPr>
            <w:r>
              <w:rPr>
                <w:rFonts w:asciiTheme="minorHAnsi" w:hAnsiTheme="minorHAnsi"/>
              </w:rPr>
              <w:t>IDOT District 4 Operations Warehouse</w:t>
            </w:r>
          </w:p>
          <w:p w14:paraId="7DD00D9A" w14:textId="6E463F50" w:rsidR="009D5480" w:rsidRDefault="009D5480" w:rsidP="009D5480">
            <w:pPr>
              <w:pStyle w:val="ListParagraph"/>
              <w:tabs>
                <w:tab w:val="left" w:pos="720"/>
              </w:tabs>
              <w:ind w:left="0"/>
              <w:rPr>
                <w:rFonts w:asciiTheme="minorHAnsi" w:hAnsiTheme="minorHAnsi"/>
              </w:rPr>
            </w:pPr>
            <w:r>
              <w:rPr>
                <w:rFonts w:asciiTheme="minorHAnsi" w:hAnsiTheme="minorHAnsi"/>
              </w:rPr>
              <w:t>ATTN: Keenan Grutter</w:t>
            </w:r>
          </w:p>
          <w:p w14:paraId="31A6C6B4" w14:textId="3BE171B9" w:rsidR="009D5480" w:rsidRDefault="009D5480" w:rsidP="009D5480">
            <w:pPr>
              <w:pStyle w:val="ListParagraph"/>
              <w:tabs>
                <w:tab w:val="left" w:pos="720"/>
              </w:tabs>
              <w:ind w:left="0"/>
              <w:rPr>
                <w:rFonts w:asciiTheme="minorHAnsi" w:hAnsiTheme="minorHAnsi"/>
              </w:rPr>
            </w:pPr>
            <w:r>
              <w:rPr>
                <w:rFonts w:asciiTheme="minorHAnsi" w:hAnsiTheme="minorHAnsi"/>
              </w:rPr>
              <w:t>6504 W. US Hwy 150</w:t>
            </w:r>
          </w:p>
          <w:p w14:paraId="66D7AF13" w14:textId="77777777" w:rsidR="009D5480" w:rsidRDefault="009D5480" w:rsidP="009D5480">
            <w:pPr>
              <w:pStyle w:val="ListParagraph"/>
              <w:tabs>
                <w:tab w:val="left" w:pos="720"/>
              </w:tabs>
              <w:ind w:left="0"/>
              <w:rPr>
                <w:rFonts w:asciiTheme="minorHAnsi" w:hAnsiTheme="minorHAnsi"/>
              </w:rPr>
            </w:pPr>
            <w:r>
              <w:rPr>
                <w:rFonts w:asciiTheme="minorHAnsi" w:hAnsiTheme="minorHAnsi"/>
              </w:rPr>
              <w:t>Edwards, IL 61528</w:t>
            </w:r>
          </w:p>
          <w:p w14:paraId="16C6D35D" w14:textId="77777777" w:rsidR="009D5480" w:rsidRDefault="009D5480" w:rsidP="009D5480">
            <w:pPr>
              <w:pStyle w:val="ListParagraph"/>
              <w:tabs>
                <w:tab w:val="left" w:pos="720"/>
              </w:tabs>
              <w:ind w:left="0"/>
              <w:rPr>
                <w:rFonts w:asciiTheme="minorHAnsi" w:hAnsiTheme="minorHAnsi"/>
              </w:rPr>
            </w:pPr>
            <w:r>
              <w:rPr>
                <w:rFonts w:asciiTheme="minorHAnsi" w:hAnsiTheme="minorHAnsi"/>
              </w:rPr>
              <w:t>(815) 284-5403</w:t>
            </w:r>
          </w:p>
          <w:p w14:paraId="5CC271EC" w14:textId="1D385FFB" w:rsidR="009D5480" w:rsidRDefault="009D5480" w:rsidP="009D5480">
            <w:pPr>
              <w:pStyle w:val="ListParagraph"/>
              <w:tabs>
                <w:tab w:val="left" w:pos="720"/>
              </w:tabs>
              <w:ind w:left="0"/>
              <w:rPr>
                <w:rStyle w:val="Style10"/>
                <w:b/>
              </w:rPr>
            </w:pPr>
          </w:p>
        </w:tc>
        <w:tc>
          <w:tcPr>
            <w:tcW w:w="1237" w:type="dxa"/>
          </w:tcPr>
          <w:p w14:paraId="2A99513D" w14:textId="4C4FB719" w:rsidR="009D5480" w:rsidRDefault="009D5480"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56CE5738" w14:textId="4256694F" w:rsidR="009D5480" w:rsidRPr="00CD3018" w:rsidRDefault="009D5480" w:rsidP="007A0744">
            <w:pPr>
              <w:pStyle w:val="ListParagraph"/>
              <w:tabs>
                <w:tab w:val="left" w:pos="720"/>
              </w:tabs>
              <w:spacing w:before="240" w:after="240" w:line="276" w:lineRule="auto"/>
              <w:ind w:left="0"/>
              <w:rPr>
                <w:rFonts w:asciiTheme="minorHAnsi" w:hAnsiTheme="minorHAnsi"/>
              </w:rPr>
            </w:pPr>
            <w:r w:rsidRPr="009D5480">
              <w:rPr>
                <w:rFonts w:asciiTheme="minorHAnsi" w:hAnsiTheme="minorHAnsi"/>
              </w:rPr>
              <w:t>$____________</w:t>
            </w:r>
          </w:p>
        </w:tc>
        <w:tc>
          <w:tcPr>
            <w:tcW w:w="1643" w:type="dxa"/>
          </w:tcPr>
          <w:p w14:paraId="44F4D2D0" w14:textId="04C9AC59" w:rsidR="009D5480" w:rsidRPr="00CD3018" w:rsidRDefault="009D5480" w:rsidP="007A0744">
            <w:pPr>
              <w:pStyle w:val="ListParagraph"/>
              <w:tabs>
                <w:tab w:val="left" w:pos="720"/>
              </w:tabs>
              <w:spacing w:before="240" w:after="240" w:line="276" w:lineRule="auto"/>
              <w:ind w:left="0"/>
              <w:rPr>
                <w:rFonts w:asciiTheme="minorHAnsi" w:hAnsiTheme="minorHAnsi"/>
              </w:rPr>
            </w:pPr>
            <w:r w:rsidRPr="009D5480">
              <w:rPr>
                <w:rFonts w:asciiTheme="minorHAnsi" w:hAnsiTheme="minorHAnsi"/>
              </w:rPr>
              <w:t>$____________</w:t>
            </w:r>
          </w:p>
        </w:tc>
      </w:tr>
      <w:tr w:rsidR="009D5480" w:rsidRPr="00C7377D" w14:paraId="46D63A7D" w14:textId="77777777" w:rsidTr="00B27F29">
        <w:tc>
          <w:tcPr>
            <w:tcW w:w="4788" w:type="dxa"/>
          </w:tcPr>
          <w:p w14:paraId="238EA4A1" w14:textId="41DD8B42" w:rsidR="009D5480" w:rsidRDefault="009D5480" w:rsidP="009D5480">
            <w:pPr>
              <w:pStyle w:val="ListParagraph"/>
              <w:tabs>
                <w:tab w:val="left" w:pos="720"/>
              </w:tabs>
              <w:spacing w:before="240" w:after="240" w:line="276" w:lineRule="auto"/>
              <w:ind w:left="0"/>
              <w:jc w:val="both"/>
              <w:rPr>
                <w:rStyle w:val="Style10"/>
              </w:rPr>
            </w:pPr>
            <w:r>
              <w:rPr>
                <w:rStyle w:val="Style10"/>
                <w:b/>
              </w:rPr>
              <w:t xml:space="preserve">Item 4:  </w:t>
            </w:r>
            <w:r w:rsidRPr="00DE392C">
              <w:rPr>
                <w:rStyle w:val="Style10"/>
              </w:rPr>
              <w:t>Brush Chipper</w:t>
            </w:r>
            <w:r>
              <w:rPr>
                <w:rStyle w:val="Style10"/>
              </w:rPr>
              <w:t xml:space="preserve">, 12” capacity, diesel powered </w:t>
            </w:r>
          </w:p>
          <w:p w14:paraId="324E7873" w14:textId="77777777" w:rsidR="009D5480" w:rsidRDefault="009D5480" w:rsidP="009D5480">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Pr>
                <w:rStyle w:val="Style10"/>
              </w:rPr>
              <w:lastRenderedPageBreak/>
              <w:t>301-60-15 dated August 2018.</w:t>
            </w:r>
          </w:p>
          <w:p w14:paraId="076FA3F4" w14:textId="77777777" w:rsidR="009D5480" w:rsidRDefault="009D5480" w:rsidP="009D5480">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60F188C0" w14:textId="77777777" w:rsidR="009D5480" w:rsidRDefault="009D5480" w:rsidP="009D5480">
            <w:pPr>
              <w:pStyle w:val="ListParagraph"/>
              <w:tabs>
                <w:tab w:val="left" w:pos="720"/>
              </w:tabs>
              <w:spacing w:before="240" w:after="240" w:line="276" w:lineRule="auto"/>
              <w:ind w:left="0"/>
              <w:jc w:val="both"/>
              <w:rPr>
                <w:rStyle w:val="Style10"/>
              </w:rPr>
            </w:pPr>
            <w:r>
              <w:rPr>
                <w:rStyle w:val="Style10"/>
              </w:rPr>
              <w:t>Model: ___________________________</w:t>
            </w:r>
          </w:p>
          <w:p w14:paraId="2D182809" w14:textId="77777777" w:rsidR="009D5480" w:rsidRDefault="009D5480" w:rsidP="009D5480">
            <w:pPr>
              <w:pStyle w:val="ListParagraph"/>
              <w:tabs>
                <w:tab w:val="left" w:pos="720"/>
              </w:tabs>
              <w:spacing w:before="240" w:after="240" w:line="276" w:lineRule="auto"/>
              <w:ind w:left="0"/>
              <w:jc w:val="both"/>
              <w:rPr>
                <w:rStyle w:val="Style10"/>
              </w:rPr>
            </w:pPr>
            <w:r>
              <w:rPr>
                <w:rStyle w:val="Style10"/>
              </w:rPr>
              <w:t>Estimated Delivery Time:</w:t>
            </w:r>
          </w:p>
          <w:p w14:paraId="12C4A588" w14:textId="77777777" w:rsidR="009D5480" w:rsidRDefault="009D5480" w:rsidP="009D5480">
            <w:pPr>
              <w:pStyle w:val="ListParagraph"/>
              <w:tabs>
                <w:tab w:val="left" w:pos="720"/>
              </w:tabs>
              <w:spacing w:before="240" w:after="240" w:line="276" w:lineRule="auto"/>
              <w:ind w:left="0"/>
              <w:jc w:val="both"/>
              <w:rPr>
                <w:rStyle w:val="Style10"/>
              </w:rPr>
            </w:pPr>
            <w:r>
              <w:rPr>
                <w:rStyle w:val="Style10"/>
              </w:rPr>
              <w:t>_____________________Days ARO</w:t>
            </w:r>
          </w:p>
          <w:p w14:paraId="1D0F1818" w14:textId="77777777" w:rsidR="009D5480" w:rsidRDefault="009D5480" w:rsidP="009D5480">
            <w:pPr>
              <w:pStyle w:val="ListParagraph"/>
              <w:tabs>
                <w:tab w:val="left" w:pos="720"/>
              </w:tabs>
              <w:ind w:left="0"/>
              <w:rPr>
                <w:rFonts w:asciiTheme="minorHAnsi" w:hAnsiTheme="minorHAnsi"/>
              </w:rPr>
            </w:pPr>
            <w:r>
              <w:rPr>
                <w:rFonts w:asciiTheme="minorHAnsi" w:hAnsiTheme="minorHAnsi"/>
              </w:rPr>
              <w:t>Delivery Information:</w:t>
            </w:r>
          </w:p>
          <w:p w14:paraId="671C0158" w14:textId="04DFE6FF" w:rsidR="009D5480" w:rsidRDefault="009D5480" w:rsidP="009D5480">
            <w:pPr>
              <w:pStyle w:val="ListParagraph"/>
              <w:tabs>
                <w:tab w:val="left" w:pos="720"/>
              </w:tabs>
              <w:ind w:left="0"/>
              <w:rPr>
                <w:rFonts w:asciiTheme="minorHAnsi" w:hAnsiTheme="minorHAnsi"/>
              </w:rPr>
            </w:pPr>
            <w:r>
              <w:rPr>
                <w:rFonts w:asciiTheme="minorHAnsi" w:hAnsiTheme="minorHAnsi"/>
              </w:rPr>
              <w:t xml:space="preserve">IDOT District </w:t>
            </w:r>
            <w:r w:rsidR="007A7A32">
              <w:rPr>
                <w:rFonts w:asciiTheme="minorHAnsi" w:hAnsiTheme="minorHAnsi"/>
              </w:rPr>
              <w:t>8</w:t>
            </w:r>
          </w:p>
          <w:p w14:paraId="386C88C0" w14:textId="30C8BB9A" w:rsidR="009D5480" w:rsidRDefault="009D5480" w:rsidP="009D5480">
            <w:pPr>
              <w:pStyle w:val="ListParagraph"/>
              <w:tabs>
                <w:tab w:val="left" w:pos="720"/>
              </w:tabs>
              <w:ind w:left="0"/>
              <w:rPr>
                <w:rFonts w:asciiTheme="minorHAnsi" w:hAnsiTheme="minorHAnsi"/>
              </w:rPr>
            </w:pPr>
            <w:r>
              <w:rPr>
                <w:rFonts w:asciiTheme="minorHAnsi" w:hAnsiTheme="minorHAnsi"/>
              </w:rPr>
              <w:t xml:space="preserve">ATTN: </w:t>
            </w:r>
            <w:r w:rsidR="007A7A32">
              <w:rPr>
                <w:rFonts w:asciiTheme="minorHAnsi" w:hAnsiTheme="minorHAnsi"/>
              </w:rPr>
              <w:t>Jane Morgando</w:t>
            </w:r>
          </w:p>
          <w:p w14:paraId="36C70A4A" w14:textId="6692F61C" w:rsidR="009D5480" w:rsidRDefault="007A7A32" w:rsidP="009D5480">
            <w:pPr>
              <w:pStyle w:val="ListParagraph"/>
              <w:tabs>
                <w:tab w:val="left" w:pos="720"/>
              </w:tabs>
              <w:ind w:left="0"/>
              <w:rPr>
                <w:rFonts w:asciiTheme="minorHAnsi" w:hAnsiTheme="minorHAnsi"/>
              </w:rPr>
            </w:pPr>
            <w:r w:rsidRPr="007A7A32">
              <w:rPr>
                <w:rFonts w:asciiTheme="minorHAnsi" w:hAnsiTheme="minorHAnsi"/>
              </w:rPr>
              <w:t>9601 S</w:t>
            </w:r>
            <w:r>
              <w:rPr>
                <w:rFonts w:asciiTheme="minorHAnsi" w:hAnsiTheme="minorHAnsi"/>
              </w:rPr>
              <w:t>t</w:t>
            </w:r>
            <w:r w:rsidRPr="007A7A32">
              <w:rPr>
                <w:rFonts w:asciiTheme="minorHAnsi" w:hAnsiTheme="minorHAnsi"/>
              </w:rPr>
              <w:t>. C</w:t>
            </w:r>
            <w:r>
              <w:rPr>
                <w:rFonts w:asciiTheme="minorHAnsi" w:hAnsiTheme="minorHAnsi"/>
              </w:rPr>
              <w:t xml:space="preserve">lair </w:t>
            </w:r>
            <w:r w:rsidRPr="007A7A32">
              <w:rPr>
                <w:rFonts w:asciiTheme="minorHAnsi" w:hAnsiTheme="minorHAnsi"/>
              </w:rPr>
              <w:t>A</w:t>
            </w:r>
            <w:r>
              <w:rPr>
                <w:rFonts w:asciiTheme="minorHAnsi" w:hAnsiTheme="minorHAnsi"/>
              </w:rPr>
              <w:t>venue</w:t>
            </w:r>
          </w:p>
          <w:p w14:paraId="722A15B6" w14:textId="7D6AF687" w:rsidR="009D5480" w:rsidRDefault="007A7A32" w:rsidP="009D5480">
            <w:pPr>
              <w:pStyle w:val="ListParagraph"/>
              <w:tabs>
                <w:tab w:val="left" w:pos="720"/>
              </w:tabs>
              <w:ind w:left="0"/>
              <w:rPr>
                <w:rFonts w:asciiTheme="minorHAnsi" w:hAnsiTheme="minorHAnsi"/>
              </w:rPr>
            </w:pPr>
            <w:r>
              <w:rPr>
                <w:rFonts w:asciiTheme="minorHAnsi" w:hAnsiTheme="minorHAnsi"/>
              </w:rPr>
              <w:t>Fairview Heights</w:t>
            </w:r>
            <w:r w:rsidR="009D5480">
              <w:rPr>
                <w:rFonts w:asciiTheme="minorHAnsi" w:hAnsiTheme="minorHAnsi"/>
              </w:rPr>
              <w:t>, IL 6</w:t>
            </w:r>
            <w:r>
              <w:rPr>
                <w:rFonts w:asciiTheme="minorHAnsi" w:hAnsiTheme="minorHAnsi"/>
              </w:rPr>
              <w:t>2208</w:t>
            </w:r>
          </w:p>
          <w:p w14:paraId="520BED93" w14:textId="0DE1931A" w:rsidR="009D5480" w:rsidRDefault="009D5480" w:rsidP="009D5480">
            <w:pPr>
              <w:pStyle w:val="ListParagraph"/>
              <w:tabs>
                <w:tab w:val="left" w:pos="720"/>
              </w:tabs>
              <w:ind w:left="0"/>
              <w:rPr>
                <w:rFonts w:asciiTheme="minorHAnsi" w:hAnsiTheme="minorHAnsi"/>
              </w:rPr>
            </w:pPr>
            <w:r>
              <w:rPr>
                <w:rFonts w:asciiTheme="minorHAnsi" w:hAnsiTheme="minorHAnsi"/>
              </w:rPr>
              <w:t>(</w:t>
            </w:r>
            <w:r w:rsidR="007A7A32">
              <w:rPr>
                <w:rFonts w:asciiTheme="minorHAnsi" w:hAnsiTheme="minorHAnsi"/>
              </w:rPr>
              <w:t>61</w:t>
            </w:r>
            <w:r>
              <w:rPr>
                <w:rFonts w:asciiTheme="minorHAnsi" w:hAnsiTheme="minorHAnsi"/>
              </w:rPr>
              <w:t xml:space="preserve">8) </w:t>
            </w:r>
            <w:r w:rsidR="007A7A32">
              <w:rPr>
                <w:rFonts w:asciiTheme="minorHAnsi" w:hAnsiTheme="minorHAnsi"/>
              </w:rPr>
              <w:t>39</w:t>
            </w:r>
            <w:r>
              <w:rPr>
                <w:rFonts w:asciiTheme="minorHAnsi" w:hAnsiTheme="minorHAnsi"/>
              </w:rPr>
              <w:t>4-</w:t>
            </w:r>
            <w:r w:rsidR="007A7A32">
              <w:rPr>
                <w:rFonts w:asciiTheme="minorHAnsi" w:hAnsiTheme="minorHAnsi"/>
              </w:rPr>
              <w:t>2162</w:t>
            </w:r>
          </w:p>
          <w:p w14:paraId="1B230474" w14:textId="538FE333" w:rsidR="009D5480" w:rsidRDefault="009D5480" w:rsidP="009D5480">
            <w:pPr>
              <w:pStyle w:val="ListParagraph"/>
              <w:tabs>
                <w:tab w:val="left" w:pos="720"/>
              </w:tabs>
              <w:ind w:left="0"/>
              <w:rPr>
                <w:rStyle w:val="Style10"/>
                <w:b/>
              </w:rPr>
            </w:pPr>
          </w:p>
        </w:tc>
        <w:tc>
          <w:tcPr>
            <w:tcW w:w="1237" w:type="dxa"/>
          </w:tcPr>
          <w:p w14:paraId="296E8F16" w14:textId="47E57433" w:rsidR="009D5480" w:rsidRDefault="009D5480"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lastRenderedPageBreak/>
              <w:t>2</w:t>
            </w:r>
          </w:p>
        </w:tc>
        <w:tc>
          <w:tcPr>
            <w:tcW w:w="1643" w:type="dxa"/>
          </w:tcPr>
          <w:p w14:paraId="11741AA2" w14:textId="278FF54C" w:rsidR="009D5480" w:rsidRPr="00CD3018" w:rsidRDefault="009D5480" w:rsidP="007A0744">
            <w:pPr>
              <w:pStyle w:val="ListParagraph"/>
              <w:tabs>
                <w:tab w:val="left" w:pos="720"/>
              </w:tabs>
              <w:spacing w:before="240" w:after="240" w:line="276" w:lineRule="auto"/>
              <w:ind w:left="0"/>
              <w:rPr>
                <w:rFonts w:asciiTheme="minorHAnsi" w:hAnsiTheme="minorHAnsi"/>
              </w:rPr>
            </w:pPr>
            <w:r w:rsidRPr="009D5480">
              <w:rPr>
                <w:rFonts w:asciiTheme="minorHAnsi" w:hAnsiTheme="minorHAnsi"/>
              </w:rPr>
              <w:t>$____________</w:t>
            </w:r>
          </w:p>
        </w:tc>
        <w:tc>
          <w:tcPr>
            <w:tcW w:w="1643" w:type="dxa"/>
          </w:tcPr>
          <w:p w14:paraId="2E2E71F3" w14:textId="3A8CF2D8" w:rsidR="009D5480" w:rsidRDefault="009D5480" w:rsidP="007A0744">
            <w:pPr>
              <w:pStyle w:val="ListParagraph"/>
              <w:tabs>
                <w:tab w:val="left" w:pos="720"/>
              </w:tabs>
              <w:spacing w:before="240" w:after="240" w:line="276" w:lineRule="auto"/>
              <w:ind w:left="0"/>
              <w:rPr>
                <w:rFonts w:asciiTheme="minorHAnsi" w:hAnsiTheme="minorHAnsi"/>
              </w:rPr>
            </w:pPr>
            <w:r w:rsidRPr="009D5480">
              <w:rPr>
                <w:rFonts w:asciiTheme="minorHAnsi" w:hAnsiTheme="minorHAnsi"/>
              </w:rPr>
              <w:t>$____________</w:t>
            </w:r>
          </w:p>
        </w:tc>
      </w:tr>
      <w:tr w:rsidR="009D5480" w:rsidRPr="00C7377D" w14:paraId="2E7D2B31" w14:textId="77777777" w:rsidTr="00B27F29">
        <w:tc>
          <w:tcPr>
            <w:tcW w:w="4788" w:type="dxa"/>
          </w:tcPr>
          <w:p w14:paraId="4B05BDE5" w14:textId="1B7EEF38" w:rsidR="009D5480" w:rsidRDefault="009D5480" w:rsidP="009D5480">
            <w:pPr>
              <w:pStyle w:val="ListParagraph"/>
              <w:tabs>
                <w:tab w:val="left" w:pos="720"/>
              </w:tabs>
              <w:spacing w:before="240" w:after="240" w:line="276" w:lineRule="auto"/>
              <w:ind w:left="0"/>
              <w:jc w:val="both"/>
              <w:rPr>
                <w:rStyle w:val="Style10"/>
              </w:rPr>
            </w:pPr>
            <w:r>
              <w:rPr>
                <w:rStyle w:val="Style10"/>
                <w:b/>
              </w:rPr>
              <w:lastRenderedPageBreak/>
              <w:t xml:space="preserve">Item 5:  </w:t>
            </w:r>
            <w:r w:rsidRPr="00DE392C">
              <w:rPr>
                <w:rStyle w:val="Style10"/>
              </w:rPr>
              <w:t>Brush Chipper</w:t>
            </w:r>
            <w:r>
              <w:rPr>
                <w:rStyle w:val="Style10"/>
              </w:rPr>
              <w:t xml:space="preserve">, 12” capacity, diesel powered </w:t>
            </w:r>
          </w:p>
          <w:p w14:paraId="3652D4DB" w14:textId="77777777" w:rsidR="009D5480" w:rsidRDefault="009D5480" w:rsidP="009D5480">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301-60-15 dated August 2018.</w:t>
            </w:r>
          </w:p>
          <w:p w14:paraId="22BCA728" w14:textId="77777777" w:rsidR="009D5480" w:rsidRDefault="009D5480" w:rsidP="009D5480">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3A657BF4" w14:textId="77777777" w:rsidR="009D5480" w:rsidRDefault="009D5480" w:rsidP="009D5480">
            <w:pPr>
              <w:pStyle w:val="ListParagraph"/>
              <w:tabs>
                <w:tab w:val="left" w:pos="720"/>
              </w:tabs>
              <w:spacing w:before="240" w:after="240" w:line="276" w:lineRule="auto"/>
              <w:ind w:left="0"/>
              <w:jc w:val="both"/>
              <w:rPr>
                <w:rStyle w:val="Style10"/>
              </w:rPr>
            </w:pPr>
            <w:r>
              <w:rPr>
                <w:rStyle w:val="Style10"/>
              </w:rPr>
              <w:t>Model: ___________________________</w:t>
            </w:r>
          </w:p>
          <w:p w14:paraId="625111FC" w14:textId="77777777" w:rsidR="009D5480" w:rsidRDefault="009D5480" w:rsidP="009D5480">
            <w:pPr>
              <w:pStyle w:val="ListParagraph"/>
              <w:tabs>
                <w:tab w:val="left" w:pos="720"/>
              </w:tabs>
              <w:spacing w:before="240" w:after="240" w:line="276" w:lineRule="auto"/>
              <w:ind w:left="0"/>
              <w:jc w:val="both"/>
              <w:rPr>
                <w:rStyle w:val="Style10"/>
              </w:rPr>
            </w:pPr>
            <w:r>
              <w:rPr>
                <w:rStyle w:val="Style10"/>
              </w:rPr>
              <w:t>Estimated Delivery Time:</w:t>
            </w:r>
          </w:p>
          <w:p w14:paraId="5B2BE249" w14:textId="77777777" w:rsidR="009D5480" w:rsidRDefault="009D5480" w:rsidP="009D5480">
            <w:pPr>
              <w:pStyle w:val="ListParagraph"/>
              <w:tabs>
                <w:tab w:val="left" w:pos="720"/>
              </w:tabs>
              <w:spacing w:before="240" w:after="240" w:line="276" w:lineRule="auto"/>
              <w:ind w:left="0"/>
              <w:jc w:val="both"/>
              <w:rPr>
                <w:rStyle w:val="Style10"/>
              </w:rPr>
            </w:pPr>
            <w:r>
              <w:rPr>
                <w:rStyle w:val="Style10"/>
              </w:rPr>
              <w:t>_____________________Days ARO</w:t>
            </w:r>
          </w:p>
          <w:p w14:paraId="3D950062" w14:textId="77777777" w:rsidR="009D5480" w:rsidRDefault="009D5480" w:rsidP="009D5480">
            <w:pPr>
              <w:pStyle w:val="ListParagraph"/>
              <w:tabs>
                <w:tab w:val="left" w:pos="720"/>
              </w:tabs>
              <w:ind w:left="0"/>
              <w:rPr>
                <w:rFonts w:asciiTheme="minorHAnsi" w:hAnsiTheme="minorHAnsi"/>
              </w:rPr>
            </w:pPr>
            <w:r>
              <w:rPr>
                <w:rFonts w:asciiTheme="minorHAnsi" w:hAnsiTheme="minorHAnsi"/>
              </w:rPr>
              <w:t>Delivery Information:</w:t>
            </w:r>
          </w:p>
          <w:p w14:paraId="183C7EBB" w14:textId="7F14C725" w:rsidR="009D5480" w:rsidRDefault="009D5480" w:rsidP="009D5480">
            <w:pPr>
              <w:pStyle w:val="ListParagraph"/>
              <w:tabs>
                <w:tab w:val="left" w:pos="720"/>
              </w:tabs>
              <w:ind w:left="0"/>
              <w:rPr>
                <w:rFonts w:asciiTheme="minorHAnsi" w:hAnsiTheme="minorHAnsi"/>
              </w:rPr>
            </w:pPr>
            <w:r>
              <w:rPr>
                <w:rFonts w:asciiTheme="minorHAnsi" w:hAnsiTheme="minorHAnsi"/>
              </w:rPr>
              <w:t xml:space="preserve">IDOT District </w:t>
            </w:r>
            <w:r w:rsidR="007A7A32">
              <w:rPr>
                <w:rFonts w:asciiTheme="minorHAnsi" w:hAnsiTheme="minorHAnsi"/>
              </w:rPr>
              <w:t>9 Operations Yard</w:t>
            </w:r>
          </w:p>
          <w:p w14:paraId="5B28DF42" w14:textId="1C321EF8" w:rsidR="007A7A32" w:rsidRDefault="007A7A32" w:rsidP="009D5480">
            <w:pPr>
              <w:pStyle w:val="ListParagraph"/>
              <w:tabs>
                <w:tab w:val="left" w:pos="720"/>
              </w:tabs>
              <w:ind w:left="0"/>
              <w:rPr>
                <w:rFonts w:asciiTheme="minorHAnsi" w:hAnsiTheme="minorHAnsi"/>
              </w:rPr>
            </w:pPr>
            <w:r>
              <w:rPr>
                <w:rFonts w:asciiTheme="minorHAnsi" w:hAnsiTheme="minorHAnsi"/>
              </w:rPr>
              <w:t>ATTN:</w:t>
            </w:r>
            <w:r w:rsidR="00655567">
              <w:rPr>
                <w:rFonts w:asciiTheme="minorHAnsi" w:hAnsiTheme="minorHAnsi"/>
              </w:rPr>
              <w:t xml:space="preserve"> Tyler Clutts</w:t>
            </w:r>
          </w:p>
          <w:p w14:paraId="35CEBD3C" w14:textId="5D75FA0A" w:rsidR="009D5480" w:rsidRDefault="007A7A32" w:rsidP="009D5480">
            <w:pPr>
              <w:pStyle w:val="ListParagraph"/>
              <w:tabs>
                <w:tab w:val="left" w:pos="720"/>
              </w:tabs>
              <w:ind w:left="0"/>
              <w:rPr>
                <w:rFonts w:asciiTheme="minorHAnsi" w:hAnsiTheme="minorHAnsi"/>
              </w:rPr>
            </w:pPr>
            <w:r>
              <w:rPr>
                <w:rFonts w:asciiTheme="minorHAnsi" w:hAnsiTheme="minorHAnsi"/>
              </w:rPr>
              <w:t>2801 West Murphysboro Rd</w:t>
            </w:r>
          </w:p>
          <w:p w14:paraId="573E65CF" w14:textId="5AA4E4B0" w:rsidR="009D5480" w:rsidRDefault="007A7A32" w:rsidP="009D5480">
            <w:pPr>
              <w:pStyle w:val="ListParagraph"/>
              <w:tabs>
                <w:tab w:val="left" w:pos="720"/>
              </w:tabs>
              <w:ind w:left="0"/>
              <w:rPr>
                <w:rFonts w:asciiTheme="minorHAnsi" w:hAnsiTheme="minorHAnsi"/>
              </w:rPr>
            </w:pPr>
            <w:r>
              <w:rPr>
                <w:rFonts w:asciiTheme="minorHAnsi" w:hAnsiTheme="minorHAnsi"/>
              </w:rPr>
              <w:t>Carbondale,</w:t>
            </w:r>
            <w:r w:rsidR="009D5480">
              <w:rPr>
                <w:rFonts w:asciiTheme="minorHAnsi" w:hAnsiTheme="minorHAnsi"/>
              </w:rPr>
              <w:t xml:space="preserve"> IL 6</w:t>
            </w:r>
            <w:r>
              <w:rPr>
                <w:rFonts w:asciiTheme="minorHAnsi" w:hAnsiTheme="minorHAnsi"/>
              </w:rPr>
              <w:t>2901</w:t>
            </w:r>
          </w:p>
          <w:p w14:paraId="0FD4AD30" w14:textId="390952E7" w:rsidR="009D5480" w:rsidRDefault="009D5480" w:rsidP="009D5480">
            <w:pPr>
              <w:pStyle w:val="ListParagraph"/>
              <w:tabs>
                <w:tab w:val="left" w:pos="720"/>
              </w:tabs>
              <w:ind w:left="0"/>
              <w:rPr>
                <w:rFonts w:asciiTheme="minorHAnsi" w:hAnsiTheme="minorHAnsi"/>
              </w:rPr>
            </w:pPr>
            <w:r>
              <w:rPr>
                <w:rFonts w:asciiTheme="minorHAnsi" w:hAnsiTheme="minorHAnsi"/>
              </w:rPr>
              <w:t>(</w:t>
            </w:r>
            <w:r w:rsidR="007A7A32">
              <w:rPr>
                <w:rFonts w:asciiTheme="minorHAnsi" w:hAnsiTheme="minorHAnsi"/>
              </w:rPr>
              <w:t>618</w:t>
            </w:r>
            <w:r>
              <w:rPr>
                <w:rFonts w:asciiTheme="minorHAnsi" w:hAnsiTheme="minorHAnsi"/>
              </w:rPr>
              <w:t xml:space="preserve">) </w:t>
            </w:r>
            <w:r w:rsidR="00655567">
              <w:rPr>
                <w:rFonts w:asciiTheme="minorHAnsi" w:hAnsiTheme="minorHAnsi"/>
              </w:rPr>
              <w:t>351</w:t>
            </w:r>
            <w:r>
              <w:rPr>
                <w:rFonts w:asciiTheme="minorHAnsi" w:hAnsiTheme="minorHAnsi"/>
              </w:rPr>
              <w:t>-</w:t>
            </w:r>
            <w:r w:rsidR="00655567">
              <w:rPr>
                <w:rFonts w:asciiTheme="minorHAnsi" w:hAnsiTheme="minorHAnsi"/>
              </w:rPr>
              <w:t>5300</w:t>
            </w:r>
          </w:p>
          <w:p w14:paraId="289DBEE6" w14:textId="363AACAE" w:rsidR="009D5480" w:rsidRDefault="009D5480" w:rsidP="009D5480">
            <w:pPr>
              <w:pStyle w:val="ListParagraph"/>
              <w:tabs>
                <w:tab w:val="left" w:pos="720"/>
              </w:tabs>
              <w:spacing w:before="240" w:after="240" w:line="276" w:lineRule="auto"/>
              <w:ind w:left="0"/>
              <w:jc w:val="both"/>
              <w:rPr>
                <w:rStyle w:val="Style10"/>
                <w:b/>
              </w:rPr>
            </w:pPr>
          </w:p>
        </w:tc>
        <w:tc>
          <w:tcPr>
            <w:tcW w:w="1237" w:type="dxa"/>
          </w:tcPr>
          <w:p w14:paraId="46B15273" w14:textId="296C88EA" w:rsidR="009D5480" w:rsidRDefault="009D5480"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2</w:t>
            </w:r>
          </w:p>
        </w:tc>
        <w:tc>
          <w:tcPr>
            <w:tcW w:w="1643" w:type="dxa"/>
          </w:tcPr>
          <w:p w14:paraId="1BB4D7E7" w14:textId="07614822" w:rsidR="009D5480" w:rsidRPr="009D5480" w:rsidRDefault="009D5480" w:rsidP="007A0744">
            <w:pPr>
              <w:pStyle w:val="ListParagraph"/>
              <w:tabs>
                <w:tab w:val="left" w:pos="720"/>
              </w:tabs>
              <w:spacing w:before="240" w:after="240" w:line="276" w:lineRule="auto"/>
              <w:ind w:left="0"/>
              <w:rPr>
                <w:rFonts w:asciiTheme="minorHAnsi" w:hAnsiTheme="minorHAnsi"/>
              </w:rPr>
            </w:pPr>
            <w:r w:rsidRPr="009D5480">
              <w:rPr>
                <w:rFonts w:asciiTheme="minorHAnsi" w:hAnsiTheme="minorHAnsi"/>
              </w:rPr>
              <w:t>$____________</w:t>
            </w:r>
          </w:p>
        </w:tc>
        <w:tc>
          <w:tcPr>
            <w:tcW w:w="1643" w:type="dxa"/>
          </w:tcPr>
          <w:p w14:paraId="03CB6F65" w14:textId="0AA6508B" w:rsidR="009D5480" w:rsidRPr="009D5480" w:rsidRDefault="009D5480" w:rsidP="007A0744">
            <w:pPr>
              <w:pStyle w:val="ListParagraph"/>
              <w:tabs>
                <w:tab w:val="left" w:pos="720"/>
              </w:tabs>
              <w:spacing w:before="240" w:after="240" w:line="276" w:lineRule="auto"/>
              <w:ind w:left="0"/>
              <w:rPr>
                <w:rFonts w:asciiTheme="minorHAnsi" w:hAnsiTheme="minorHAnsi"/>
              </w:rPr>
            </w:pPr>
            <w:r w:rsidRPr="009D5480">
              <w:rPr>
                <w:rFonts w:asciiTheme="minorHAnsi" w:hAnsiTheme="minorHAnsi"/>
              </w:rPr>
              <w:t>$____________</w:t>
            </w:r>
          </w:p>
        </w:tc>
      </w:tr>
    </w:tbl>
    <w:p w14:paraId="71E62CCF" w14:textId="77777777" w:rsidR="003B06A3" w:rsidRDefault="003B06A3">
      <w:pPr>
        <w:spacing w:after="200" w:line="276" w:lineRule="auto"/>
        <w:rPr>
          <w:rFonts w:asciiTheme="minorHAnsi" w:hAnsiTheme="minorHAnsi" w:cstheme="minorHAnsi"/>
        </w:rPr>
      </w:pPr>
      <w:r>
        <w:rPr>
          <w:rFonts w:asciiTheme="minorHAnsi" w:hAnsiTheme="minorHAnsi" w:cstheme="minorHAnsi"/>
        </w:rPr>
        <w:br w:type="page"/>
      </w:r>
    </w:p>
    <w:p w14:paraId="650A1D6D" w14:textId="3063B6D7" w:rsidR="009742ED" w:rsidRPr="0053157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lastRenderedPageBreak/>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555753">
      <w:pPr>
        <w:pStyle w:val="ListParagraph"/>
        <w:numPr>
          <w:ilvl w:val="2"/>
          <w:numId w:val="16"/>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4A3C72E6" w:rsidR="009742ED" w:rsidRPr="000477FE" w:rsidRDefault="009742ED" w:rsidP="00555753">
      <w:pPr>
        <w:pStyle w:val="ListParagraph"/>
        <w:numPr>
          <w:ilvl w:val="2"/>
          <w:numId w:val="16"/>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Renewal Compensation</w:t>
      </w:r>
      <w:r w:rsidR="006F103A">
        <w:rPr>
          <w:rFonts w:asciiTheme="minorHAnsi" w:hAnsiTheme="minorHAnsi" w:cstheme="minorHAnsi"/>
        </w:rPr>
        <w:t xml:space="preserve"> </w:t>
      </w:r>
      <w:r w:rsidR="006F103A" w:rsidRPr="00CD3018">
        <w:rPr>
          <w:rFonts w:asciiTheme="minorHAnsi" w:hAnsiTheme="minorHAnsi" w:cstheme="minorHAnsi"/>
          <w:b/>
        </w:rPr>
        <w:t>(Not Applicable for this procurement)</w:t>
      </w:r>
      <w:r w:rsidRPr="00CD3018">
        <w:rPr>
          <w:rFonts w:asciiTheme="minorHAnsi" w:hAnsiTheme="minorHAnsi" w:cstheme="minorHAnsi"/>
          <w:b/>
        </w:rPr>
        <w:t>:</w:t>
      </w:r>
      <w:r w:rsidRPr="00DE1EC7">
        <w:rPr>
          <w:rFonts w:asciiTheme="minorHAnsi" w:hAnsiTheme="minorHAnsi" w:cstheme="minorHAnsi"/>
        </w:rPr>
        <w:t xml:space="preserve">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7777777" w:rsidR="009742ED" w:rsidRPr="000477FE" w:rsidRDefault="009742ED" w:rsidP="00555753">
      <w:pPr>
        <w:pStyle w:val="ListParagraph"/>
        <w:numPr>
          <w:ilvl w:val="3"/>
          <w:numId w:val="16"/>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54B93041" w14:textId="77777777" w:rsidR="009742ED" w:rsidRPr="000477FE" w:rsidRDefault="009742ED" w:rsidP="00555753">
      <w:pPr>
        <w:pStyle w:val="ListParagraph"/>
        <w:numPr>
          <w:ilvl w:val="3"/>
          <w:numId w:val="16"/>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2"/>
          <w:pgSz w:w="12240" w:h="15840"/>
          <w:pgMar w:top="1440" w:right="1440" w:bottom="1440" w:left="1440" w:header="720" w:footer="720" w:gutter="0"/>
          <w:cols w:space="720"/>
          <w:docGrid w:linePitch="360"/>
        </w:sectPr>
      </w:pPr>
    </w:p>
    <w:p w14:paraId="3613608A" w14:textId="77777777" w:rsidR="009742ED"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12328729"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6F103A">
            <w:rPr>
              <w:rStyle w:val="Style10"/>
            </w:rPr>
            <w:t>June 30, 2019</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42DFAA07" w:rsidR="009742ED" w:rsidRPr="00790500"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6F103A">
        <w:rPr>
          <w:rFonts w:asciiTheme="minorHAnsi" w:hAnsiTheme="minorHAnsi"/>
          <w:b/>
        </w:rPr>
        <w:t xml:space="preserve"> (Not Applicable)</w:t>
      </w:r>
      <w:r w:rsidRPr="002E2D22">
        <w:rPr>
          <w:rFonts w:asciiTheme="minorHAnsi" w:hAnsiTheme="minorHAnsi"/>
          <w:b/>
        </w:rPr>
        <w:t>:</w:t>
      </w:r>
      <w:r w:rsidR="001052AB">
        <w:rPr>
          <w:rFonts w:asciiTheme="minorHAnsi" w:hAnsiTheme="minorHAnsi"/>
          <w:b/>
        </w:rPr>
        <w:t xml:space="preserve"> </w:t>
      </w:r>
    </w:p>
    <w:p w14:paraId="3C033CEA" w14:textId="77777777" w:rsidR="00790500" w:rsidRPr="00476285" w:rsidRDefault="00790500" w:rsidP="00555753">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5517B57E" w14:textId="77777777" w:rsidR="00DF1BF4" w:rsidRDefault="00DF1BF4">
      <w:pPr>
        <w:spacing w:after="200" w:line="276" w:lineRule="auto"/>
        <w:rPr>
          <w:rFonts w:asciiTheme="minorHAnsi" w:hAnsiTheme="minorHAnsi"/>
          <w:b/>
        </w:rPr>
      </w:pPr>
      <w:r>
        <w:rPr>
          <w:rFonts w:asciiTheme="minorHAnsi" w:hAnsiTheme="minorHAnsi"/>
          <w:b/>
        </w:rPr>
        <w:br w:type="page"/>
      </w:r>
    </w:p>
    <w:p w14:paraId="0E7AF8F3" w14:textId="03F124A6" w:rsidR="009742ED" w:rsidRPr="00B2180F"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555753">
      <w:pPr>
        <w:pStyle w:val="ListParagraph"/>
        <w:numPr>
          <w:ilvl w:val="1"/>
          <w:numId w:val="18"/>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3"/>
          <w:pgSz w:w="12240" w:h="15840"/>
          <w:pgMar w:top="1440" w:right="1440" w:bottom="1440" w:left="1440" w:header="720" w:footer="720" w:gutter="0"/>
          <w:cols w:space="720"/>
          <w:docGrid w:linePitch="360"/>
        </w:sectPr>
      </w:pPr>
    </w:p>
    <w:p w14:paraId="28BA7F05" w14:textId="77777777" w:rsidR="009742ED" w:rsidRPr="009E23F6"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71797546" w14:textId="753F8CE9" w:rsidR="004C6074" w:rsidRPr="003F7272" w:rsidRDefault="009742ED" w:rsidP="003F7272">
      <w:pPr>
        <w:pStyle w:val="ListParagraph"/>
        <w:numPr>
          <w:ilvl w:val="2"/>
          <w:numId w:val="19"/>
        </w:numPr>
        <w:tabs>
          <w:tab w:val="left" w:pos="2160"/>
        </w:tabs>
        <w:spacing w:before="240" w:after="200" w:line="276" w:lineRule="auto"/>
        <w:ind w:left="2160" w:hanging="720"/>
        <w:jc w:val="both"/>
        <w:rPr>
          <w:rFonts w:asciiTheme="minorHAnsi" w:hAnsiTheme="minorHAnsi" w:cstheme="minorHAnsi"/>
        </w:rPr>
      </w:pPr>
      <w:r w:rsidRPr="003F7272">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r w:rsidR="003F7272" w:rsidRPr="003F7272">
        <w:rPr>
          <w:rFonts w:asciiTheme="minorHAnsi" w:hAnsiTheme="minorHAnsi" w:cstheme="minorHAnsi"/>
        </w:rPr>
        <w:t xml:space="preserve"> </w:t>
      </w:r>
    </w:p>
    <w:p w14:paraId="01BB710E" w14:textId="4EF6E9F0" w:rsidR="009742ED" w:rsidRPr="001723DC"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4" w:history="1">
        <w:r w:rsidRPr="0062778E">
          <w:rPr>
            <w:rStyle w:val="Hyperlink"/>
            <w:rFonts w:asciiTheme="minorHAnsi" w:hAnsiTheme="minorHAnsi" w:cs="Arial"/>
            <w:spacing w:val="-5"/>
          </w:rPr>
          <w:t>http://www.state.il.us/agency/idol/index.htm</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295F2FE"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p w14:paraId="2324C4C9" w14:textId="579047B6" w:rsidR="004C6074" w:rsidRDefault="000E0D8D"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 xml:space="preserve">Item </w:t>
      </w:r>
      <w:r w:rsidR="00655567">
        <w:rPr>
          <w:rFonts w:asciiTheme="minorHAnsi" w:hAnsiTheme="minorHAnsi" w:cstheme="minorHAnsi"/>
        </w:rPr>
        <w:t>1</w:t>
      </w:r>
      <w:r>
        <w:rPr>
          <w:rFonts w:asciiTheme="minorHAnsi" w:hAnsiTheme="minorHAnsi" w:cstheme="minorHAnsi"/>
        </w:rPr>
        <w:t xml:space="preserve">: Department of Transportation District </w:t>
      </w:r>
      <w:r w:rsidR="00655567">
        <w:rPr>
          <w:rFonts w:asciiTheme="minorHAnsi" w:hAnsiTheme="minorHAnsi" w:cstheme="minorHAnsi"/>
        </w:rPr>
        <w:t>2</w:t>
      </w:r>
      <w:r w:rsidR="00476A6C">
        <w:rPr>
          <w:rFonts w:asciiTheme="minorHAnsi" w:hAnsiTheme="minorHAnsi" w:cstheme="minorHAnsi"/>
        </w:rPr>
        <w:t xml:space="preserve">, Attention </w:t>
      </w:r>
      <w:r w:rsidR="00655567">
        <w:rPr>
          <w:rFonts w:asciiTheme="minorHAnsi" w:hAnsiTheme="minorHAnsi" w:cstheme="minorHAnsi"/>
        </w:rPr>
        <w:t>Derek Jones</w:t>
      </w:r>
      <w:r w:rsidR="00476A6C">
        <w:rPr>
          <w:rFonts w:asciiTheme="minorHAnsi" w:hAnsiTheme="minorHAnsi" w:cstheme="minorHAnsi"/>
        </w:rPr>
        <w:t xml:space="preserve">, </w:t>
      </w:r>
      <w:r w:rsidR="00655567">
        <w:rPr>
          <w:rFonts w:asciiTheme="minorHAnsi" w:hAnsiTheme="minorHAnsi" w:cstheme="minorHAnsi"/>
        </w:rPr>
        <w:t>819 Depot      Avenue</w:t>
      </w:r>
      <w:r w:rsidR="00476A6C">
        <w:rPr>
          <w:rFonts w:asciiTheme="minorHAnsi" w:hAnsiTheme="minorHAnsi" w:cstheme="minorHAnsi"/>
        </w:rPr>
        <w:t xml:space="preserve">, </w:t>
      </w:r>
      <w:r w:rsidR="00655567">
        <w:rPr>
          <w:rFonts w:asciiTheme="minorHAnsi" w:hAnsiTheme="minorHAnsi" w:cstheme="minorHAnsi"/>
        </w:rPr>
        <w:t>Dixon</w:t>
      </w:r>
      <w:r w:rsidR="00476A6C">
        <w:rPr>
          <w:rFonts w:asciiTheme="minorHAnsi" w:hAnsiTheme="minorHAnsi" w:cstheme="minorHAnsi"/>
        </w:rPr>
        <w:t>, IL 6</w:t>
      </w:r>
      <w:r>
        <w:rPr>
          <w:rFonts w:asciiTheme="minorHAnsi" w:hAnsiTheme="minorHAnsi" w:cstheme="minorHAnsi"/>
        </w:rPr>
        <w:t>1944</w:t>
      </w:r>
    </w:p>
    <w:p w14:paraId="0F854059" w14:textId="3FE3BE9B" w:rsidR="000E0D8D" w:rsidRDefault="000E0D8D"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 xml:space="preserve">Item 2: </w:t>
      </w:r>
      <w:bookmarkStart w:id="11" w:name="_Hlk524953226"/>
      <w:r w:rsidR="00655567">
        <w:rPr>
          <w:rFonts w:asciiTheme="minorHAnsi" w:hAnsiTheme="minorHAnsi" w:cstheme="minorHAnsi"/>
        </w:rPr>
        <w:t xml:space="preserve"> </w:t>
      </w:r>
      <w:r>
        <w:rPr>
          <w:rFonts w:asciiTheme="minorHAnsi" w:hAnsiTheme="minorHAnsi" w:cstheme="minorHAnsi"/>
        </w:rPr>
        <w:t xml:space="preserve">Department of Transportation District </w:t>
      </w:r>
      <w:r w:rsidR="00655567">
        <w:rPr>
          <w:rFonts w:asciiTheme="minorHAnsi" w:hAnsiTheme="minorHAnsi" w:cstheme="minorHAnsi"/>
        </w:rPr>
        <w:t>3</w:t>
      </w:r>
      <w:r>
        <w:rPr>
          <w:rFonts w:asciiTheme="minorHAnsi" w:hAnsiTheme="minorHAnsi" w:cstheme="minorHAnsi"/>
        </w:rPr>
        <w:t xml:space="preserve">, Attention </w:t>
      </w:r>
      <w:bookmarkEnd w:id="11"/>
      <w:r w:rsidR="00655567">
        <w:rPr>
          <w:rFonts w:asciiTheme="minorHAnsi" w:hAnsiTheme="minorHAnsi" w:cstheme="minorHAnsi"/>
        </w:rPr>
        <w:t>Jacob Etscheid</w:t>
      </w:r>
      <w:r>
        <w:rPr>
          <w:rFonts w:asciiTheme="minorHAnsi" w:hAnsiTheme="minorHAnsi" w:cstheme="minorHAnsi"/>
        </w:rPr>
        <w:t xml:space="preserve">, </w:t>
      </w:r>
      <w:r w:rsidR="00655567">
        <w:rPr>
          <w:rFonts w:asciiTheme="minorHAnsi" w:hAnsiTheme="minorHAnsi" w:cstheme="minorHAnsi"/>
        </w:rPr>
        <w:t>700 E. Norris Dr.</w:t>
      </w:r>
      <w:r>
        <w:rPr>
          <w:rFonts w:asciiTheme="minorHAnsi" w:hAnsiTheme="minorHAnsi" w:cstheme="minorHAnsi"/>
        </w:rPr>
        <w:t xml:space="preserve">, </w:t>
      </w:r>
      <w:r w:rsidR="00655567">
        <w:rPr>
          <w:rFonts w:asciiTheme="minorHAnsi" w:hAnsiTheme="minorHAnsi" w:cstheme="minorHAnsi"/>
        </w:rPr>
        <w:t>Ottawa</w:t>
      </w:r>
      <w:r>
        <w:rPr>
          <w:rFonts w:asciiTheme="minorHAnsi" w:hAnsiTheme="minorHAnsi" w:cstheme="minorHAnsi"/>
        </w:rPr>
        <w:t>, IL 62234</w:t>
      </w:r>
    </w:p>
    <w:p w14:paraId="1ED7E37E" w14:textId="310DC756" w:rsidR="00655567" w:rsidRDefault="00655567"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bookmarkStart w:id="12" w:name="_Hlk524953272"/>
      <w:r>
        <w:rPr>
          <w:rFonts w:asciiTheme="minorHAnsi" w:hAnsiTheme="minorHAnsi" w:cstheme="minorHAnsi"/>
        </w:rPr>
        <w:t xml:space="preserve">Item 3: </w:t>
      </w:r>
      <w:r w:rsidRPr="00655567">
        <w:rPr>
          <w:rFonts w:asciiTheme="minorHAnsi" w:hAnsiTheme="minorHAnsi" w:cstheme="minorHAnsi"/>
        </w:rPr>
        <w:t xml:space="preserve">Department of Transportation District </w:t>
      </w:r>
      <w:r>
        <w:rPr>
          <w:rFonts w:asciiTheme="minorHAnsi" w:hAnsiTheme="minorHAnsi" w:cstheme="minorHAnsi"/>
        </w:rPr>
        <w:t>4</w:t>
      </w:r>
      <w:r w:rsidRPr="00655567">
        <w:rPr>
          <w:rFonts w:asciiTheme="minorHAnsi" w:hAnsiTheme="minorHAnsi" w:cstheme="minorHAnsi"/>
        </w:rPr>
        <w:t>, Attention</w:t>
      </w:r>
      <w:r>
        <w:rPr>
          <w:rFonts w:asciiTheme="minorHAnsi" w:hAnsiTheme="minorHAnsi" w:cstheme="minorHAnsi"/>
        </w:rPr>
        <w:t xml:space="preserve"> </w:t>
      </w:r>
      <w:bookmarkEnd w:id="12"/>
      <w:r>
        <w:rPr>
          <w:rFonts w:asciiTheme="minorHAnsi" w:hAnsiTheme="minorHAnsi" w:cstheme="minorHAnsi"/>
        </w:rPr>
        <w:t>Brandon Booth, 401 Main Street, Suite 900, Peoria, IL</w:t>
      </w:r>
    </w:p>
    <w:p w14:paraId="78A4FBB7" w14:textId="3E08C654" w:rsidR="00655567" w:rsidRDefault="00D76E2B"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I</w:t>
      </w:r>
      <w:r w:rsidR="00655567">
        <w:rPr>
          <w:rFonts w:asciiTheme="minorHAnsi" w:hAnsiTheme="minorHAnsi" w:cstheme="minorHAnsi"/>
        </w:rPr>
        <w:t>tem</w:t>
      </w:r>
      <w:r>
        <w:rPr>
          <w:rFonts w:asciiTheme="minorHAnsi" w:hAnsiTheme="minorHAnsi" w:cstheme="minorHAnsi"/>
        </w:rPr>
        <w:t xml:space="preserve"> 4</w:t>
      </w:r>
      <w:r w:rsidR="00655567">
        <w:rPr>
          <w:rFonts w:asciiTheme="minorHAnsi" w:hAnsiTheme="minorHAnsi" w:cstheme="minorHAnsi"/>
        </w:rPr>
        <w:t>:</w:t>
      </w:r>
      <w:r>
        <w:rPr>
          <w:rFonts w:asciiTheme="minorHAnsi" w:hAnsiTheme="minorHAnsi" w:cstheme="minorHAnsi"/>
        </w:rPr>
        <w:t xml:space="preserve"> Department of Transportation District 8, Attention Christine </w:t>
      </w:r>
      <w:proofErr w:type="spellStart"/>
      <w:r>
        <w:rPr>
          <w:rFonts w:asciiTheme="minorHAnsi" w:hAnsiTheme="minorHAnsi" w:cstheme="minorHAnsi"/>
        </w:rPr>
        <w:t>Trucano</w:t>
      </w:r>
      <w:proofErr w:type="spellEnd"/>
      <w:r>
        <w:rPr>
          <w:rFonts w:asciiTheme="minorHAnsi" w:hAnsiTheme="minorHAnsi" w:cstheme="minorHAnsi"/>
        </w:rPr>
        <w:t xml:space="preserve">, 1102 Eastport Plaza Dr., Collinsville, IL 62234 </w:t>
      </w:r>
      <w:r>
        <w:rPr>
          <w:rFonts w:asciiTheme="minorHAnsi" w:hAnsiTheme="minorHAnsi" w:cstheme="minorHAnsi"/>
        </w:rPr>
        <w:tab/>
        <w:t xml:space="preserve"> </w:t>
      </w:r>
    </w:p>
    <w:p w14:paraId="1A606E3A" w14:textId="0F5E4B90" w:rsidR="00D76E2B" w:rsidRDefault="00D76E2B"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Item 5: Department of Transportation District 9, Attention Dawn Oestreicher, 2801 W. Murphysboro Rd, Carbondale, IL 62903</w:t>
      </w:r>
    </w:p>
    <w:p w14:paraId="5A89D72A" w14:textId="06661B53" w:rsidR="00A400AF" w:rsidRPr="007D346D" w:rsidRDefault="009742ED" w:rsidP="00555753">
      <w:pPr>
        <w:pStyle w:val="ListParagraph"/>
        <w:numPr>
          <w:ilvl w:val="1"/>
          <w:numId w:val="19"/>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5A024774" w:rsidR="009742ED" w:rsidRPr="000477FE"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lastRenderedPageBreak/>
        <w:t xml:space="preserve">SUBCONTRACTING:  </w:t>
      </w:r>
      <w:r w:rsidRPr="000477FE">
        <w:rPr>
          <w:rFonts w:asciiTheme="minorHAnsi" w:hAnsiTheme="minorHAnsi"/>
        </w:rPr>
        <w:t>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42D67FA"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w:t>
      </w:r>
      <w:r w:rsidRPr="00B2180F">
        <w:rPr>
          <w:rFonts w:asciiTheme="minorHAnsi" w:hAnsiTheme="minorHAnsi"/>
        </w:rPr>
        <w:lastRenderedPageBreak/>
        <w:t xml:space="preserve">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5B4B8510"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5"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608E456C"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17801D9D" w:rsidR="009742ED"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lastRenderedPageBreak/>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555753">
      <w:pPr>
        <w:pStyle w:val="ListParagraph"/>
        <w:numPr>
          <w:ilvl w:val="1"/>
          <w:numId w:val="19"/>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555753">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555753">
      <w:pPr>
        <w:pStyle w:val="ListParagraph"/>
        <w:numPr>
          <w:ilvl w:val="0"/>
          <w:numId w:val="19"/>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1B3C16">
        <w:rPr>
          <w:rFonts w:asciiTheme="minorHAnsi" w:hAnsiTheme="minorHAnsi" w:cstheme="minorHAnsi"/>
          <w:iCs/>
        </w:rPr>
      </w:r>
      <w:r w:rsidR="001B3C16">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1B3C16">
        <w:rPr>
          <w:rFonts w:asciiTheme="minorHAnsi" w:hAnsiTheme="minorHAnsi" w:cstheme="minorHAnsi"/>
          <w:iCs/>
        </w:rPr>
      </w:r>
      <w:r w:rsidR="001B3C16">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1B3C16">
        <w:rPr>
          <w:rFonts w:asciiTheme="minorHAnsi" w:hAnsiTheme="minorHAnsi" w:cstheme="minorHAnsi"/>
          <w:iCs/>
        </w:rPr>
      </w:r>
      <w:r w:rsidR="001B3C16">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lastRenderedPageBreak/>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1B3C16">
        <w:rPr>
          <w:rFonts w:asciiTheme="minorHAnsi" w:hAnsiTheme="minorHAnsi" w:cstheme="minorHAnsi"/>
          <w:iCs/>
        </w:rPr>
      </w:r>
      <w:r w:rsidR="001B3C16">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3" w:name="Check82"/>
      <w:r>
        <w:rPr>
          <w:rFonts w:asciiTheme="minorHAnsi" w:hAnsiTheme="minorHAnsi" w:cstheme="minorHAnsi"/>
          <w:iCs/>
        </w:rPr>
        <w:instrText xml:space="preserve"> FORMCHECKBOX </w:instrText>
      </w:r>
      <w:r w:rsidR="001B3C16">
        <w:rPr>
          <w:rFonts w:asciiTheme="minorHAnsi" w:hAnsiTheme="minorHAnsi" w:cstheme="minorHAnsi"/>
          <w:iCs/>
        </w:rPr>
      </w:r>
      <w:r w:rsidR="001B3C16">
        <w:rPr>
          <w:rFonts w:asciiTheme="minorHAnsi" w:hAnsiTheme="minorHAnsi" w:cstheme="minorHAnsi"/>
          <w:iCs/>
        </w:rPr>
        <w:fldChar w:fldCharType="separate"/>
      </w:r>
      <w:r>
        <w:rPr>
          <w:rFonts w:asciiTheme="minorHAnsi" w:hAnsiTheme="minorHAnsi" w:cstheme="minorHAnsi"/>
          <w:iCs/>
        </w:rPr>
        <w:fldChar w:fldCharType="end"/>
      </w:r>
      <w:bookmarkEnd w:id="13"/>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64AC8BEB" w14:textId="220DBEC2" w:rsidR="007A0744" w:rsidRDefault="006C6297" w:rsidP="00787CCE">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6"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045BD28D" w14:textId="77777777" w:rsidR="003F7272" w:rsidRDefault="003F7272" w:rsidP="007D346D">
      <w:pPr>
        <w:tabs>
          <w:tab w:val="left" w:pos="1080"/>
          <w:tab w:val="left" w:pos="1456"/>
        </w:tabs>
        <w:spacing w:after="120"/>
        <w:ind w:left="1430"/>
        <w:outlineLvl w:val="1"/>
        <w:rPr>
          <w:rFonts w:asciiTheme="minorHAnsi" w:hAnsiTheme="minorHAnsi" w:cs="Arial"/>
        </w:rPr>
      </w:pPr>
    </w:p>
    <w:p w14:paraId="51A915EE" w14:textId="77777777" w:rsidR="003F7272" w:rsidRPr="006E4211" w:rsidRDefault="003F7272" w:rsidP="007D346D">
      <w:pPr>
        <w:tabs>
          <w:tab w:val="left" w:pos="1080"/>
          <w:tab w:val="left" w:pos="1456"/>
        </w:tabs>
        <w:spacing w:after="120"/>
        <w:ind w:left="1430"/>
        <w:outlineLvl w:val="1"/>
        <w:rPr>
          <w:rFonts w:asciiTheme="minorHAnsi" w:hAnsiTheme="minorHAnsi" w:cs="Arial"/>
        </w:rPr>
      </w:pP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lastRenderedPageBreak/>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7E349E">
        <w:rPr>
          <w:rFonts w:asciiTheme="minorHAnsi" w:hAnsiTheme="minorHAnsi" w:cs="Arial"/>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7E349E">
        <w:rPr>
          <w:rFonts w:asciiTheme="minorHAnsi" w:hAnsiTheme="minorHAnsi" w:cs="Arial"/>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48AFF311" w14:textId="4FA66935" w:rsidR="007A0744" w:rsidRDefault="006C6297" w:rsidP="003F7272">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5.1.9.1</w:t>
      </w:r>
      <w:r w:rsidRPr="006E4211">
        <w:rPr>
          <w:rFonts w:asciiTheme="minorHAnsi" w:hAnsiTheme="minorHAnsi" w:cs="Arial"/>
          <w:b/>
        </w:rPr>
        <w:t xml:space="preserve">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7E349E">
        <w:rPr>
          <w:rFonts w:asciiTheme="minorHAnsi" w:hAnsiTheme="minorHAnsi" w:cs="Arial"/>
          <w:spacing w:val="-5"/>
        </w:rPr>
        <w:t>5.1.9.2</w:t>
      </w:r>
      <w:r w:rsidRPr="006E4211">
        <w:rPr>
          <w:rFonts w:asciiTheme="minorHAnsi" w:hAnsiTheme="minorHAnsi" w:cs="Arial"/>
          <w:b/>
          <w:spacing w:val="-5"/>
        </w:rPr>
        <w:t xml:space="preserve">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5D245FEB"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spacing w:val="-6"/>
        </w:rPr>
        <w:t>5.1.9.3</w:t>
      </w:r>
      <w:r w:rsidR="007E349E">
        <w:rPr>
          <w:rFonts w:asciiTheme="minorHAnsi" w:hAnsiTheme="minorHAnsi" w:cs="Arial"/>
          <w:spacing w:val="-6"/>
        </w:rPr>
        <w:tab/>
      </w:r>
      <w:r w:rsidRPr="006E4211">
        <w:rPr>
          <w:rFonts w:asciiTheme="minorHAnsi" w:hAnsiTheme="minorHAnsi" w:cs="Arial"/>
          <w:spacing w:val="-6"/>
        </w:rPr>
        <w:t xml:space="preserve">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7E349E">
        <w:rPr>
          <w:rFonts w:asciiTheme="minorHAnsi" w:hAnsiTheme="minorHAnsi" w:cs="Arial"/>
          <w:spacing w:val="-5"/>
        </w:rPr>
        <w:t>5.1.9.4</w:t>
      </w:r>
      <w:r w:rsidRPr="006E4211">
        <w:rPr>
          <w:rFonts w:asciiTheme="minorHAnsi" w:hAnsiTheme="minorHAnsi" w:cs="Arial"/>
          <w:b/>
          <w:spacing w:val="-5"/>
        </w:rPr>
        <w:t xml:space="preserve">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7E349E">
        <w:rPr>
          <w:rFonts w:asciiTheme="minorHAnsi" w:hAnsiTheme="minorHAnsi" w:cs="Arial"/>
          <w:spacing w:val="4"/>
        </w:rPr>
        <w:lastRenderedPageBreak/>
        <w:t>5.1.9.5</w:t>
      </w:r>
      <w:r w:rsidRPr="006E4211">
        <w:rPr>
          <w:rFonts w:asciiTheme="minorHAnsi" w:hAnsiTheme="minorHAnsi" w:cs="Arial"/>
          <w:b/>
          <w:spacing w:val="4"/>
        </w:rPr>
        <w:t xml:space="preserve">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5.1.9.6</w:t>
      </w:r>
      <w:r w:rsidRPr="006E4211">
        <w:rPr>
          <w:rFonts w:asciiTheme="minorHAnsi" w:hAnsiTheme="minorHAnsi" w:cs="Arial"/>
          <w:b/>
        </w:rPr>
        <w:t xml:space="preserve">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7E349E">
        <w:rPr>
          <w:rFonts w:asciiTheme="minorHAnsi" w:hAnsiTheme="minorHAnsi" w:cs="Arial"/>
          <w:spacing w:val="-1"/>
        </w:rPr>
        <w:t>5.1.9.7</w:t>
      </w:r>
      <w:r w:rsidRPr="006E4211">
        <w:rPr>
          <w:rFonts w:asciiTheme="minorHAnsi" w:hAnsiTheme="minorHAnsi" w:cs="Arial"/>
          <w:b/>
          <w:spacing w:val="-1"/>
        </w:rPr>
        <w:t xml:space="preserve">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5BB05793" w14:textId="471DF5A9" w:rsidR="007A0744" w:rsidRDefault="001E27AF" w:rsidP="003F7272">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 xml:space="preserve">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w:t>
      </w:r>
      <w:r w:rsidRPr="005E393C">
        <w:rPr>
          <w:rFonts w:asciiTheme="minorHAnsi" w:hAnsiTheme="minorHAnsi"/>
        </w:rPr>
        <w:lastRenderedPageBreak/>
        <w:t>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3B97BF88" w14:textId="321414A7" w:rsidR="007A0744" w:rsidRDefault="005E393C" w:rsidP="003F7272">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r w:rsidR="003F7272">
        <w:rPr>
          <w:rFonts w:asciiTheme="minorHAnsi" w:hAnsiTheme="minorHAnsi"/>
        </w:rPr>
        <w:t xml:space="preserve"> </w:t>
      </w:r>
    </w:p>
    <w:p w14:paraId="47692674" w14:textId="77777777" w:rsidR="003F7272" w:rsidRDefault="003F7272" w:rsidP="003F7272">
      <w:pPr>
        <w:ind w:left="1440"/>
        <w:rPr>
          <w:rFonts w:asciiTheme="minorHAnsi" w:hAnsiTheme="minorHAnsi"/>
        </w:rPr>
      </w:pPr>
    </w:p>
    <w:p w14:paraId="069FB28B" w14:textId="171C8144"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1B3C16">
              <w:rPr>
                <w:rFonts w:ascii="Arial Narrow" w:hAnsi="Arial Narrow"/>
                <w:color w:val="000000" w:themeColor="text1"/>
                <w:sz w:val="20"/>
                <w:szCs w:val="20"/>
              </w:rPr>
            </w:r>
            <w:r w:rsidR="001B3C16">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1B3C16">
              <w:rPr>
                <w:rFonts w:ascii="Arial Narrow" w:hAnsi="Arial Narrow"/>
                <w:color w:val="000000" w:themeColor="text1"/>
                <w:sz w:val="20"/>
                <w:szCs w:val="20"/>
              </w:rPr>
            </w:r>
            <w:r w:rsidR="001B3C16">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2CDF27FB" w14:textId="77777777" w:rsidR="009E6CE1" w:rsidRDefault="009E6CE1">
      <w:pPr>
        <w:spacing w:after="200" w:line="276" w:lineRule="auto"/>
        <w:rPr>
          <w:rFonts w:asciiTheme="minorHAnsi" w:hAnsiTheme="minorHAnsi" w:cstheme="minorHAnsi"/>
          <w:iCs/>
        </w:rPr>
        <w:sectPr w:rsidR="009E6CE1">
          <w:headerReference w:type="default" r:id="rId37"/>
          <w:footerReference w:type="default" r:id="rId38"/>
          <w:pgSz w:w="12240" w:h="15840"/>
          <w:pgMar w:top="1440" w:right="1440" w:bottom="1440" w:left="1440" w:header="720" w:footer="720" w:gutter="0"/>
          <w:cols w:space="720"/>
          <w:docGrid w:linePitch="360"/>
        </w:sectPr>
      </w:pPr>
    </w:p>
    <w:p w14:paraId="25E3E2CB" w14:textId="080D8B66" w:rsidR="007E349E" w:rsidRDefault="007E349E">
      <w:pPr>
        <w:spacing w:after="200" w:line="276" w:lineRule="auto"/>
        <w:rPr>
          <w:rFonts w:asciiTheme="minorHAnsi" w:hAnsiTheme="minorHAnsi" w:cstheme="minorHAnsi"/>
          <w:iCs/>
        </w:rPr>
      </w:pPr>
    </w:p>
    <w:p w14:paraId="46D113F3"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5A2DE638" w14:textId="77777777" w:rsidR="00EC3810" w:rsidRDefault="00EC3810" w:rsidP="001D5DDB">
      <w:pPr>
        <w:tabs>
          <w:tab w:val="left" w:pos="9360"/>
          <w:tab w:val="left" w:pos="10080"/>
        </w:tabs>
        <w:spacing w:before="240" w:after="240"/>
        <w:jc w:val="center"/>
        <w:rPr>
          <w:rStyle w:val="Style10"/>
          <w:b/>
          <w:sz w:val="36"/>
          <w:szCs w:val="36"/>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39"/>
          <w:pgSz w:w="12240" w:h="15840"/>
          <w:pgMar w:top="1440" w:right="1440" w:bottom="1440" w:left="1440" w:header="720" w:footer="720" w:gutter="0"/>
          <w:cols w:space="720"/>
          <w:docGrid w:linePitch="360"/>
        </w:sectPr>
      </w:pPr>
    </w:p>
    <w:p w14:paraId="7AD40F32" w14:textId="77777777" w:rsidR="00652273" w:rsidRDefault="00652273" w:rsidP="00652273">
      <w:pPr>
        <w:spacing w:before="240" w:line="23" w:lineRule="atLeast"/>
        <w:contextualSpacing/>
        <w:jc w:val="both"/>
        <w:rPr>
          <w:rStyle w:val="Style10"/>
          <w:b/>
          <w:sz w:val="24"/>
          <w:szCs w:val="24"/>
        </w:rPr>
      </w:pPr>
    </w:p>
    <w:p w14:paraId="74518EE9" w14:textId="15D7E377" w:rsidR="00106079" w:rsidRDefault="004149C4" w:rsidP="00652273">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0" w:history="1">
        <w:r w:rsidRPr="00732984">
          <w:rPr>
            <w:rStyle w:val="Hyperlink"/>
            <w:rFonts w:asciiTheme="minorHAnsi" w:eastAsia="Calibri" w:hAnsiTheme="minorHAns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1"/>
          <w:footerReference w:type="default" r:id="rId42"/>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3"/>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1B3C16">
        <w:rPr>
          <w:rFonts w:asciiTheme="minorHAnsi" w:hAnsiTheme="minorHAnsi" w:cs="Arial"/>
        </w:rPr>
      </w:r>
      <w:r w:rsidR="001B3C16">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4" w:history="1">
        <w:r w:rsidR="00327F0F" w:rsidRPr="00935764">
          <w:rPr>
            <w:rStyle w:val="Hyperlink"/>
            <w:rFonts w:asciiTheme="minorHAnsi" w:hAnsiTheme="minorHAnsi"/>
            <w:szCs w:val="20"/>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5"/>
          <w:footerReference w:type="default" r:id="rId46"/>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555753">
      <w:pPr>
        <w:pStyle w:val="ListParagraph"/>
        <w:numPr>
          <w:ilvl w:val="0"/>
          <w:numId w:val="17"/>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7"/>
          <w:footerReference w:type="default" r:id="rId48"/>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555753">
      <w:pPr>
        <w:pStyle w:val="ListParagraph"/>
        <w:numPr>
          <w:ilvl w:val="0"/>
          <w:numId w:val="26"/>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D411063" w14:textId="77777777" w:rsidR="003F7272" w:rsidRPr="00835B3B" w:rsidRDefault="000B5501" w:rsidP="003F7272">
      <w:pPr>
        <w:tabs>
          <w:tab w:val="left" w:pos="810"/>
        </w:tabs>
        <w:spacing w:before="240" w:after="240" w:line="23" w:lineRule="atLeast"/>
        <w:ind w:left="810" w:hanging="720"/>
        <w:jc w:val="both"/>
        <w:rPr>
          <w:rFonts w:asciiTheme="minorHAnsi" w:hAnsiTheme="minorHAns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003F7272" w:rsidRPr="00835B3B">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3F7272" w:rsidRPr="0093626A">
        <w:t xml:space="preserve">and that if Vendor has retained such a person or entity, that Vendor has complied, or will comply prior to execution of this agreement, with the statutory requirement to: </w:t>
      </w:r>
      <w:r w:rsidR="003F7272">
        <w:t xml:space="preserve"> </w:t>
      </w:r>
      <w:r w:rsidR="003F7272" w:rsidRPr="0093626A">
        <w:t>(i)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w:t>
      </w:r>
      <w:r w:rsidR="003F7272">
        <w:t xml:space="preserve">. </w:t>
      </w:r>
      <w:r w:rsidR="003F7272" w:rsidRPr="00835B3B">
        <w:rPr>
          <w:rFonts w:asciiTheme="minorHAnsi" w:hAnsiTheme="minorHAnsi"/>
        </w:rPr>
        <w:t xml:space="preserve">  </w:t>
      </w:r>
      <w:proofErr w:type="gramStart"/>
      <w:r w:rsidR="003F7272" w:rsidRPr="00835B3B">
        <w:rPr>
          <w:rFonts w:asciiTheme="minorHAnsi" w:hAnsiTheme="minorHAnsi"/>
        </w:rPr>
        <w:t>30 ILCS 500/50-38.</w:t>
      </w:r>
      <w:proofErr w:type="gramEnd"/>
    </w:p>
    <w:p w14:paraId="76432C3D" w14:textId="77777777" w:rsidR="000B5501" w:rsidRPr="000B5501" w:rsidRDefault="000B5501" w:rsidP="000B5501">
      <w:pPr>
        <w:rPr>
          <w:rFonts w:asciiTheme="minorHAnsi" w:eastAsiaTheme="minorHAnsi" w:hAnsiTheme="minorHAnsi" w:cstheme="minorBidi"/>
        </w:rPr>
      </w:pPr>
    </w:p>
    <w:p w14:paraId="013069DB" w14:textId="371B64C9" w:rsidR="000B5501" w:rsidRPr="000B5501" w:rsidRDefault="003F7272" w:rsidP="003F7272">
      <w:pPr>
        <w:ind w:left="840" w:hanging="750"/>
        <w:rPr>
          <w:rFonts w:eastAsia="Calibri" w:cs="Calibri"/>
        </w:rPr>
      </w:pPr>
      <w:r>
        <w:t>17.</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spacing w:val="-3"/>
        </w:rPr>
        <w:t>r</w:t>
      </w:r>
      <w:r w:rsidR="000B5501" w:rsidRPr="000B5501">
        <w:rPr>
          <w:rFonts w:eastAsia="Calibri" w:cs="Calibri"/>
        </w:rPr>
        <w:t>tifies</w:t>
      </w:r>
      <w:r w:rsidR="000B5501" w:rsidRPr="000B5501">
        <w:rPr>
          <w:rFonts w:eastAsia="Calibri" w:cs="Calibri"/>
          <w:spacing w:val="15"/>
        </w:rPr>
        <w:t xml:space="preserve"> </w:t>
      </w:r>
      <w:r w:rsidR="000B5501" w:rsidRPr="000B5501">
        <w:rPr>
          <w:rFonts w:eastAsia="Calibri" w:cs="Calibri"/>
        </w:rPr>
        <w:t>it</w:t>
      </w:r>
      <w:r w:rsidR="000B5501" w:rsidRPr="000B5501">
        <w:rPr>
          <w:rFonts w:eastAsia="Calibri" w:cs="Calibri"/>
          <w:spacing w:val="13"/>
        </w:rPr>
        <w:t xml:space="preserve"> </w:t>
      </w:r>
      <w:r w:rsidR="000B5501" w:rsidRPr="000B5501">
        <w:rPr>
          <w:rFonts w:eastAsia="Calibri" w:cs="Calibri"/>
        </w:rPr>
        <w:t>will</w:t>
      </w:r>
      <w:r w:rsidR="000B5501" w:rsidRPr="000B5501">
        <w:rPr>
          <w:rFonts w:eastAsia="Calibri" w:cs="Calibri"/>
          <w:spacing w:val="1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3"/>
        </w:rPr>
        <w:t>p</w:t>
      </w:r>
      <w:r w:rsidR="000B5501" w:rsidRPr="000B5501">
        <w:rPr>
          <w:rFonts w:eastAsia="Calibri" w:cs="Calibri"/>
          <w:spacing w:val="1"/>
        </w:rPr>
        <w:t>o</w:t>
      </w:r>
      <w:r w:rsidR="000B5501" w:rsidRPr="000B5501">
        <w:rPr>
          <w:rFonts w:eastAsia="Calibri" w:cs="Calibri"/>
        </w:rPr>
        <w:t>rt</w:t>
      </w:r>
      <w:r w:rsidR="000B5501" w:rsidRPr="000B5501">
        <w:rPr>
          <w:rFonts w:eastAsia="Calibri" w:cs="Calibri"/>
          <w:spacing w:val="16"/>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6"/>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rPr>
        <w:t>Illi</w:t>
      </w:r>
      <w:r w:rsidR="000B5501" w:rsidRPr="000B5501">
        <w:rPr>
          <w:rFonts w:eastAsia="Calibri" w:cs="Calibri"/>
          <w:spacing w:val="-4"/>
        </w:rPr>
        <w:t>n</w:t>
      </w:r>
      <w:r w:rsidR="000B5501" w:rsidRPr="000B5501">
        <w:rPr>
          <w:rFonts w:eastAsia="Calibri" w:cs="Calibri"/>
          <w:spacing w:val="1"/>
        </w:rPr>
        <w:t>o</w:t>
      </w:r>
      <w:r w:rsidR="000B5501" w:rsidRPr="000B5501">
        <w:rPr>
          <w:rFonts w:eastAsia="Calibri" w:cs="Calibri"/>
        </w:rPr>
        <w:t>is</w:t>
      </w:r>
      <w:r w:rsidR="000B5501" w:rsidRPr="000B5501">
        <w:rPr>
          <w:rFonts w:eastAsia="Calibri" w:cs="Calibri"/>
          <w:spacing w:val="15"/>
        </w:rPr>
        <w:t xml:space="preserve"> </w:t>
      </w:r>
      <w:r w:rsidR="000B5501" w:rsidRPr="000B5501">
        <w:rPr>
          <w:rFonts w:eastAsia="Calibri" w:cs="Calibri"/>
          <w:spacing w:val="-1"/>
        </w:rPr>
        <w:t>A</w:t>
      </w:r>
      <w:r w:rsidR="000B5501" w:rsidRPr="000B5501">
        <w:rPr>
          <w:rFonts w:eastAsia="Calibri" w:cs="Calibri"/>
        </w:rPr>
        <w:t>t</w:t>
      </w:r>
      <w:r w:rsidR="000B5501" w:rsidRPr="000B5501">
        <w:rPr>
          <w:rFonts w:eastAsia="Calibri" w:cs="Calibri"/>
          <w:spacing w:val="-2"/>
        </w:rPr>
        <w:t>t</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n</w:t>
      </w:r>
      <w:r w:rsidR="000B5501" w:rsidRPr="000B5501">
        <w:rPr>
          <w:rFonts w:eastAsia="Calibri" w:cs="Calibri"/>
          <w:spacing w:val="-2"/>
        </w:rPr>
        <w:t>e</w:t>
      </w:r>
      <w:r w:rsidR="000B5501" w:rsidRPr="000B5501">
        <w:rPr>
          <w:rFonts w:eastAsia="Calibri" w:cs="Calibri"/>
        </w:rPr>
        <w:t>y</w:t>
      </w:r>
      <w:r w:rsidR="000B5501" w:rsidRPr="000B5501">
        <w:rPr>
          <w:rFonts w:eastAsia="Calibri" w:cs="Calibri"/>
          <w:spacing w:val="14"/>
        </w:rPr>
        <w:t xml:space="preserve"> </w:t>
      </w:r>
      <w:r w:rsidR="000B5501" w:rsidRPr="000B5501">
        <w:rPr>
          <w:rFonts w:eastAsia="Calibri" w:cs="Calibri"/>
        </w:rPr>
        <w:t>G</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1"/>
        </w:rPr>
        <w:t>e</w:t>
      </w:r>
      <w:r w:rsidR="000B5501" w:rsidRPr="000B5501">
        <w:rPr>
          <w:rFonts w:eastAsia="Calibri" w:cs="Calibri"/>
        </w:rPr>
        <w:t>ral</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rPr>
        <w:t>C</w:t>
      </w:r>
      <w:r w:rsidR="000B5501" w:rsidRPr="000B5501">
        <w:rPr>
          <w:rFonts w:eastAsia="Calibri" w:cs="Calibri"/>
          <w:spacing w:val="-1"/>
        </w:rPr>
        <w:t>h</w:t>
      </w:r>
      <w:r w:rsidR="000B5501" w:rsidRPr="000B5501">
        <w:rPr>
          <w:rFonts w:eastAsia="Calibri" w:cs="Calibri"/>
        </w:rPr>
        <w:t>ief</w:t>
      </w:r>
      <w:r w:rsidR="000B5501" w:rsidRPr="000B5501">
        <w:rPr>
          <w:rFonts w:eastAsia="Calibri" w:cs="Calibri"/>
          <w:spacing w:val="13"/>
        </w:rPr>
        <w:t xml:space="preserve">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5"/>
        </w:rPr>
        <w:t xml:space="preserve"> </w:t>
      </w:r>
      <w:r w:rsidR="000B5501" w:rsidRPr="000B5501">
        <w:rPr>
          <w:rFonts w:eastAsia="Calibri" w:cs="Calibri"/>
        </w:rPr>
        <w:t>Offi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y</w:t>
      </w:r>
      <w:r w:rsidR="000B5501" w:rsidRPr="000B5501">
        <w:rPr>
          <w:rFonts w:eastAsia="Calibri" w:cs="Calibri"/>
          <w:spacing w:val="16"/>
        </w:rPr>
        <w:t xml:space="preserve"> </w:t>
      </w:r>
      <w:r w:rsidR="000B5501" w:rsidRPr="000B5501">
        <w:rPr>
          <w:rFonts w:eastAsia="Calibri" w:cs="Calibri"/>
        </w:rPr>
        <w:t>s</w:t>
      </w:r>
      <w:r w:rsidR="000B5501" w:rsidRPr="000B5501">
        <w:rPr>
          <w:rFonts w:eastAsia="Calibri" w:cs="Calibri"/>
          <w:spacing w:val="-1"/>
        </w:rPr>
        <w:t>u</w:t>
      </w:r>
      <w:r w:rsidR="000B5501" w:rsidRPr="000B5501">
        <w:rPr>
          <w:rFonts w:eastAsia="Calibri" w:cs="Calibri"/>
        </w:rPr>
        <w:t>s</w:t>
      </w:r>
      <w:r w:rsidR="000B5501" w:rsidRPr="000B5501">
        <w:rPr>
          <w:rFonts w:eastAsia="Calibri" w:cs="Calibri"/>
          <w:spacing w:val="-3"/>
        </w:rPr>
        <w:t>p</w:t>
      </w:r>
      <w:r w:rsidR="000B5501" w:rsidRPr="000B5501">
        <w:rPr>
          <w:rFonts w:eastAsia="Calibri" w:cs="Calibri"/>
          <w:spacing w:val="1"/>
        </w:rPr>
        <w:t>e</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 c</w:t>
      </w:r>
      <w:r w:rsidR="000B5501" w:rsidRPr="000B5501">
        <w:rPr>
          <w:rFonts w:eastAsia="Calibri" w:cs="Calibri"/>
          <w:spacing w:val="1"/>
        </w:rPr>
        <w:t>o</w:t>
      </w:r>
      <w:r w:rsidR="000B5501" w:rsidRPr="000B5501">
        <w:rPr>
          <w:rFonts w:eastAsia="Calibri" w:cs="Calibri"/>
        </w:rPr>
        <w:t>ll</w:t>
      </w:r>
      <w:r w:rsidR="000B5501" w:rsidRPr="000B5501">
        <w:rPr>
          <w:rFonts w:eastAsia="Calibri" w:cs="Calibri"/>
          <w:spacing w:val="-1"/>
        </w:rPr>
        <w:t>u</w:t>
      </w:r>
      <w:r w:rsidR="000B5501" w:rsidRPr="000B5501">
        <w:rPr>
          <w:rFonts w:eastAsia="Calibri" w:cs="Calibri"/>
        </w:rPr>
        <w:t>si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3"/>
        </w:rPr>
        <w:t xml:space="preserve"> </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3"/>
        </w:rPr>
        <w:t>n</w:t>
      </w:r>
      <w:r w:rsidR="000B5501" w:rsidRPr="000B5501">
        <w:rPr>
          <w:rFonts w:eastAsia="Calibri" w:cs="Calibri"/>
        </w:rPr>
        <w:t>ti</w:t>
      </w:r>
      <w:r w:rsidR="000B5501" w:rsidRPr="000B5501">
        <w:rPr>
          <w:rFonts w:eastAsia="Calibri" w:cs="Calibri"/>
          <w:spacing w:val="-1"/>
        </w:rPr>
        <w:t>-</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t</w:t>
      </w:r>
      <w:r w:rsidR="000B5501" w:rsidRPr="000B5501">
        <w:rPr>
          <w:rFonts w:eastAsia="Calibri" w:cs="Calibri"/>
          <w:spacing w:val="-3"/>
        </w:rPr>
        <w:t>i</w:t>
      </w:r>
      <w:r w:rsidR="000B5501" w:rsidRPr="000B5501">
        <w:rPr>
          <w:rFonts w:eastAsia="Calibri" w:cs="Calibri"/>
        </w:rPr>
        <w:t>ti</w:t>
      </w:r>
      <w:r w:rsidR="000B5501" w:rsidRPr="000B5501">
        <w:rPr>
          <w:rFonts w:eastAsia="Calibri" w:cs="Calibri"/>
          <w:spacing w:val="1"/>
        </w:rPr>
        <w:t>v</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spacing w:val="-1"/>
        </w:rPr>
        <w:t>p</w:t>
      </w:r>
      <w:r w:rsidR="000B5501" w:rsidRPr="000B5501">
        <w:rPr>
          <w:rFonts w:eastAsia="Calibri" w:cs="Calibri"/>
        </w:rPr>
        <w:t>racti</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spacing w:val="-3"/>
        </w:rPr>
        <w:t>a</w:t>
      </w:r>
      <w:r w:rsidR="000B5501" w:rsidRPr="000B5501">
        <w:rPr>
          <w:rFonts w:eastAsia="Calibri" w:cs="Calibri"/>
          <w:spacing w:val="1"/>
        </w:rPr>
        <w:t>mo</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y</w:t>
      </w:r>
      <w:r w:rsidR="000B5501" w:rsidRPr="000B5501">
        <w:rPr>
          <w:rFonts w:eastAsia="Calibri" w:cs="Calibri"/>
          <w:spacing w:val="16"/>
        </w:rPr>
        <w:t xml:space="preserve"> </w:t>
      </w:r>
      <w:r w:rsidR="000B5501" w:rsidRPr="000B5501">
        <w:rPr>
          <w:rFonts w:eastAsia="Calibri" w:cs="Calibri"/>
          <w:spacing w:val="-1"/>
        </w:rPr>
        <w:t>b</w:t>
      </w:r>
      <w:r w:rsidR="000B5501" w:rsidRPr="000B5501">
        <w:rPr>
          <w:rFonts w:eastAsia="Calibri" w:cs="Calibri"/>
        </w:rPr>
        <w:t>i</w:t>
      </w:r>
      <w:r w:rsidR="000B5501" w:rsidRPr="000B5501">
        <w:rPr>
          <w:rFonts w:eastAsia="Calibri" w:cs="Calibri"/>
          <w:spacing w:val="-1"/>
        </w:rPr>
        <w:t>dd</w:t>
      </w:r>
      <w:r w:rsidR="000B5501" w:rsidRPr="000B5501">
        <w:rPr>
          <w:rFonts w:eastAsia="Calibri" w:cs="Calibri"/>
          <w:spacing w:val="1"/>
        </w:rPr>
        <w:t>e</w:t>
      </w:r>
      <w:r w:rsidR="000B5501" w:rsidRPr="000B5501">
        <w:rPr>
          <w:rFonts w:eastAsia="Calibri" w:cs="Calibri"/>
        </w:rPr>
        <w:t>rs,</w:t>
      </w:r>
      <w:r w:rsidR="000B5501" w:rsidRPr="000B5501">
        <w:rPr>
          <w:rFonts w:eastAsia="Calibri" w:cs="Calibri"/>
          <w:spacing w:val="15"/>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f</w:t>
      </w:r>
      <w:r w:rsidR="000B5501" w:rsidRPr="000B5501">
        <w:rPr>
          <w:rFonts w:eastAsia="Calibri" w:cs="Calibri"/>
          <w:spacing w:val="1"/>
        </w:rPr>
        <w:t>e</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rs,</w:t>
      </w:r>
      <w:r w:rsidR="000B5501" w:rsidRPr="000B5501">
        <w:rPr>
          <w:rFonts w:eastAsia="Calibri" w:cs="Calibri"/>
          <w:spacing w:val="15"/>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2"/>
        </w:rPr>
        <w:t>t</w:t>
      </w:r>
      <w:r w:rsidR="000B5501" w:rsidRPr="000B5501">
        <w:rPr>
          <w:rFonts w:eastAsia="Calibri" w:cs="Calibri"/>
        </w:rPr>
        <w:t>ract</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w:t>
      </w:r>
      <w:r w:rsidR="000B5501" w:rsidRPr="000B5501">
        <w:rPr>
          <w:rFonts w:eastAsia="Calibri" w:cs="Calibri"/>
          <w:spacing w:val="15"/>
        </w:rPr>
        <w:t xml:space="preserve"> </w:t>
      </w:r>
      <w:r w:rsidR="000B5501" w:rsidRPr="000B5501">
        <w:rPr>
          <w:rFonts w:eastAsia="Calibri" w:cs="Calibri"/>
          <w:spacing w:val="-1"/>
        </w:rPr>
        <w:t>p</w:t>
      </w:r>
      <w:r w:rsidR="000B5501" w:rsidRPr="000B5501">
        <w:rPr>
          <w:rFonts w:eastAsia="Calibri" w:cs="Calibri"/>
        </w:rPr>
        <w:t>r</w:t>
      </w:r>
      <w:r w:rsidR="000B5501" w:rsidRPr="000B5501">
        <w:rPr>
          <w:rFonts w:eastAsia="Calibri" w:cs="Calibri"/>
          <w:spacing w:val="1"/>
        </w:rPr>
        <w:t>o</w:t>
      </w:r>
      <w:r w:rsidR="000B5501" w:rsidRPr="000B5501">
        <w:rPr>
          <w:rFonts w:eastAsia="Calibri" w:cs="Calibri"/>
          <w:spacing w:val="-3"/>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w:t>
      </w:r>
      <w:r w:rsidR="000B5501" w:rsidRPr="000B5501">
        <w:rPr>
          <w:rFonts w:eastAsia="Calibri" w:cs="Calibri"/>
          <w:spacing w:val="15"/>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3"/>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1"/>
        </w:rPr>
        <w:t>e</w:t>
      </w:r>
      <w:r w:rsidR="000B5501" w:rsidRPr="000B5501">
        <w:rPr>
          <w:rFonts w:eastAsia="Calibri" w:cs="Calibri"/>
          <w:spacing w:val="-2"/>
        </w:rPr>
        <w:t>e</w:t>
      </w:r>
      <w:r w:rsidR="000B5501" w:rsidRPr="000B5501">
        <w:rPr>
          <w:rFonts w:eastAsia="Calibri" w:cs="Calibri"/>
        </w:rPr>
        <w:t xml:space="preserve">s </w:t>
      </w:r>
      <w:r w:rsidR="000B5501" w:rsidRPr="000B5501">
        <w:rPr>
          <w:rFonts w:eastAsia="Calibri" w:cs="Calibri"/>
          <w:spacing w:val="1"/>
        </w:rPr>
        <w:t>o</w:t>
      </w:r>
      <w:r w:rsidR="000B5501" w:rsidRPr="000B5501">
        <w:rPr>
          <w:rFonts w:eastAsia="Calibri" w:cs="Calibri"/>
        </w:rPr>
        <w:t>f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S</w:t>
      </w:r>
      <w:r w:rsidR="000B5501" w:rsidRPr="000B5501">
        <w:rPr>
          <w:rFonts w:eastAsia="Calibri" w:cs="Calibri"/>
        </w:rPr>
        <w:t>ta</w:t>
      </w:r>
      <w:r w:rsidR="000B5501" w:rsidRPr="000B5501">
        <w:rPr>
          <w:rFonts w:eastAsia="Calibri" w:cs="Calibri"/>
          <w:spacing w:val="-2"/>
        </w:rPr>
        <w:t>t</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48"/>
        </w:rPr>
        <w:t xml:space="preserve"> </w:t>
      </w:r>
      <w:r w:rsidR="000B5501" w:rsidRPr="000B5501">
        <w:rPr>
          <w:rFonts w:eastAsia="Calibri" w:cs="Calibri"/>
          <w:spacing w:val="1"/>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3"/>
        </w:rPr>
        <w:t xml:space="preserve">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4</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4</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50</w:t>
      </w:r>
      <w:r w:rsidR="000B5501" w:rsidRPr="000B5501">
        <w:rPr>
          <w:rFonts w:eastAsia="Calibri" w:cs="Calibri"/>
          <w:spacing w:val="-3"/>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498FDF6"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3F7272">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62E73513" w:rsidR="000B5501" w:rsidRPr="000B5501" w:rsidRDefault="003F7272"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567939EA" w:rsidR="000B5501" w:rsidRPr="000B5501" w:rsidRDefault="003F7272"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2C13286F" w:rsidR="000B5501" w:rsidRPr="000B5501" w:rsidRDefault="003F7272"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6C45169E"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3F7272">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4FD5793"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3F7272">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07491E5"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3F7272">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567999A"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10ABE86C"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A72D742"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0A25E74C"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3F7272">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533D0682"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3F7272">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28224E0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3F7272">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proofErr w:type="gramStart"/>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w:t>
      </w:r>
      <w:proofErr w:type="gramEnd"/>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49" w:history="1">
        <w:r w:rsidRPr="00732984">
          <w:rPr>
            <w:rStyle w:val="Hyperlink"/>
            <w:rFonts w:asciiTheme="minorHAnsi" w:eastAsia="Calibri" w:hAnsiTheme="minorHAnsi" w:cs="Calibri"/>
          </w:rPr>
          <w:t>w</w:t>
        </w:r>
        <w:r w:rsidRPr="00732984">
          <w:rPr>
            <w:rStyle w:val="Hyperlink"/>
            <w:rFonts w:asciiTheme="minorHAnsi" w:eastAsia="Calibri" w:hAnsiTheme="minorHAnsi" w:cs="Calibri"/>
            <w:spacing w:val="-2"/>
          </w:rPr>
          <w:t>w</w:t>
        </w:r>
        <w:r w:rsidRPr="00732984">
          <w:rPr>
            <w:rStyle w:val="Hyperlink"/>
            <w:rFonts w:asciiTheme="minorHAnsi" w:eastAsia="Calibri" w:hAnsiTheme="minorHAnsi" w:cs="Calibri"/>
          </w:rPr>
          <w:t>w.</w:t>
        </w:r>
        <w:r w:rsidRPr="00732984">
          <w:rPr>
            <w:rStyle w:val="Hyperlink"/>
            <w:rFonts w:asciiTheme="minorHAnsi" w:eastAsia="Calibri" w:hAnsiTheme="minorHAnsi" w:cs="Calibri"/>
            <w:spacing w:val="-1"/>
          </w:rPr>
          <w:t>dh</w:t>
        </w:r>
        <w:r w:rsidRPr="00732984">
          <w:rPr>
            <w:rStyle w:val="Hyperlink"/>
            <w:rFonts w:asciiTheme="minorHAnsi" w:eastAsia="Calibri" w:hAnsiTheme="minorHAnsi" w:cs="Calibri"/>
          </w:rPr>
          <w:t>s.sta</w:t>
        </w:r>
        <w:r w:rsidRPr="00732984">
          <w:rPr>
            <w:rStyle w:val="Hyperlink"/>
            <w:rFonts w:asciiTheme="minorHAnsi" w:eastAsia="Calibri" w:hAnsiTheme="minorHAnsi" w:cs="Calibri"/>
            <w:spacing w:val="-2"/>
          </w:rPr>
          <w:t>t</w:t>
        </w:r>
        <w:r w:rsidRPr="00732984">
          <w:rPr>
            <w:rStyle w:val="Hyperlink"/>
            <w:rFonts w:asciiTheme="minorHAnsi" w:eastAsia="Calibri" w:hAnsiTheme="minorHAnsi" w:cs="Calibri"/>
          </w:rPr>
          <w:t>e.il.</w:t>
        </w:r>
        <w:r w:rsidRPr="00732984">
          <w:rPr>
            <w:rStyle w:val="Hyperlink"/>
            <w:rFonts w:asciiTheme="minorHAnsi" w:eastAsia="Calibri" w:hAnsiTheme="minorHAnsi" w:cs="Calibri"/>
            <w:spacing w:val="-1"/>
          </w:rPr>
          <w:t>u</w:t>
        </w:r>
        <w:r w:rsidRPr="00732984">
          <w:rPr>
            <w:rStyle w:val="Hyperlink"/>
            <w:rFonts w:asciiTheme="minorHAnsi" w:eastAsia="Calibri" w:hAnsiTheme="minorHAnsi" w:cs="Calibri"/>
          </w:rPr>
          <w:t>s</w:t>
        </w:r>
        <w:r w:rsidRPr="00732984">
          <w:rPr>
            <w:rStyle w:val="Hyperlink"/>
            <w:rFonts w:asciiTheme="minorHAnsi" w:eastAsia="Calibri" w:hAnsiTheme="minorHAnsi" w:cs="Calibri"/>
            <w:spacing w:val="1"/>
          </w:rPr>
          <w:t>/</w:t>
        </w:r>
        <w:r w:rsidRPr="00732984">
          <w:rPr>
            <w:rStyle w:val="Hyperlink"/>
            <w:rFonts w:asciiTheme="minorHAnsi" w:eastAsia="Calibri" w:hAnsiTheme="minorHAnsi" w:cs="Calibri"/>
          </w:rPr>
          <w:t>iitaa</w:t>
        </w:r>
        <w:r w:rsidRPr="000B5501">
          <w:rPr>
            <w:rStyle w:val="Hyperlink"/>
            <w:rFonts w:eastAsia="Calibri" w:cs="Calibri"/>
          </w:rPr>
          <w:t xml:space="preserve">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42F68947" w:rsidR="000B5501" w:rsidRPr="000B5501" w:rsidRDefault="003F7272"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191D8B"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C763341"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791152B7" w14:textId="3A1AD33E"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3F7272">
        <w:rPr>
          <w:rFonts w:cs="Calibri"/>
        </w:rPr>
        <w:t>0</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555753">
      <w:pPr>
        <w:pStyle w:val="ListParagraph"/>
        <w:numPr>
          <w:ilvl w:val="0"/>
          <w:numId w:val="25"/>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1B3C16">
        <w:fldChar w:fldCharType="separate"/>
      </w:r>
      <w:r w:rsidRPr="00BB13F1">
        <w:fldChar w:fldCharType="end"/>
      </w:r>
      <w:r w:rsidRPr="00BB13F1">
        <w:t xml:space="preserve"> </w:t>
      </w:r>
    </w:p>
    <w:p w14:paraId="1DF349E8" w14:textId="77777777" w:rsidR="007230ED" w:rsidRPr="00236838" w:rsidRDefault="007230ED" w:rsidP="00555753">
      <w:pPr>
        <w:pStyle w:val="ListParagraph"/>
        <w:numPr>
          <w:ilvl w:val="0"/>
          <w:numId w:val="25"/>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1B3C16">
        <w:fldChar w:fldCharType="separate"/>
      </w:r>
      <w:r w:rsidRPr="00F30D52">
        <w:fldChar w:fldCharType="end"/>
      </w:r>
    </w:p>
    <w:p w14:paraId="36DF1666" w14:textId="77777777" w:rsidR="007A0744" w:rsidRDefault="007A0744">
      <w:pPr>
        <w:spacing w:after="200" w:line="276" w:lineRule="auto"/>
      </w:pPr>
      <w:r>
        <w:br w:type="page"/>
      </w:r>
    </w:p>
    <w:p w14:paraId="2228EB8D" w14:textId="479B963A" w:rsidR="007230ED" w:rsidRDefault="007230ED" w:rsidP="00555753">
      <w:pPr>
        <w:pStyle w:val="ListParagraph"/>
        <w:numPr>
          <w:ilvl w:val="0"/>
          <w:numId w:val="25"/>
        </w:numPr>
        <w:spacing w:after="120" w:line="276" w:lineRule="auto"/>
        <w:ind w:left="1440" w:hanging="720"/>
        <w:jc w:val="both"/>
      </w:pPr>
      <w:r w:rsidRPr="001724A6">
        <w:lastRenderedPageBreak/>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1B3C16">
        <w:fldChar w:fldCharType="separate"/>
      </w:r>
      <w:r w:rsidRPr="00F30D52">
        <w:fldChar w:fldCharType="end"/>
      </w:r>
    </w:p>
    <w:p w14:paraId="5BEA64C5" w14:textId="77777777" w:rsidR="007230ED" w:rsidRDefault="007230ED" w:rsidP="00555753">
      <w:pPr>
        <w:pStyle w:val="ListParagraph"/>
        <w:numPr>
          <w:ilvl w:val="0"/>
          <w:numId w:val="25"/>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1B3C16">
        <w:fldChar w:fldCharType="separate"/>
      </w:r>
      <w:r w:rsidRPr="00F30D52">
        <w:fldChar w:fldCharType="end"/>
      </w:r>
    </w:p>
    <w:p w14:paraId="47CA18CE" w14:textId="1648D578" w:rsidR="00CC744B" w:rsidRPr="00810171" w:rsidRDefault="00810171" w:rsidP="007230ED">
      <w:pPr>
        <w:pStyle w:val="ListParagraph"/>
        <w:tabs>
          <w:tab w:val="left" w:pos="720"/>
        </w:tabs>
        <w:spacing w:before="240" w:after="240" w:line="23" w:lineRule="atLeast"/>
        <w:ind w:hanging="630"/>
        <w:jc w:val="both"/>
        <w:rPr>
          <w:rFonts w:eastAsia="Calibri"/>
        </w:rPr>
      </w:pPr>
      <w:r>
        <w:rPr>
          <w:rFonts w:eastAsia="Calibri"/>
        </w:rPr>
        <w:t>3</w:t>
      </w:r>
      <w:r w:rsidR="003F7272">
        <w:rPr>
          <w:rFonts w:eastAsia="Calibri"/>
        </w:rPr>
        <w:t>1</w:t>
      </w:r>
      <w:r>
        <w:rPr>
          <w:rFonts w:eastAsia="Calibri"/>
        </w:rPr>
        <w:t>.</w:t>
      </w:r>
      <w:r>
        <w:rPr>
          <w:rFonts w:eastAsia="Calibri"/>
        </w:rPr>
        <w:tab/>
      </w:r>
      <w:r w:rsidRPr="005E067F">
        <w:rPr>
          <w:rFonts w:asciiTheme="minorHAnsi" w:hAnsiTheme="minorHAnsi"/>
        </w:rPr>
        <w:t>Vendor certifies that if it is awarded a contract through the use of the preference required by the Procurement of Domestic Products Act, then it shall provide products pursuant to the contract or a subcontract that are manufactured in the United States.  30 ILCS 517.</w:t>
      </w:r>
    </w:p>
    <w:p w14:paraId="649AFFC4" w14:textId="77777777" w:rsidR="000B5501" w:rsidRDefault="000B5501" w:rsidP="00CC744B">
      <w:pPr>
        <w:sectPr w:rsidR="000B5501">
          <w:headerReference w:type="default" r:id="rId50"/>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F8BF318"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555753">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1"/>
          <w:footerReference w:type="default" r:id="rId52"/>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1B3C16">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3"/>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1B3C16">
        <w:rPr>
          <w:rFonts w:cstheme="minorHAnsi"/>
          <w:bCs/>
        </w:rPr>
      </w:r>
      <w:r w:rsidR="001B3C16">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1B3C16">
        <w:rPr>
          <w:rFonts w:cstheme="minorHAnsi"/>
          <w:bCs/>
        </w:rPr>
      </w:r>
      <w:r w:rsidR="001B3C16">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1B3C16">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1B3C16">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1B3C16">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555753">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555753">
            <w:pPr>
              <w:keepLines/>
              <w:numPr>
                <w:ilvl w:val="0"/>
                <w:numId w:val="28"/>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555753">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B3C16">
              <w:rPr>
                <w:rFonts w:cstheme="minorHAnsi"/>
              </w:rPr>
            </w:r>
            <w:r w:rsidR="001B3C16">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1B3C16">
        <w:rPr>
          <w:rFonts w:cstheme="minorHAnsi"/>
          <w:bCs/>
        </w:rPr>
      </w:r>
      <w:r w:rsidR="001B3C16">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1B3C16">
        <w:rPr>
          <w:rFonts w:cstheme="minorHAnsi"/>
          <w:bCs/>
        </w:rPr>
      </w:r>
      <w:r w:rsidR="001B3C16">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4"/>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0D741F3"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4143AC"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5"/>
          <w:footerReference w:type="default" r:id="rId56"/>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555753">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7"/>
          <w:footerReference w:type="default" r:id="rId58"/>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D4FC6D2"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F106FA"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8314EC"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0561070F"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34809C3"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13810">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7481A4B"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AD8C40"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59"/>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EC27E7"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1B3C16"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1B3C16"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0"/>
          <w:footerReference w:type="default" r:id="rId61"/>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2"/>
          <w:footerReference w:type="default" r:id="rId63"/>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bookmarkStart w:id="14" w:name="_GoBack"/>
      <w:bookmarkEnd w:id="14"/>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555753">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555753">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1B3C16">
        <w:rPr>
          <w:rFonts w:eastAsia="Calibri"/>
          <w:sz w:val="20"/>
          <w:szCs w:val="20"/>
        </w:rPr>
      </w:r>
      <w:r w:rsidR="001B3C16">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1B3C16">
        <w:rPr>
          <w:rFonts w:eastAsia="Calibri"/>
          <w:sz w:val="20"/>
          <w:szCs w:val="20"/>
        </w:rPr>
      </w:r>
      <w:r w:rsidR="001B3C16">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1B3C16">
        <w:rPr>
          <w:rFonts w:eastAsia="Calibri"/>
          <w:sz w:val="20"/>
          <w:szCs w:val="20"/>
        </w:rPr>
      </w:r>
      <w:r w:rsidR="001B3C16">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1B3C16">
        <w:rPr>
          <w:rFonts w:eastAsia="Calibri"/>
          <w:sz w:val="20"/>
          <w:szCs w:val="20"/>
        </w:rPr>
      </w:r>
      <w:r w:rsidR="001B3C16">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1B3C16">
        <w:rPr>
          <w:rFonts w:eastAsia="Calibri"/>
          <w:sz w:val="20"/>
          <w:szCs w:val="20"/>
        </w:rPr>
      </w:r>
      <w:r w:rsidR="001B3C16">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1B3C16">
        <w:rPr>
          <w:rFonts w:eastAsia="Calibri"/>
          <w:sz w:val="20"/>
          <w:szCs w:val="20"/>
        </w:rPr>
      </w:r>
      <w:r w:rsidR="001B3C16">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1B3C16">
        <w:rPr>
          <w:rFonts w:eastAsia="Calibri"/>
          <w:sz w:val="20"/>
          <w:szCs w:val="20"/>
        </w:rPr>
      </w:r>
      <w:r w:rsidR="001B3C16">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1B3C16">
        <w:rPr>
          <w:rFonts w:eastAsia="Calibri"/>
          <w:sz w:val="20"/>
          <w:szCs w:val="20"/>
        </w:rPr>
      </w:r>
      <w:r w:rsidR="001B3C16">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1B3C16">
        <w:rPr>
          <w:rFonts w:eastAsia="Calibri"/>
          <w:sz w:val="20"/>
          <w:szCs w:val="20"/>
        </w:rPr>
      </w:r>
      <w:r w:rsidR="001B3C16">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1B3C16">
        <w:rPr>
          <w:rFonts w:eastAsia="Calibri"/>
          <w:sz w:val="20"/>
          <w:szCs w:val="20"/>
        </w:rPr>
      </w:r>
      <w:r w:rsidR="001B3C16">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1B3C16">
        <w:rPr>
          <w:rFonts w:eastAsia="Calibri"/>
          <w:sz w:val="20"/>
          <w:szCs w:val="20"/>
        </w:rPr>
      </w:r>
      <w:r w:rsidR="001B3C16">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1B3C16">
        <w:rPr>
          <w:rFonts w:eastAsia="Calibri"/>
          <w:sz w:val="20"/>
          <w:szCs w:val="20"/>
        </w:rPr>
      </w:r>
      <w:r w:rsidR="001B3C16">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1B3C16">
        <w:rPr>
          <w:rFonts w:eastAsia="Calibri"/>
          <w:sz w:val="20"/>
          <w:szCs w:val="20"/>
        </w:rPr>
      </w:r>
      <w:r w:rsidR="001B3C16">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1B3C16">
        <w:rPr>
          <w:rFonts w:eastAsia="Calibri"/>
          <w:sz w:val="20"/>
          <w:szCs w:val="20"/>
        </w:rPr>
      </w:r>
      <w:r w:rsidR="001B3C16">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1B3C16">
        <w:rPr>
          <w:rFonts w:eastAsia="Calibri"/>
          <w:sz w:val="20"/>
          <w:szCs w:val="20"/>
        </w:rPr>
      </w:r>
      <w:r w:rsidR="001B3C16">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4"/>
          <w:footerReference w:type="default" r:id="rId65"/>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p>
    <w:p w14:paraId="386DA2E0" w14:textId="77777777" w:rsidR="00E66DEF" w:rsidRPr="00937756" w:rsidRDefault="00E66DEF" w:rsidP="001B3C16">
      <w:pPr>
        <w:tabs>
          <w:tab w:val="left" w:pos="480"/>
          <w:tab w:val="left" w:pos="1080"/>
          <w:tab w:val="left" w:pos="1680"/>
          <w:tab w:val="left" w:pos="2280"/>
          <w:tab w:val="left" w:pos="2880"/>
          <w:tab w:val="left" w:pos="3480"/>
          <w:tab w:val="left" w:pos="4080"/>
          <w:tab w:val="left" w:pos="4680"/>
          <w:tab w:val="left" w:pos="5280"/>
        </w:tabs>
        <w:spacing w:before="360"/>
        <w:ind w:right="-264"/>
        <w:jc w:val="center"/>
        <w:rPr>
          <w:rFonts w:ascii="Arial" w:hAnsi="Arial" w:cs="Arial"/>
        </w:rPr>
      </w:pPr>
      <w:r w:rsidRPr="00937756">
        <w:rPr>
          <w:rFonts w:ascii="Arial" w:hAnsi="Arial" w:cs="Arial"/>
        </w:rPr>
        <w:lastRenderedPageBreak/>
        <w:t>State of Illinois</w:t>
      </w:r>
    </w:p>
    <w:p w14:paraId="610E430A" w14:textId="77777777" w:rsidR="00E66DEF" w:rsidRPr="00937756" w:rsidRDefault="00E66DEF">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rPr>
      </w:pPr>
      <w:r w:rsidRPr="00937756">
        <w:rPr>
          <w:rFonts w:ascii="Arial" w:hAnsi="Arial" w:cs="Arial"/>
        </w:rPr>
        <w:t>Department of Transportation</w:t>
      </w:r>
    </w:p>
    <w:p w14:paraId="7B2EC466" w14:textId="77777777" w:rsidR="00E66DEF" w:rsidRPr="00937756" w:rsidRDefault="00E66DEF">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rPr>
      </w:pPr>
      <w:r w:rsidRPr="00937756">
        <w:rPr>
          <w:rFonts w:ascii="Arial" w:hAnsi="Arial" w:cs="Arial"/>
        </w:rPr>
        <w:t>Bureau of Business Services</w:t>
      </w:r>
    </w:p>
    <w:p w14:paraId="4C31813A" w14:textId="77777777" w:rsidR="00E66DEF" w:rsidRPr="005A02D9" w:rsidRDefault="00E66DEF" w:rsidP="001B3C16">
      <w:pPr>
        <w:tabs>
          <w:tab w:val="left" w:pos="480"/>
          <w:tab w:val="left" w:pos="1080"/>
          <w:tab w:val="left" w:pos="1680"/>
          <w:tab w:val="left" w:pos="2280"/>
          <w:tab w:val="left" w:pos="2880"/>
          <w:tab w:val="left" w:pos="3480"/>
          <w:tab w:val="left" w:pos="4080"/>
          <w:tab w:val="left" w:pos="4680"/>
          <w:tab w:val="left" w:pos="5280"/>
        </w:tabs>
        <w:spacing w:before="240"/>
        <w:ind w:right="-264"/>
        <w:jc w:val="center"/>
        <w:rPr>
          <w:rFonts w:ascii="Arial" w:hAnsi="Arial" w:cs="Arial"/>
          <w:b/>
          <w:sz w:val="24"/>
          <w:szCs w:val="24"/>
        </w:rPr>
      </w:pPr>
      <w:r w:rsidRPr="005A02D9">
        <w:rPr>
          <w:rFonts w:ascii="Arial" w:hAnsi="Arial" w:cs="Arial"/>
          <w:b/>
          <w:sz w:val="24"/>
          <w:szCs w:val="24"/>
        </w:rPr>
        <w:t xml:space="preserve">Specifications and Questionnaire for a 12” </w:t>
      </w:r>
      <w:r>
        <w:rPr>
          <w:rFonts w:ascii="Arial" w:hAnsi="Arial" w:cs="Arial"/>
          <w:b/>
          <w:sz w:val="24"/>
          <w:szCs w:val="24"/>
        </w:rPr>
        <w:t>C</w:t>
      </w:r>
      <w:r w:rsidRPr="005A02D9">
        <w:rPr>
          <w:rFonts w:ascii="Arial" w:hAnsi="Arial" w:cs="Arial"/>
          <w:b/>
          <w:sz w:val="24"/>
          <w:szCs w:val="24"/>
        </w:rPr>
        <w:t>apacity, Diesel-Powered Brush and Tree Chipping Machine</w:t>
      </w:r>
    </w:p>
    <w:p w14:paraId="223777CC" w14:textId="77777777" w:rsidR="00E66DEF" w:rsidRPr="005A02D9" w:rsidRDefault="00E66DEF" w:rsidP="001B3C16">
      <w:pPr>
        <w:tabs>
          <w:tab w:val="left" w:pos="480"/>
          <w:tab w:val="left" w:pos="1080"/>
          <w:tab w:val="left" w:pos="1680"/>
          <w:tab w:val="left" w:pos="2280"/>
          <w:tab w:val="left" w:pos="2880"/>
          <w:tab w:val="left" w:pos="3480"/>
          <w:tab w:val="left" w:pos="4080"/>
          <w:tab w:val="left" w:pos="4680"/>
          <w:tab w:val="left" w:pos="5280"/>
        </w:tabs>
        <w:spacing w:before="120"/>
        <w:ind w:right="-264"/>
        <w:jc w:val="center"/>
        <w:rPr>
          <w:rFonts w:ascii="Arial" w:hAnsi="Arial" w:cs="Arial"/>
          <w:color w:val="000000" w:themeColor="text1"/>
        </w:rPr>
      </w:pPr>
      <w:r>
        <w:rPr>
          <w:rFonts w:ascii="Arial" w:hAnsi="Arial" w:cs="Arial"/>
          <w:color w:val="000000" w:themeColor="text1"/>
        </w:rPr>
        <w:t xml:space="preserve">August </w:t>
      </w:r>
      <w:r w:rsidRPr="005A02D9">
        <w:rPr>
          <w:rFonts w:ascii="Arial" w:hAnsi="Arial" w:cs="Arial"/>
          <w:color w:val="000000" w:themeColor="text1"/>
        </w:rPr>
        <w:t>201</w:t>
      </w:r>
      <w:r>
        <w:rPr>
          <w:rFonts w:ascii="Arial" w:hAnsi="Arial" w:cs="Arial"/>
          <w:color w:val="000000" w:themeColor="text1"/>
        </w:rPr>
        <w:t>8</w:t>
      </w:r>
    </w:p>
    <w:p w14:paraId="44FB8BE6" w14:textId="77777777" w:rsidR="00E66DEF" w:rsidRPr="00937756" w:rsidRDefault="00E66DEF" w:rsidP="001B3C16">
      <w:pPr>
        <w:tabs>
          <w:tab w:val="left" w:pos="4032"/>
        </w:tabs>
        <w:spacing w:before="240" w:line="240" w:lineRule="exact"/>
        <w:rPr>
          <w:rFonts w:ascii="Arial" w:hAnsi="Arial" w:cs="Arial"/>
        </w:rPr>
      </w:pPr>
      <w:r w:rsidRPr="00937756">
        <w:rPr>
          <w:rFonts w:ascii="Arial" w:hAnsi="Arial" w:cs="Arial"/>
        </w:rPr>
        <w:t xml:space="preserve">This specification and questionnaire covers a portable, diesel-powered, chipping machine </w:t>
      </w:r>
      <w:r>
        <w:rPr>
          <w:rFonts w:ascii="Arial" w:hAnsi="Arial" w:cs="Arial"/>
        </w:rPr>
        <w:t xml:space="preserve">trailer </w:t>
      </w:r>
      <w:r w:rsidRPr="00937756">
        <w:rPr>
          <w:rFonts w:ascii="Arial" w:hAnsi="Arial" w:cs="Arial"/>
        </w:rPr>
        <w:t>mounted on pneumatic tires for use by the Department of Transportation for disposing of brush and small trees cut along the highway right-of-way. In an effort to improve parts and service availability and increase tool life, the Department of Transportation is specifying acceptable units by required equipment and accessories as outlined below.</w:t>
      </w:r>
    </w:p>
    <w:p w14:paraId="0132D8A4" w14:textId="77777777" w:rsidR="00E66DEF" w:rsidRPr="00937756" w:rsidRDefault="00E66DEF" w:rsidP="001B3C16">
      <w:pPr>
        <w:tabs>
          <w:tab w:val="left" w:pos="480"/>
          <w:tab w:val="left" w:pos="1080"/>
          <w:tab w:val="left" w:pos="1680"/>
          <w:tab w:val="left" w:pos="2280"/>
          <w:tab w:val="left" w:pos="2880"/>
          <w:tab w:val="left" w:pos="3480"/>
          <w:tab w:val="left" w:pos="4080"/>
          <w:tab w:val="left" w:pos="4680"/>
          <w:tab w:val="left" w:pos="5280"/>
        </w:tabs>
        <w:spacing w:before="120" w:after="120"/>
        <w:ind w:right="-264"/>
        <w:rPr>
          <w:rFonts w:ascii="Arial" w:hAnsi="Arial" w:cs="Arial"/>
        </w:rPr>
      </w:pPr>
      <w:r w:rsidRPr="00937756">
        <w:rPr>
          <w:rFonts w:ascii="Arial" w:hAnsi="Arial" w:cs="Arial"/>
        </w:rPr>
        <w:t>E</w:t>
      </w:r>
      <w:r>
        <w:rPr>
          <w:rFonts w:ascii="Arial" w:hAnsi="Arial" w:cs="Arial"/>
        </w:rPr>
        <w:t xml:space="preserve">ach bidder shall submit with </w:t>
      </w:r>
      <w:r w:rsidRPr="005A02D9">
        <w:rPr>
          <w:rFonts w:ascii="Arial" w:hAnsi="Arial" w:cs="Arial"/>
          <w:color w:val="000000" w:themeColor="text1"/>
        </w:rPr>
        <w:t>their</w:t>
      </w:r>
      <w:r w:rsidRPr="00937756">
        <w:rPr>
          <w:rFonts w:ascii="Arial" w:hAnsi="Arial" w:cs="Arial"/>
        </w:rPr>
        <w:t xml:space="preserve"> bid </w:t>
      </w:r>
      <w:r w:rsidRPr="00231A85">
        <w:rPr>
          <w:rFonts w:ascii="Arial" w:hAnsi="Arial" w:cs="Arial"/>
          <w:b/>
        </w:rPr>
        <w:t>two sets</w:t>
      </w:r>
      <w:r w:rsidRPr="00937756">
        <w:rPr>
          <w:rFonts w:ascii="Arial" w:hAnsi="Arial" w:cs="Arial"/>
        </w:rPr>
        <w:t xml:space="preserve"> of descriptive literature and specifications </w:t>
      </w:r>
      <w:r w:rsidRPr="00231A85">
        <w:rPr>
          <w:rFonts w:ascii="Arial" w:hAnsi="Arial" w:cs="Arial"/>
        </w:rPr>
        <w:t xml:space="preserve">describing </w:t>
      </w:r>
      <w:r w:rsidRPr="00231A85">
        <w:rPr>
          <w:rFonts w:ascii="Arial" w:hAnsi="Arial" w:cs="Arial"/>
          <w:b/>
        </w:rPr>
        <w:t>all</w:t>
      </w:r>
      <w:r w:rsidRPr="00937756">
        <w:rPr>
          <w:rFonts w:ascii="Arial" w:hAnsi="Arial" w:cs="Arial"/>
          <w:b/>
          <w:i/>
        </w:rPr>
        <w:t xml:space="preserve"> </w:t>
      </w:r>
      <w:r w:rsidRPr="00937756">
        <w:rPr>
          <w:rFonts w:ascii="Arial" w:hAnsi="Arial" w:cs="Arial"/>
        </w:rPr>
        <w:t>the equipment proposed.  This information shall be clearly marked to indicate the make, model, and accessories proposed to be furnished.  Bidders quoting on this equipment must submit with their bid written proof of the following:</w:t>
      </w:r>
    </w:p>
    <w:p w14:paraId="16ADB624" w14:textId="77777777" w:rsidR="00E66DEF" w:rsidRPr="005D3732" w:rsidRDefault="00E66DEF" w:rsidP="00E66DEF">
      <w:pPr>
        <w:pStyle w:val="ListParagraph"/>
        <w:numPr>
          <w:ilvl w:val="0"/>
          <w:numId w:val="44"/>
        </w:numPr>
        <w:tabs>
          <w:tab w:val="left" w:pos="0"/>
          <w:tab w:val="left" w:pos="600"/>
          <w:tab w:val="left" w:pos="1680"/>
          <w:tab w:val="left" w:pos="2280"/>
          <w:tab w:val="left" w:pos="2880"/>
          <w:tab w:val="left" w:pos="3480"/>
          <w:tab w:val="left" w:pos="4080"/>
          <w:tab w:val="left" w:pos="4680"/>
          <w:tab w:val="left" w:pos="5280"/>
        </w:tabs>
        <w:ind w:left="990" w:right="816"/>
        <w:contextualSpacing/>
        <w:rPr>
          <w:rFonts w:ascii="Arial" w:hAnsi="Arial" w:cs="Arial"/>
        </w:rPr>
      </w:pPr>
      <w:r w:rsidRPr="005D3732">
        <w:rPr>
          <w:rFonts w:ascii="Arial" w:hAnsi="Arial" w:cs="Arial"/>
        </w:rPr>
        <w:t>The manufacturer of the equipment proposed has been actively involved in the manufacture of the equipment called for in the bid for a period of not less than 5 years and has produced and sold such equipment to the satisfaction of previous buyers.</w:t>
      </w:r>
    </w:p>
    <w:p w14:paraId="21313D27" w14:textId="77777777" w:rsidR="00E66DEF" w:rsidRPr="005D3732" w:rsidRDefault="00E66DEF">
      <w:pPr>
        <w:numPr>
          <w:ilvl w:val="12"/>
          <w:numId w:val="0"/>
        </w:numPr>
        <w:tabs>
          <w:tab w:val="left" w:pos="600"/>
          <w:tab w:val="left" w:pos="1080"/>
          <w:tab w:val="left" w:pos="1680"/>
          <w:tab w:val="left" w:pos="2280"/>
          <w:tab w:val="left" w:pos="2880"/>
          <w:tab w:val="left" w:pos="3480"/>
          <w:tab w:val="left" w:pos="4080"/>
          <w:tab w:val="left" w:pos="4680"/>
          <w:tab w:val="left" w:pos="5280"/>
        </w:tabs>
        <w:ind w:left="360" w:right="816" w:hanging="360"/>
        <w:rPr>
          <w:rFonts w:ascii="Arial" w:hAnsi="Arial" w:cs="Arial"/>
          <w:sz w:val="6"/>
          <w:szCs w:val="6"/>
        </w:rPr>
      </w:pPr>
    </w:p>
    <w:p w14:paraId="7903B760" w14:textId="77777777" w:rsidR="00E66DEF" w:rsidRPr="005D3732" w:rsidRDefault="00E66DEF" w:rsidP="00E66DEF">
      <w:pPr>
        <w:pStyle w:val="ListParagraph"/>
        <w:numPr>
          <w:ilvl w:val="0"/>
          <w:numId w:val="44"/>
        </w:numPr>
        <w:tabs>
          <w:tab w:val="left" w:pos="0"/>
          <w:tab w:val="left" w:pos="600"/>
          <w:tab w:val="left" w:pos="1680"/>
          <w:tab w:val="left" w:pos="2280"/>
          <w:tab w:val="left" w:pos="2880"/>
          <w:tab w:val="left" w:pos="3480"/>
          <w:tab w:val="left" w:pos="4080"/>
          <w:tab w:val="left" w:pos="4680"/>
          <w:tab w:val="left" w:pos="5280"/>
        </w:tabs>
        <w:ind w:left="990" w:right="816"/>
        <w:contextualSpacing/>
        <w:rPr>
          <w:rFonts w:ascii="Arial" w:hAnsi="Arial" w:cs="Arial"/>
        </w:rPr>
      </w:pPr>
      <w:r w:rsidRPr="005D3732">
        <w:rPr>
          <w:rFonts w:ascii="Arial" w:hAnsi="Arial" w:cs="Arial"/>
        </w:rPr>
        <w:t xml:space="preserve">Parts and service for the equipment proposed are readily available </w:t>
      </w:r>
      <w:r w:rsidRPr="005D3732">
        <w:rPr>
          <w:rFonts w:ascii="Arial" w:hAnsi="Arial" w:cs="Arial"/>
          <w:color w:val="000000" w:themeColor="text1"/>
        </w:rPr>
        <w:t>within</w:t>
      </w:r>
      <w:r w:rsidRPr="005D3732">
        <w:rPr>
          <w:rFonts w:ascii="Arial" w:hAnsi="Arial" w:cs="Arial"/>
        </w:rPr>
        <w:t xml:space="preserve"> the State of Illinois.</w:t>
      </w:r>
    </w:p>
    <w:p w14:paraId="1E9EDAE5" w14:textId="77777777" w:rsidR="00E66DEF" w:rsidRDefault="00E66DEF" w:rsidP="001B3C16">
      <w:pPr>
        <w:tabs>
          <w:tab w:val="left" w:pos="480"/>
          <w:tab w:val="left" w:pos="1080"/>
          <w:tab w:val="left" w:pos="1680"/>
          <w:tab w:val="left" w:pos="2280"/>
          <w:tab w:val="left" w:pos="2880"/>
          <w:tab w:val="left" w:pos="3480"/>
          <w:tab w:val="left" w:pos="4080"/>
          <w:tab w:val="left" w:pos="4680"/>
          <w:tab w:val="left" w:pos="5280"/>
        </w:tabs>
        <w:spacing w:before="120"/>
        <w:ind w:right="-264"/>
        <w:rPr>
          <w:rFonts w:ascii="Arial" w:hAnsi="Arial" w:cs="Arial"/>
        </w:rPr>
      </w:pPr>
      <w:r w:rsidRPr="00937756">
        <w:rPr>
          <w:rFonts w:ascii="Arial" w:hAnsi="Arial" w:cs="Arial"/>
        </w:rPr>
        <w:t xml:space="preserve">It is the responsibility of each bidder to complete and return this questionnaire with the bid. </w:t>
      </w:r>
    </w:p>
    <w:p w14:paraId="4F404C8C" w14:textId="77777777" w:rsidR="00E66DEF" w:rsidRPr="00487A45" w:rsidRDefault="00E66DEF" w:rsidP="001B3C16">
      <w:pPr>
        <w:tabs>
          <w:tab w:val="left" w:pos="480"/>
          <w:tab w:val="left" w:pos="1080"/>
          <w:tab w:val="left" w:pos="1680"/>
          <w:tab w:val="left" w:pos="2280"/>
          <w:tab w:val="left" w:pos="2880"/>
          <w:tab w:val="left" w:pos="3480"/>
          <w:tab w:val="left" w:pos="4080"/>
          <w:tab w:val="left" w:pos="4680"/>
          <w:tab w:val="left" w:pos="5280"/>
        </w:tabs>
        <w:spacing w:before="120"/>
        <w:ind w:right="-264"/>
        <w:rPr>
          <w:rFonts w:ascii="Arial" w:hAnsi="Arial" w:cs="Arial"/>
          <w:b/>
        </w:rPr>
      </w:pPr>
      <w:r w:rsidRPr="00487A45">
        <w:rPr>
          <w:rFonts w:ascii="Arial" w:hAnsi="Arial" w:cs="Arial"/>
          <w:b/>
        </w:rPr>
        <w:t>Unless otherwise specified, the proposed equipment shall be complete in all parts and ready for immediate use upon delivery.</w:t>
      </w:r>
    </w:p>
    <w:tbl>
      <w:tblPr>
        <w:tblW w:w="10098" w:type="dxa"/>
        <w:tblLook w:val="0000" w:firstRow="0" w:lastRow="0" w:firstColumn="0" w:lastColumn="0" w:noHBand="0" w:noVBand="0"/>
      </w:tblPr>
      <w:tblGrid>
        <w:gridCol w:w="1008"/>
        <w:gridCol w:w="89"/>
        <w:gridCol w:w="110"/>
        <w:gridCol w:w="226"/>
        <w:gridCol w:w="60"/>
        <w:gridCol w:w="235"/>
        <w:gridCol w:w="658"/>
        <w:gridCol w:w="5012"/>
        <w:gridCol w:w="2700"/>
      </w:tblGrid>
      <w:tr w:rsidR="00E66DEF" w:rsidRPr="005A02D9" w14:paraId="63206039" w14:textId="77777777" w:rsidTr="001B3C16">
        <w:trPr>
          <w:trHeight w:val="288"/>
        </w:trPr>
        <w:tc>
          <w:tcPr>
            <w:tcW w:w="10098" w:type="dxa"/>
            <w:gridSpan w:val="9"/>
          </w:tcPr>
          <w:p w14:paraId="70C56A07" w14:textId="77777777" w:rsidR="00E66DEF" w:rsidRPr="005A02D9" w:rsidRDefault="00E66DEF" w:rsidP="001B3C16">
            <w:pPr>
              <w:overflowPunct w:val="0"/>
              <w:autoSpaceDE w:val="0"/>
              <w:autoSpaceDN w:val="0"/>
              <w:adjustRightInd w:val="0"/>
              <w:spacing w:before="120"/>
              <w:textAlignment w:val="baseline"/>
              <w:rPr>
                <w:rFonts w:ascii="Arial" w:hAnsi="Arial" w:cs="Arial"/>
                <w:color w:val="000000" w:themeColor="text1"/>
              </w:rPr>
            </w:pPr>
            <w:r w:rsidRPr="005A02D9">
              <w:rPr>
                <w:rFonts w:ascii="Arial" w:hAnsi="Arial" w:cs="Arial"/>
                <w:b/>
                <w:color w:val="000000" w:themeColor="text1"/>
              </w:rPr>
              <w:t>Bidders are advised to carefully read these specifications as changes have been made since the last solicitation issue.</w:t>
            </w:r>
          </w:p>
          <w:p w14:paraId="60818035" w14:textId="77777777" w:rsidR="00E66DEF" w:rsidRPr="005A02D9" w:rsidRDefault="00E66DEF" w:rsidP="001B3C16">
            <w:pPr>
              <w:spacing w:before="120" w:after="120"/>
              <w:ind w:right="816"/>
              <w:rPr>
                <w:rFonts w:ascii="Arial" w:hAnsi="Arial" w:cs="Arial"/>
                <w:b/>
                <w:color w:val="000000" w:themeColor="text1"/>
              </w:rPr>
            </w:pPr>
            <w:r w:rsidRPr="005A02D9">
              <w:rPr>
                <w:rFonts w:ascii="Arial" w:hAnsi="Arial" w:cs="Arial"/>
                <w:b/>
                <w:color w:val="000000" w:themeColor="text1"/>
              </w:rPr>
              <w:t xml:space="preserve">Proposed </w:t>
            </w:r>
            <w:r>
              <w:rPr>
                <w:rFonts w:ascii="Arial" w:hAnsi="Arial" w:cs="Arial"/>
                <w:b/>
                <w:color w:val="000000" w:themeColor="text1"/>
              </w:rPr>
              <w:t>w</w:t>
            </w:r>
            <w:r w:rsidRPr="005A02D9">
              <w:rPr>
                <w:rFonts w:ascii="Arial" w:hAnsi="Arial" w:cs="Arial"/>
                <w:b/>
                <w:color w:val="000000" w:themeColor="text1"/>
              </w:rPr>
              <w:t xml:space="preserve">ith </w:t>
            </w:r>
            <w:r>
              <w:rPr>
                <w:rFonts w:ascii="Arial" w:hAnsi="Arial" w:cs="Arial"/>
                <w:b/>
                <w:color w:val="000000" w:themeColor="text1"/>
              </w:rPr>
              <w:t>t</w:t>
            </w:r>
            <w:r w:rsidRPr="005A02D9">
              <w:rPr>
                <w:rFonts w:ascii="Arial" w:hAnsi="Arial" w:cs="Arial"/>
                <w:b/>
                <w:color w:val="000000" w:themeColor="text1"/>
              </w:rPr>
              <w:t>his Bid:</w:t>
            </w:r>
          </w:p>
        </w:tc>
      </w:tr>
      <w:tr w:rsidR="00E66DEF" w:rsidRPr="0041759E" w14:paraId="2751CC53" w14:textId="77777777" w:rsidTr="001B3C16">
        <w:trPr>
          <w:cantSplit/>
          <w:trHeight w:val="189"/>
        </w:trPr>
        <w:tc>
          <w:tcPr>
            <w:tcW w:w="1097" w:type="dxa"/>
            <w:gridSpan w:val="2"/>
          </w:tcPr>
          <w:p w14:paraId="6C1844EB" w14:textId="77777777" w:rsidR="00E66DEF" w:rsidRPr="0041759E" w:rsidRDefault="00E66DEF" w:rsidP="001B3C16">
            <w:pPr>
              <w:spacing w:before="120"/>
              <w:rPr>
                <w:rFonts w:ascii="Arial" w:hAnsi="Arial" w:cs="Arial"/>
              </w:rPr>
            </w:pPr>
            <w:r w:rsidRPr="0041759E">
              <w:rPr>
                <w:rFonts w:ascii="Arial" w:hAnsi="Arial" w:cs="Arial"/>
              </w:rPr>
              <w:t>Make:</w:t>
            </w:r>
          </w:p>
        </w:tc>
        <w:tc>
          <w:tcPr>
            <w:tcW w:w="9001" w:type="dxa"/>
            <w:gridSpan w:val="7"/>
            <w:tcBorders>
              <w:bottom w:val="single" w:sz="4" w:space="0" w:color="auto"/>
            </w:tcBorders>
          </w:tcPr>
          <w:p w14:paraId="7A18DFE2" w14:textId="77777777" w:rsidR="00E66DEF" w:rsidRPr="0041759E" w:rsidRDefault="00E66DEF" w:rsidP="001B3C16">
            <w:pPr>
              <w:spacing w:before="120"/>
              <w:ind w:right="816"/>
              <w:rPr>
                <w:rFonts w:ascii="Arial" w:hAnsi="Arial" w:cs="Arial"/>
              </w:rPr>
            </w:pPr>
            <w:r w:rsidRPr="0041759E">
              <w:rPr>
                <w:rFonts w:ascii="Arial" w:hAnsi="Arial" w:cs="Arial"/>
              </w:rPr>
              <w:fldChar w:fldCharType="begin">
                <w:ffData>
                  <w:name w:val="Text1"/>
                  <w:enabled/>
                  <w:calcOnExit w:val="0"/>
                  <w:textInput/>
                </w:ffData>
              </w:fldChar>
            </w:r>
            <w:r w:rsidRPr="0041759E">
              <w:rPr>
                <w:rFonts w:ascii="Arial" w:hAnsi="Arial" w:cs="Arial"/>
              </w:rPr>
              <w:instrText xml:space="preserve"> FORMTEXT </w:instrText>
            </w:r>
            <w:r w:rsidRPr="0041759E">
              <w:rPr>
                <w:rFonts w:ascii="Arial" w:hAnsi="Arial" w:cs="Arial"/>
              </w:rPr>
            </w:r>
            <w:r w:rsidRPr="0041759E">
              <w:rPr>
                <w:rFonts w:ascii="Arial" w:hAnsi="Arial" w:cs="Arial"/>
              </w:rPr>
              <w:fldChar w:fldCharType="separate"/>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rPr>
              <w:fldChar w:fldCharType="end"/>
            </w:r>
          </w:p>
        </w:tc>
      </w:tr>
      <w:tr w:rsidR="00E66DEF" w:rsidRPr="0041759E" w14:paraId="40E4433D" w14:textId="77777777" w:rsidTr="001B3C16">
        <w:trPr>
          <w:cantSplit/>
          <w:trHeight w:val="288"/>
        </w:trPr>
        <w:tc>
          <w:tcPr>
            <w:tcW w:w="1207" w:type="dxa"/>
            <w:gridSpan w:val="3"/>
          </w:tcPr>
          <w:p w14:paraId="0818634C" w14:textId="77777777" w:rsidR="00E66DEF" w:rsidRPr="0041759E" w:rsidRDefault="00E66DEF" w:rsidP="001B3C16">
            <w:pPr>
              <w:spacing w:before="120"/>
              <w:rPr>
                <w:rFonts w:ascii="Arial" w:hAnsi="Arial" w:cs="Arial"/>
              </w:rPr>
            </w:pPr>
            <w:r w:rsidRPr="0041759E">
              <w:rPr>
                <w:rFonts w:ascii="Arial" w:hAnsi="Arial" w:cs="Arial"/>
              </w:rPr>
              <w:t>Model:</w:t>
            </w:r>
          </w:p>
        </w:tc>
        <w:tc>
          <w:tcPr>
            <w:tcW w:w="8891" w:type="dxa"/>
            <w:gridSpan w:val="6"/>
            <w:tcBorders>
              <w:bottom w:val="single" w:sz="4" w:space="0" w:color="auto"/>
            </w:tcBorders>
          </w:tcPr>
          <w:p w14:paraId="2AA6179A" w14:textId="77777777" w:rsidR="00E66DEF" w:rsidRPr="0041759E" w:rsidRDefault="00E66DEF" w:rsidP="001B3C16">
            <w:pPr>
              <w:spacing w:before="120"/>
              <w:ind w:right="816"/>
              <w:rPr>
                <w:rFonts w:ascii="Arial" w:hAnsi="Arial" w:cs="Arial"/>
              </w:rPr>
            </w:pPr>
            <w:r w:rsidRPr="0041759E">
              <w:rPr>
                <w:rFonts w:ascii="Arial" w:hAnsi="Arial" w:cs="Arial"/>
              </w:rPr>
              <w:fldChar w:fldCharType="begin">
                <w:ffData>
                  <w:name w:val="Text2"/>
                  <w:enabled/>
                  <w:calcOnExit w:val="0"/>
                  <w:textInput/>
                </w:ffData>
              </w:fldChar>
            </w:r>
            <w:r w:rsidRPr="0041759E">
              <w:rPr>
                <w:rFonts w:ascii="Arial" w:hAnsi="Arial" w:cs="Arial"/>
              </w:rPr>
              <w:instrText xml:space="preserve"> FORMTEXT </w:instrText>
            </w:r>
            <w:r w:rsidRPr="0041759E">
              <w:rPr>
                <w:rFonts w:ascii="Arial" w:hAnsi="Arial" w:cs="Arial"/>
              </w:rPr>
            </w:r>
            <w:r w:rsidRPr="0041759E">
              <w:rPr>
                <w:rFonts w:ascii="Arial" w:hAnsi="Arial" w:cs="Arial"/>
              </w:rPr>
              <w:fldChar w:fldCharType="separate"/>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rPr>
              <w:fldChar w:fldCharType="end"/>
            </w:r>
          </w:p>
        </w:tc>
      </w:tr>
      <w:tr w:rsidR="00E66DEF" w:rsidRPr="0041759E" w14:paraId="691B8085" w14:textId="77777777" w:rsidTr="001B3C16">
        <w:trPr>
          <w:cantSplit/>
          <w:trHeight w:val="288"/>
        </w:trPr>
        <w:tc>
          <w:tcPr>
            <w:tcW w:w="2386" w:type="dxa"/>
            <w:gridSpan w:val="7"/>
          </w:tcPr>
          <w:p w14:paraId="0FF46244" w14:textId="77777777" w:rsidR="00E66DEF" w:rsidRPr="0041759E" w:rsidRDefault="00E66DEF" w:rsidP="001B3C16">
            <w:pPr>
              <w:spacing w:before="120"/>
              <w:rPr>
                <w:rFonts w:ascii="Arial" w:hAnsi="Arial" w:cs="Arial"/>
              </w:rPr>
            </w:pPr>
            <w:r w:rsidRPr="0041759E">
              <w:rPr>
                <w:rFonts w:ascii="Arial" w:hAnsi="Arial" w:cs="Arial"/>
              </w:rPr>
              <w:t>Manufactured By:</w:t>
            </w:r>
          </w:p>
        </w:tc>
        <w:tc>
          <w:tcPr>
            <w:tcW w:w="7712" w:type="dxa"/>
            <w:gridSpan w:val="2"/>
            <w:tcBorders>
              <w:bottom w:val="single" w:sz="4" w:space="0" w:color="auto"/>
            </w:tcBorders>
          </w:tcPr>
          <w:p w14:paraId="2D6A7BC8" w14:textId="77777777" w:rsidR="00E66DEF" w:rsidRPr="0041759E" w:rsidRDefault="00E66DEF" w:rsidP="001B3C16">
            <w:pPr>
              <w:spacing w:before="120"/>
              <w:ind w:right="816"/>
              <w:rPr>
                <w:rFonts w:ascii="Arial" w:hAnsi="Arial" w:cs="Arial"/>
              </w:rPr>
            </w:pPr>
            <w:r w:rsidRPr="0041759E">
              <w:rPr>
                <w:rFonts w:ascii="Arial" w:hAnsi="Arial" w:cs="Arial"/>
              </w:rPr>
              <w:fldChar w:fldCharType="begin">
                <w:ffData>
                  <w:name w:val="Text3"/>
                  <w:enabled/>
                  <w:calcOnExit w:val="0"/>
                  <w:textInput/>
                </w:ffData>
              </w:fldChar>
            </w:r>
            <w:r w:rsidRPr="0041759E">
              <w:rPr>
                <w:rFonts w:ascii="Arial" w:hAnsi="Arial" w:cs="Arial"/>
              </w:rPr>
              <w:instrText xml:space="preserve"> FORMTEXT </w:instrText>
            </w:r>
            <w:r w:rsidRPr="0041759E">
              <w:rPr>
                <w:rFonts w:ascii="Arial" w:hAnsi="Arial" w:cs="Arial"/>
              </w:rPr>
            </w:r>
            <w:r w:rsidRPr="0041759E">
              <w:rPr>
                <w:rFonts w:ascii="Arial" w:hAnsi="Arial" w:cs="Arial"/>
              </w:rPr>
              <w:fldChar w:fldCharType="separate"/>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rPr>
              <w:fldChar w:fldCharType="end"/>
            </w:r>
          </w:p>
        </w:tc>
      </w:tr>
      <w:tr w:rsidR="00E66DEF" w:rsidRPr="005A02D9" w14:paraId="65AEE871" w14:textId="77777777" w:rsidTr="001B3C16">
        <w:trPr>
          <w:cantSplit/>
          <w:trHeight w:val="261"/>
        </w:trPr>
        <w:tc>
          <w:tcPr>
            <w:tcW w:w="1433" w:type="dxa"/>
            <w:gridSpan w:val="4"/>
          </w:tcPr>
          <w:p w14:paraId="5F1E587D" w14:textId="77777777" w:rsidR="00E66DEF" w:rsidRPr="005A02D9" w:rsidRDefault="00E66DEF" w:rsidP="001B3C16">
            <w:pPr>
              <w:spacing w:before="120"/>
              <w:rPr>
                <w:rFonts w:ascii="Arial" w:hAnsi="Arial" w:cs="Arial"/>
                <w:color w:val="000000" w:themeColor="text1"/>
              </w:rPr>
            </w:pPr>
            <w:r w:rsidRPr="005A02D9">
              <w:rPr>
                <w:rFonts w:ascii="Arial" w:hAnsi="Arial" w:cs="Arial"/>
                <w:color w:val="000000" w:themeColor="text1"/>
              </w:rPr>
              <w:t>Bidder:</w:t>
            </w:r>
          </w:p>
        </w:tc>
        <w:tc>
          <w:tcPr>
            <w:tcW w:w="8665" w:type="dxa"/>
            <w:gridSpan w:val="5"/>
            <w:tcBorders>
              <w:bottom w:val="single" w:sz="4" w:space="0" w:color="auto"/>
            </w:tcBorders>
          </w:tcPr>
          <w:p w14:paraId="2A359C03" w14:textId="77777777" w:rsidR="00E66DEF" w:rsidRPr="005A02D9" w:rsidRDefault="00E66DEF" w:rsidP="001B3C16">
            <w:pPr>
              <w:spacing w:before="120"/>
              <w:ind w:right="816"/>
              <w:rPr>
                <w:rFonts w:ascii="Arial" w:hAnsi="Arial" w:cs="Arial"/>
                <w:color w:val="000000" w:themeColor="text1"/>
              </w:rPr>
            </w:pPr>
            <w:r w:rsidRPr="005A02D9">
              <w:rPr>
                <w:rFonts w:ascii="Arial" w:hAnsi="Arial" w:cs="Arial"/>
                <w:color w:val="000000" w:themeColor="text1"/>
              </w:rPr>
              <w:fldChar w:fldCharType="begin">
                <w:ffData>
                  <w:name w:val="Text4"/>
                  <w:enabled/>
                  <w:calcOnExit w:val="0"/>
                  <w:textInput/>
                </w:ffData>
              </w:fldChar>
            </w:r>
            <w:r w:rsidRPr="005A02D9">
              <w:rPr>
                <w:rFonts w:ascii="Arial" w:hAnsi="Arial" w:cs="Arial"/>
                <w:color w:val="000000" w:themeColor="text1"/>
              </w:rPr>
              <w:instrText xml:space="preserve"> FORMTEXT </w:instrText>
            </w:r>
            <w:r w:rsidRPr="005A02D9">
              <w:rPr>
                <w:rFonts w:ascii="Arial" w:hAnsi="Arial" w:cs="Arial"/>
                <w:color w:val="000000" w:themeColor="text1"/>
              </w:rPr>
            </w:r>
            <w:r w:rsidRPr="005A02D9">
              <w:rPr>
                <w:rFonts w:ascii="Arial" w:hAnsi="Arial" w:cs="Arial"/>
                <w:color w:val="000000" w:themeColor="text1"/>
              </w:rPr>
              <w:fldChar w:fldCharType="separate"/>
            </w:r>
            <w:r w:rsidRPr="005A02D9">
              <w:rPr>
                <w:rFonts w:ascii="Arial" w:hAnsi="Arial" w:cs="Arial"/>
                <w:noProof/>
                <w:color w:val="000000" w:themeColor="text1"/>
              </w:rPr>
              <w:t> </w:t>
            </w:r>
            <w:r w:rsidRPr="005A02D9">
              <w:rPr>
                <w:rFonts w:ascii="Arial" w:hAnsi="Arial" w:cs="Arial"/>
                <w:noProof/>
                <w:color w:val="000000" w:themeColor="text1"/>
              </w:rPr>
              <w:t> </w:t>
            </w:r>
            <w:r w:rsidRPr="005A02D9">
              <w:rPr>
                <w:rFonts w:ascii="Arial" w:hAnsi="Arial" w:cs="Arial"/>
                <w:noProof/>
                <w:color w:val="000000" w:themeColor="text1"/>
              </w:rPr>
              <w:t> </w:t>
            </w:r>
            <w:r w:rsidRPr="005A02D9">
              <w:rPr>
                <w:rFonts w:ascii="Arial" w:hAnsi="Arial" w:cs="Arial"/>
                <w:noProof/>
                <w:color w:val="000000" w:themeColor="text1"/>
              </w:rPr>
              <w:t> </w:t>
            </w:r>
            <w:r w:rsidRPr="005A02D9">
              <w:rPr>
                <w:rFonts w:ascii="Arial" w:hAnsi="Arial" w:cs="Arial"/>
                <w:noProof/>
                <w:color w:val="000000" w:themeColor="text1"/>
              </w:rPr>
              <w:t> </w:t>
            </w:r>
            <w:r w:rsidRPr="005A02D9">
              <w:rPr>
                <w:rFonts w:ascii="Arial" w:hAnsi="Arial" w:cs="Arial"/>
                <w:color w:val="000000" w:themeColor="text1"/>
              </w:rPr>
              <w:fldChar w:fldCharType="end"/>
            </w:r>
          </w:p>
        </w:tc>
      </w:tr>
      <w:tr w:rsidR="00E66DEF" w:rsidRPr="0041759E" w14:paraId="03A71BA5" w14:textId="77777777" w:rsidTr="001B3C16">
        <w:trPr>
          <w:cantSplit/>
          <w:trHeight w:val="341"/>
        </w:trPr>
        <w:tc>
          <w:tcPr>
            <w:tcW w:w="1433" w:type="dxa"/>
            <w:gridSpan w:val="4"/>
          </w:tcPr>
          <w:p w14:paraId="02183097" w14:textId="77777777" w:rsidR="00E66DEF" w:rsidRPr="0041759E" w:rsidRDefault="00E66DEF" w:rsidP="001B3C16">
            <w:pPr>
              <w:spacing w:before="120"/>
              <w:rPr>
                <w:rFonts w:ascii="Arial" w:hAnsi="Arial" w:cs="Arial"/>
              </w:rPr>
            </w:pPr>
          </w:p>
        </w:tc>
        <w:tc>
          <w:tcPr>
            <w:tcW w:w="8665" w:type="dxa"/>
            <w:gridSpan w:val="5"/>
            <w:tcBorders>
              <w:top w:val="single" w:sz="4" w:space="0" w:color="auto"/>
              <w:bottom w:val="single" w:sz="4" w:space="0" w:color="auto"/>
            </w:tcBorders>
          </w:tcPr>
          <w:p w14:paraId="750CB5CB" w14:textId="77777777" w:rsidR="00E66DEF" w:rsidRPr="0041759E" w:rsidRDefault="00E66DEF" w:rsidP="001B3C16">
            <w:pPr>
              <w:spacing w:before="120"/>
              <w:ind w:right="816"/>
              <w:rPr>
                <w:rFonts w:ascii="Arial" w:hAnsi="Arial" w:cs="Arial"/>
              </w:rPr>
            </w:pPr>
            <w:r w:rsidRPr="0041759E">
              <w:rPr>
                <w:rFonts w:ascii="Arial" w:hAnsi="Arial" w:cs="Arial"/>
              </w:rPr>
              <w:fldChar w:fldCharType="begin">
                <w:ffData>
                  <w:name w:val="Text5"/>
                  <w:enabled/>
                  <w:calcOnExit w:val="0"/>
                  <w:textInput/>
                </w:ffData>
              </w:fldChar>
            </w:r>
            <w:r w:rsidRPr="0041759E">
              <w:rPr>
                <w:rFonts w:ascii="Arial" w:hAnsi="Arial" w:cs="Arial"/>
              </w:rPr>
              <w:instrText xml:space="preserve"> FORMTEXT </w:instrText>
            </w:r>
            <w:r w:rsidRPr="0041759E">
              <w:rPr>
                <w:rFonts w:ascii="Arial" w:hAnsi="Arial" w:cs="Arial"/>
              </w:rPr>
            </w:r>
            <w:r w:rsidRPr="0041759E">
              <w:rPr>
                <w:rFonts w:ascii="Arial" w:hAnsi="Arial" w:cs="Arial"/>
              </w:rPr>
              <w:fldChar w:fldCharType="separate"/>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rPr>
              <w:fldChar w:fldCharType="end"/>
            </w:r>
          </w:p>
        </w:tc>
      </w:tr>
      <w:tr w:rsidR="00E66DEF" w:rsidRPr="0041759E" w14:paraId="26B2FBD5" w14:textId="77777777" w:rsidTr="001B3C16">
        <w:trPr>
          <w:cantSplit/>
          <w:trHeight w:val="341"/>
        </w:trPr>
        <w:tc>
          <w:tcPr>
            <w:tcW w:w="1433" w:type="dxa"/>
            <w:gridSpan w:val="4"/>
          </w:tcPr>
          <w:p w14:paraId="3CDC4CE7" w14:textId="77777777" w:rsidR="00E66DEF" w:rsidRPr="0041759E" w:rsidRDefault="00E66DEF" w:rsidP="001B3C16">
            <w:pPr>
              <w:spacing w:before="120"/>
              <w:rPr>
                <w:rFonts w:ascii="Arial" w:hAnsi="Arial" w:cs="Arial"/>
              </w:rPr>
            </w:pPr>
          </w:p>
        </w:tc>
        <w:tc>
          <w:tcPr>
            <w:tcW w:w="8665" w:type="dxa"/>
            <w:gridSpan w:val="5"/>
            <w:tcBorders>
              <w:top w:val="single" w:sz="4" w:space="0" w:color="auto"/>
              <w:bottom w:val="single" w:sz="4" w:space="0" w:color="auto"/>
            </w:tcBorders>
          </w:tcPr>
          <w:p w14:paraId="6A7F0A17" w14:textId="77777777" w:rsidR="00E66DEF" w:rsidRPr="0041759E" w:rsidRDefault="00E66DEF" w:rsidP="001B3C16">
            <w:pPr>
              <w:spacing w:before="120"/>
              <w:ind w:right="816"/>
              <w:rPr>
                <w:rFonts w:ascii="Arial" w:hAnsi="Arial" w:cs="Arial"/>
              </w:rPr>
            </w:pPr>
            <w:r w:rsidRPr="0041759E">
              <w:rPr>
                <w:rFonts w:ascii="Arial" w:hAnsi="Arial" w:cs="Arial"/>
              </w:rPr>
              <w:fldChar w:fldCharType="begin">
                <w:ffData>
                  <w:name w:val="Text6"/>
                  <w:enabled/>
                  <w:calcOnExit w:val="0"/>
                  <w:textInput/>
                </w:ffData>
              </w:fldChar>
            </w:r>
            <w:r w:rsidRPr="0041759E">
              <w:rPr>
                <w:rFonts w:ascii="Arial" w:hAnsi="Arial" w:cs="Arial"/>
              </w:rPr>
              <w:instrText xml:space="preserve"> FORMTEXT </w:instrText>
            </w:r>
            <w:r w:rsidRPr="0041759E">
              <w:rPr>
                <w:rFonts w:ascii="Arial" w:hAnsi="Arial" w:cs="Arial"/>
              </w:rPr>
            </w:r>
            <w:r w:rsidRPr="0041759E">
              <w:rPr>
                <w:rFonts w:ascii="Arial" w:hAnsi="Arial" w:cs="Arial"/>
              </w:rPr>
              <w:fldChar w:fldCharType="separate"/>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rPr>
              <w:fldChar w:fldCharType="end"/>
            </w:r>
          </w:p>
        </w:tc>
      </w:tr>
      <w:tr w:rsidR="00E66DEF" w:rsidRPr="0041759E" w14:paraId="6539F77A" w14:textId="77777777" w:rsidTr="001B3C16">
        <w:trPr>
          <w:gridAfter w:val="1"/>
          <w:wAfter w:w="2700" w:type="dxa"/>
          <w:cantSplit/>
          <w:trHeight w:val="288"/>
        </w:trPr>
        <w:tc>
          <w:tcPr>
            <w:tcW w:w="1493" w:type="dxa"/>
            <w:gridSpan w:val="5"/>
          </w:tcPr>
          <w:p w14:paraId="3B73EE4D" w14:textId="77777777" w:rsidR="00E66DEF" w:rsidRPr="0041759E" w:rsidRDefault="00E66DEF" w:rsidP="001B3C16">
            <w:pPr>
              <w:spacing w:before="120"/>
              <w:rPr>
                <w:rFonts w:ascii="Arial" w:hAnsi="Arial" w:cs="Arial"/>
              </w:rPr>
            </w:pPr>
            <w:r w:rsidRPr="0041759E">
              <w:rPr>
                <w:rFonts w:ascii="Arial" w:hAnsi="Arial" w:cs="Arial"/>
              </w:rPr>
              <w:t>Telephone:</w:t>
            </w:r>
          </w:p>
        </w:tc>
        <w:tc>
          <w:tcPr>
            <w:tcW w:w="5905" w:type="dxa"/>
            <w:gridSpan w:val="3"/>
            <w:tcBorders>
              <w:bottom w:val="single" w:sz="4" w:space="0" w:color="auto"/>
            </w:tcBorders>
          </w:tcPr>
          <w:p w14:paraId="6989C43B" w14:textId="77777777" w:rsidR="00E66DEF" w:rsidRPr="0041759E" w:rsidRDefault="00E66DEF" w:rsidP="001B3C16">
            <w:pPr>
              <w:spacing w:before="120"/>
              <w:ind w:right="816"/>
              <w:rPr>
                <w:rFonts w:ascii="Arial" w:hAnsi="Arial" w:cs="Arial"/>
              </w:rPr>
            </w:pPr>
            <w:r w:rsidRPr="0041759E">
              <w:rPr>
                <w:rFonts w:ascii="Arial" w:hAnsi="Arial" w:cs="Arial"/>
              </w:rPr>
              <w:fldChar w:fldCharType="begin">
                <w:ffData>
                  <w:name w:val="Text7"/>
                  <w:enabled/>
                  <w:calcOnExit w:val="0"/>
                  <w:textInput/>
                </w:ffData>
              </w:fldChar>
            </w:r>
            <w:r w:rsidRPr="0041759E">
              <w:rPr>
                <w:rFonts w:ascii="Arial" w:hAnsi="Arial" w:cs="Arial"/>
              </w:rPr>
              <w:instrText xml:space="preserve"> FORMTEXT </w:instrText>
            </w:r>
            <w:r w:rsidRPr="0041759E">
              <w:rPr>
                <w:rFonts w:ascii="Arial" w:hAnsi="Arial" w:cs="Arial"/>
              </w:rPr>
            </w:r>
            <w:r w:rsidRPr="0041759E">
              <w:rPr>
                <w:rFonts w:ascii="Arial" w:hAnsi="Arial" w:cs="Arial"/>
              </w:rPr>
              <w:fldChar w:fldCharType="separate"/>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rPr>
              <w:fldChar w:fldCharType="end"/>
            </w:r>
          </w:p>
        </w:tc>
      </w:tr>
      <w:tr w:rsidR="00E66DEF" w:rsidRPr="0041759E" w14:paraId="6D8F873D" w14:textId="77777777" w:rsidTr="001B3C16">
        <w:trPr>
          <w:gridAfter w:val="1"/>
          <w:wAfter w:w="2700" w:type="dxa"/>
          <w:cantSplit/>
          <w:trHeight w:val="288"/>
        </w:trPr>
        <w:tc>
          <w:tcPr>
            <w:tcW w:w="1728" w:type="dxa"/>
            <w:gridSpan w:val="6"/>
          </w:tcPr>
          <w:p w14:paraId="7BD800AC" w14:textId="77777777" w:rsidR="00E66DEF" w:rsidRPr="0041759E" w:rsidRDefault="00E66DEF" w:rsidP="001B3C16">
            <w:pPr>
              <w:spacing w:before="120"/>
              <w:rPr>
                <w:rFonts w:ascii="Arial" w:hAnsi="Arial" w:cs="Arial"/>
              </w:rPr>
            </w:pPr>
            <w:r w:rsidRPr="0041759E">
              <w:rPr>
                <w:rFonts w:ascii="Arial" w:hAnsi="Arial" w:cs="Arial"/>
              </w:rPr>
              <w:t>Contact Name:</w:t>
            </w:r>
          </w:p>
        </w:tc>
        <w:tc>
          <w:tcPr>
            <w:tcW w:w="5670" w:type="dxa"/>
            <w:gridSpan w:val="2"/>
            <w:tcBorders>
              <w:bottom w:val="single" w:sz="4" w:space="0" w:color="auto"/>
            </w:tcBorders>
          </w:tcPr>
          <w:p w14:paraId="289EC245" w14:textId="77777777" w:rsidR="00E66DEF" w:rsidRPr="0041759E" w:rsidRDefault="00E66DEF" w:rsidP="001B3C16">
            <w:pPr>
              <w:spacing w:before="120"/>
              <w:ind w:right="816"/>
              <w:rPr>
                <w:rFonts w:ascii="Arial" w:hAnsi="Arial" w:cs="Arial"/>
              </w:rPr>
            </w:pPr>
            <w:r w:rsidRPr="0041759E">
              <w:rPr>
                <w:rFonts w:ascii="Arial" w:hAnsi="Arial" w:cs="Arial"/>
              </w:rPr>
              <w:fldChar w:fldCharType="begin">
                <w:ffData>
                  <w:name w:val="Text8"/>
                  <w:enabled/>
                  <w:calcOnExit w:val="0"/>
                  <w:textInput/>
                </w:ffData>
              </w:fldChar>
            </w:r>
            <w:r w:rsidRPr="0041759E">
              <w:rPr>
                <w:rFonts w:ascii="Arial" w:hAnsi="Arial" w:cs="Arial"/>
              </w:rPr>
              <w:instrText xml:space="preserve"> FORMTEXT </w:instrText>
            </w:r>
            <w:r w:rsidRPr="0041759E">
              <w:rPr>
                <w:rFonts w:ascii="Arial" w:hAnsi="Arial" w:cs="Arial"/>
              </w:rPr>
            </w:r>
            <w:r w:rsidRPr="0041759E">
              <w:rPr>
                <w:rFonts w:ascii="Arial" w:hAnsi="Arial" w:cs="Arial"/>
              </w:rPr>
              <w:fldChar w:fldCharType="separate"/>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rPr>
              <w:fldChar w:fldCharType="end"/>
            </w:r>
          </w:p>
        </w:tc>
      </w:tr>
      <w:tr w:rsidR="00E66DEF" w:rsidRPr="0041759E" w14:paraId="52D9715B" w14:textId="77777777" w:rsidTr="001B3C16">
        <w:trPr>
          <w:gridAfter w:val="1"/>
          <w:wAfter w:w="2700" w:type="dxa"/>
          <w:cantSplit/>
          <w:trHeight w:val="288"/>
        </w:trPr>
        <w:tc>
          <w:tcPr>
            <w:tcW w:w="1008" w:type="dxa"/>
          </w:tcPr>
          <w:p w14:paraId="36441583" w14:textId="77777777" w:rsidR="00E66DEF" w:rsidRPr="0041759E" w:rsidRDefault="00E66DEF" w:rsidP="001B3C16">
            <w:pPr>
              <w:spacing w:before="120"/>
              <w:rPr>
                <w:rFonts w:ascii="Arial" w:hAnsi="Arial" w:cs="Arial"/>
              </w:rPr>
            </w:pPr>
            <w:r>
              <w:rPr>
                <w:rFonts w:ascii="Arial" w:hAnsi="Arial" w:cs="Arial"/>
              </w:rPr>
              <w:t>Email:</w:t>
            </w:r>
          </w:p>
        </w:tc>
        <w:tc>
          <w:tcPr>
            <w:tcW w:w="6390" w:type="dxa"/>
            <w:gridSpan w:val="7"/>
            <w:tcBorders>
              <w:bottom w:val="single" w:sz="4" w:space="0" w:color="auto"/>
            </w:tcBorders>
          </w:tcPr>
          <w:p w14:paraId="6CFA2139" w14:textId="77777777" w:rsidR="00E66DEF" w:rsidRPr="0041759E" w:rsidRDefault="00E66DEF" w:rsidP="001B3C16">
            <w:pPr>
              <w:spacing w:before="120"/>
              <w:ind w:right="816"/>
              <w:rPr>
                <w:rFonts w:ascii="Arial" w:hAnsi="Arial" w:cs="Arial"/>
              </w:rPr>
            </w:pPr>
            <w:r>
              <w:rPr>
                <w:rFonts w:ascii="Arial" w:hAnsi="Arial" w:cs="Arial"/>
              </w:rPr>
              <w:fldChar w:fldCharType="begin">
                <w:ffData>
                  <w:name w:val="Text9"/>
                  <w:enabled/>
                  <w:calcOnExit w:val="0"/>
                  <w:textInput/>
                </w:ffData>
              </w:fldChar>
            </w:r>
            <w:bookmarkStart w:id="15"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
          </w:p>
        </w:tc>
      </w:tr>
    </w:tbl>
    <w:p w14:paraId="7ADE8E64" w14:textId="77777777" w:rsidR="00E66DEF" w:rsidRDefault="00E66DEF">
      <w:pPr>
        <w:rPr>
          <w:rFonts w:ascii="Arial" w:hAnsi="Arial" w:cs="Arial"/>
        </w:rPr>
      </w:pPr>
    </w:p>
    <w:p w14:paraId="47098678" w14:textId="77777777" w:rsidR="00E66DEF" w:rsidRPr="00937756" w:rsidRDefault="00E66DEF">
      <w:pPr>
        <w:rPr>
          <w:rFonts w:ascii="Arial" w:hAnsi="Arial" w:cs="Arial"/>
        </w:rPr>
      </w:pPr>
      <w:r w:rsidRPr="00937756">
        <w:rPr>
          <w:rFonts w:ascii="Arial" w:hAnsi="Arial" w:cs="Arial"/>
        </w:rPr>
        <w:br w:type="page"/>
      </w:r>
    </w:p>
    <w:p w14:paraId="5378720C" w14:textId="77777777" w:rsidR="00E66DEF" w:rsidRPr="00986624" w:rsidRDefault="00E66DEF" w:rsidP="001B3C16">
      <w:pPr>
        <w:tabs>
          <w:tab w:val="left" w:pos="600"/>
          <w:tab w:val="left" w:pos="1320"/>
        </w:tabs>
        <w:rPr>
          <w:rFonts w:ascii="Arial" w:hAnsi="Arial" w:cs="Arial"/>
          <w:b/>
          <w:sz w:val="24"/>
          <w:szCs w:val="24"/>
        </w:rPr>
      </w:pPr>
      <w:r w:rsidRPr="00986624">
        <w:rPr>
          <w:rFonts w:ascii="Arial" w:hAnsi="Arial" w:cs="Arial"/>
          <w:b/>
          <w:sz w:val="24"/>
          <w:szCs w:val="24"/>
        </w:rPr>
        <w:lastRenderedPageBreak/>
        <w:t>Diesel-Powered Brush Chippers</w:t>
      </w:r>
    </w:p>
    <w:p w14:paraId="4EBC2900" w14:textId="77777777" w:rsidR="00E66DEF" w:rsidRPr="00937756" w:rsidRDefault="00E66DEF" w:rsidP="001B3C16">
      <w:pPr>
        <w:tabs>
          <w:tab w:val="left" w:pos="600"/>
          <w:tab w:val="left" w:pos="1320"/>
        </w:tabs>
        <w:spacing w:before="120"/>
        <w:rPr>
          <w:rFonts w:ascii="Arial" w:hAnsi="Arial" w:cs="Arial"/>
        </w:rPr>
      </w:pPr>
      <w:r w:rsidRPr="00937756">
        <w:rPr>
          <w:rFonts w:ascii="Arial" w:hAnsi="Arial" w:cs="Arial"/>
        </w:rPr>
        <w:t>The machine shall include the following standard or optional accessories and equipment:</w:t>
      </w:r>
    </w:p>
    <w:p w14:paraId="237DBB65" w14:textId="77777777" w:rsidR="00E66DEF" w:rsidRPr="00937756" w:rsidRDefault="00E66DEF" w:rsidP="001B3C16">
      <w:pPr>
        <w:tabs>
          <w:tab w:val="left" w:pos="600"/>
          <w:tab w:val="left" w:pos="1320"/>
        </w:tabs>
        <w:spacing w:before="120" w:after="120"/>
        <w:rPr>
          <w:rFonts w:ascii="Arial" w:hAnsi="Arial" w:cs="Arial"/>
        </w:rPr>
      </w:pPr>
      <w:r w:rsidRPr="00937756">
        <w:rPr>
          <w:rFonts w:ascii="Arial" w:hAnsi="Arial" w:cs="Arial"/>
          <w:b/>
        </w:rPr>
        <w:t>Chipping Unit:</w:t>
      </w:r>
    </w:p>
    <w:p w14:paraId="298AD5BA" w14:textId="77777777" w:rsidR="00E66DEF" w:rsidRPr="00937756" w:rsidRDefault="00E66DEF">
      <w:pPr>
        <w:tabs>
          <w:tab w:val="left" w:pos="360"/>
          <w:tab w:val="left" w:pos="1320"/>
        </w:tabs>
        <w:rPr>
          <w:rFonts w:ascii="Arial" w:hAnsi="Arial" w:cs="Arial"/>
        </w:rPr>
      </w:pPr>
      <w:r w:rsidRPr="00937756">
        <w:rPr>
          <w:rFonts w:ascii="Arial" w:hAnsi="Arial" w:cs="Arial"/>
        </w:rPr>
        <w:t>The chipping unit shall be rear feed.</w:t>
      </w:r>
    </w:p>
    <w:p w14:paraId="4E3617B6" w14:textId="77777777" w:rsidR="00E66DEF" w:rsidRPr="00C90FA6" w:rsidRDefault="00E66DEF" w:rsidP="001B3C16">
      <w:pPr>
        <w:spacing w:before="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1B3C16">
        <w:rPr>
          <w:rFonts w:ascii="Arial" w:hAnsi="Arial" w:cs="Arial"/>
        </w:rPr>
      </w:r>
      <w:r w:rsidR="001B3C16">
        <w:rPr>
          <w:rFonts w:ascii="Arial" w:hAnsi="Arial" w:cs="Arial"/>
        </w:rPr>
        <w:fldChar w:fldCharType="separate"/>
      </w:r>
      <w:r w:rsidRPr="00C90FA6">
        <w:rPr>
          <w:rFonts w:ascii="Arial" w:hAnsi="Arial" w:cs="Arial"/>
        </w:rPr>
        <w:fldChar w:fldCharType="end"/>
      </w:r>
      <w:r>
        <w:rPr>
          <w:rFonts w:ascii="Arial" w:hAnsi="Arial" w:cs="Arial"/>
        </w:rPr>
        <w:tab/>
      </w:r>
      <w:r w:rsidRPr="00C90FA6">
        <w:rPr>
          <w:rFonts w:ascii="Arial" w:hAnsi="Arial" w:cs="Arial"/>
        </w:rPr>
        <w:t xml:space="preserve">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1B3C16">
        <w:rPr>
          <w:rFonts w:ascii="Arial" w:hAnsi="Arial" w:cs="Arial"/>
        </w:rPr>
      </w:r>
      <w:r w:rsidR="001B3C16">
        <w:rPr>
          <w:rFonts w:ascii="Arial" w:hAnsi="Arial" w:cs="Arial"/>
        </w:rPr>
        <w:fldChar w:fldCharType="separate"/>
      </w:r>
      <w:r w:rsidRPr="00C90FA6">
        <w:rPr>
          <w:rFonts w:ascii="Arial" w:hAnsi="Arial" w:cs="Arial"/>
        </w:rPr>
        <w:fldChar w:fldCharType="end"/>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800"/>
        <w:gridCol w:w="8208"/>
      </w:tblGrid>
      <w:tr w:rsidR="00E66DEF" w:rsidRPr="005414E5" w14:paraId="5BAD805A" w14:textId="77777777" w:rsidTr="001B3C16">
        <w:trPr>
          <w:cantSplit/>
          <w:trHeight w:val="432"/>
        </w:trPr>
        <w:tc>
          <w:tcPr>
            <w:tcW w:w="1800" w:type="dxa"/>
            <w:vAlign w:val="bottom"/>
          </w:tcPr>
          <w:p w14:paraId="0C38847A" w14:textId="77777777" w:rsidR="00E66DEF" w:rsidRPr="005414E5" w:rsidRDefault="00E66DEF" w:rsidP="001B3C16">
            <w:pPr>
              <w:widowControl w:val="0"/>
              <w:spacing w:before="120"/>
              <w:rPr>
                <w:rFonts w:ascii="Arial" w:hAnsi="Arial" w:cs="Arial"/>
              </w:rPr>
            </w:pPr>
            <w:r w:rsidRPr="005414E5">
              <w:rPr>
                <w:rFonts w:ascii="Arial" w:hAnsi="Arial" w:cs="Arial"/>
              </w:rPr>
              <w:t>If no, describe:</w:t>
            </w:r>
          </w:p>
        </w:tc>
        <w:tc>
          <w:tcPr>
            <w:tcW w:w="8208" w:type="dxa"/>
            <w:tcBorders>
              <w:bottom w:val="single" w:sz="4" w:space="0" w:color="auto"/>
            </w:tcBorders>
            <w:vAlign w:val="bottom"/>
          </w:tcPr>
          <w:p w14:paraId="6F3EEA40" w14:textId="77777777" w:rsidR="00E66DEF" w:rsidRPr="005414E5" w:rsidRDefault="00E66DEF" w:rsidP="001B3C16">
            <w:pPr>
              <w:widowControl w:val="0"/>
              <w:spacing w:before="120"/>
              <w:rPr>
                <w:rFonts w:ascii="Arial" w:hAnsi="Arial" w:cs="Arial"/>
              </w:rPr>
            </w:pPr>
            <w:r w:rsidRPr="005414E5">
              <w:rPr>
                <w:rFonts w:ascii="Arial" w:hAnsi="Arial" w:cs="Arial"/>
              </w:rPr>
              <w:fldChar w:fldCharType="begin">
                <w:ffData>
                  <w:name w:val="Text9"/>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r w:rsidR="00E66DEF" w:rsidRPr="005414E5" w14:paraId="6ED41B94" w14:textId="77777777" w:rsidTr="001B3C16">
        <w:trPr>
          <w:cantSplit/>
          <w:trHeight w:val="432"/>
        </w:trPr>
        <w:tc>
          <w:tcPr>
            <w:tcW w:w="10008" w:type="dxa"/>
            <w:gridSpan w:val="2"/>
            <w:tcBorders>
              <w:bottom w:val="single" w:sz="4" w:space="0" w:color="auto"/>
            </w:tcBorders>
            <w:vAlign w:val="bottom"/>
          </w:tcPr>
          <w:p w14:paraId="2A21D423" w14:textId="77777777" w:rsidR="00E66DEF" w:rsidRPr="005414E5" w:rsidRDefault="00E66DEF" w:rsidP="001B3C16">
            <w:pPr>
              <w:widowControl w:val="0"/>
              <w:spacing w:before="120"/>
              <w:rPr>
                <w:rFonts w:ascii="Arial" w:hAnsi="Arial" w:cs="Arial"/>
              </w:rPr>
            </w:pPr>
            <w:r w:rsidRPr="005414E5">
              <w:rPr>
                <w:rFonts w:ascii="Arial" w:hAnsi="Arial" w:cs="Arial"/>
              </w:rPr>
              <w:fldChar w:fldCharType="begin">
                <w:ffData>
                  <w:name w:val="Text10"/>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bl>
    <w:p w14:paraId="5A32E6F0" w14:textId="77777777" w:rsidR="00E66DEF" w:rsidRPr="00937756" w:rsidRDefault="00E66DEF" w:rsidP="001B3C16">
      <w:pPr>
        <w:tabs>
          <w:tab w:val="left" w:pos="360"/>
          <w:tab w:val="left" w:pos="1320"/>
        </w:tabs>
        <w:spacing w:before="120"/>
        <w:rPr>
          <w:rFonts w:ascii="Arial" w:hAnsi="Arial" w:cs="Arial"/>
        </w:rPr>
      </w:pPr>
      <w:r w:rsidRPr="00937756">
        <w:rPr>
          <w:rFonts w:ascii="Arial" w:hAnsi="Arial" w:cs="Arial"/>
        </w:rPr>
        <w:t>The feed roller intake speed may be adjusted by the operator to control forward, stop, or reverse directions.  The speed may also be set to match the engine RPM and feed roller hydraulic pressure.  This feature shall automatically slow, stop, or reverse as it “senses” the operation of the chipper.</w:t>
      </w:r>
    </w:p>
    <w:p w14:paraId="6DD26DDC" w14:textId="77777777" w:rsidR="00E66DEF" w:rsidRPr="00C90FA6" w:rsidRDefault="00E66DEF" w:rsidP="001B3C16">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1B3C16">
        <w:rPr>
          <w:rFonts w:ascii="Arial" w:hAnsi="Arial" w:cs="Arial"/>
        </w:rPr>
      </w:r>
      <w:r w:rsidR="001B3C16">
        <w:rPr>
          <w:rFonts w:ascii="Arial" w:hAnsi="Arial" w:cs="Arial"/>
        </w:rPr>
        <w:fldChar w:fldCharType="separate"/>
      </w:r>
      <w:r w:rsidRPr="00C90FA6">
        <w:rPr>
          <w:rFonts w:ascii="Arial" w:hAnsi="Arial" w:cs="Arial"/>
        </w:rPr>
        <w:fldChar w:fldCharType="end"/>
      </w:r>
      <w:r>
        <w:rPr>
          <w:rFonts w:ascii="Arial" w:hAnsi="Arial" w:cs="Arial"/>
        </w:rPr>
        <w:tab/>
      </w:r>
      <w:r w:rsidRPr="00C90FA6">
        <w:rPr>
          <w:rFonts w:ascii="Arial" w:hAnsi="Arial" w:cs="Arial"/>
        </w:rPr>
        <w:t xml:space="preserve">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1B3C16">
        <w:rPr>
          <w:rFonts w:ascii="Arial" w:hAnsi="Arial" w:cs="Arial"/>
        </w:rPr>
      </w:r>
      <w:r w:rsidR="001B3C16">
        <w:rPr>
          <w:rFonts w:ascii="Arial" w:hAnsi="Arial" w:cs="Arial"/>
        </w:rPr>
        <w:fldChar w:fldCharType="separate"/>
      </w:r>
      <w:r w:rsidRPr="00C90FA6">
        <w:rPr>
          <w:rFonts w:ascii="Arial" w:hAnsi="Arial" w:cs="Arial"/>
        </w:rPr>
        <w:fldChar w:fldCharType="end"/>
      </w:r>
    </w:p>
    <w:p w14:paraId="3CCD879C" w14:textId="77777777" w:rsidR="00E66DEF" w:rsidRPr="00937756" w:rsidRDefault="00E66DEF">
      <w:pPr>
        <w:tabs>
          <w:tab w:val="left" w:pos="360"/>
          <w:tab w:val="left" w:pos="1320"/>
        </w:tabs>
        <w:rPr>
          <w:rFonts w:ascii="Arial" w:hAnsi="Arial" w:cs="Arial"/>
        </w:rPr>
      </w:pPr>
      <w:r w:rsidRPr="00937756">
        <w:rPr>
          <w:rFonts w:ascii="Arial" w:hAnsi="Arial" w:cs="Arial"/>
        </w:rPr>
        <w:t>The chipper shall be drum cutter design with an in-feed capable of opening and chipping 12" diameter material, minimum.</w:t>
      </w:r>
    </w:p>
    <w:p w14:paraId="33D83AB9" w14:textId="77777777" w:rsidR="00E66DEF" w:rsidRPr="00C90FA6" w:rsidRDefault="00E66DEF" w:rsidP="001B3C16">
      <w:pPr>
        <w:spacing w:before="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1B3C16">
        <w:rPr>
          <w:rFonts w:ascii="Arial" w:hAnsi="Arial" w:cs="Arial"/>
        </w:rPr>
      </w:r>
      <w:r w:rsidR="001B3C16">
        <w:rPr>
          <w:rFonts w:ascii="Arial" w:hAnsi="Arial" w:cs="Arial"/>
        </w:rPr>
        <w:fldChar w:fldCharType="separate"/>
      </w:r>
      <w:r w:rsidRPr="00C90FA6">
        <w:rPr>
          <w:rFonts w:ascii="Arial" w:hAnsi="Arial" w:cs="Arial"/>
        </w:rPr>
        <w:fldChar w:fldCharType="end"/>
      </w:r>
      <w:r>
        <w:rPr>
          <w:rFonts w:ascii="Arial" w:hAnsi="Arial" w:cs="Arial"/>
        </w:rPr>
        <w:tab/>
      </w:r>
      <w:r w:rsidRPr="00C90FA6">
        <w:rPr>
          <w:rFonts w:ascii="Arial" w:hAnsi="Arial" w:cs="Arial"/>
        </w:rPr>
        <w:t xml:space="preserve">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1B3C16">
        <w:rPr>
          <w:rFonts w:ascii="Arial" w:hAnsi="Arial" w:cs="Arial"/>
        </w:rPr>
      </w:r>
      <w:r w:rsidR="001B3C16">
        <w:rPr>
          <w:rFonts w:ascii="Arial" w:hAnsi="Arial" w:cs="Arial"/>
        </w:rPr>
        <w:fldChar w:fldCharType="separate"/>
      </w:r>
      <w:r w:rsidRPr="00C90FA6">
        <w:rPr>
          <w:rFonts w:ascii="Arial" w:hAnsi="Arial" w:cs="Arial"/>
        </w:rPr>
        <w:fldChar w:fldCharType="end"/>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800"/>
        <w:gridCol w:w="8208"/>
      </w:tblGrid>
      <w:tr w:rsidR="00E66DEF" w:rsidRPr="005414E5" w14:paraId="63C0D1F5" w14:textId="77777777" w:rsidTr="001B3C16">
        <w:trPr>
          <w:cantSplit/>
          <w:trHeight w:val="432"/>
        </w:trPr>
        <w:tc>
          <w:tcPr>
            <w:tcW w:w="1800" w:type="dxa"/>
            <w:vAlign w:val="bottom"/>
          </w:tcPr>
          <w:p w14:paraId="095196E3" w14:textId="77777777" w:rsidR="00E66DEF" w:rsidRPr="005414E5" w:rsidRDefault="00E66DEF" w:rsidP="001B3C16">
            <w:pPr>
              <w:widowControl w:val="0"/>
              <w:spacing w:before="120"/>
              <w:rPr>
                <w:rFonts w:ascii="Arial" w:hAnsi="Arial" w:cs="Arial"/>
              </w:rPr>
            </w:pPr>
            <w:r w:rsidRPr="005414E5">
              <w:rPr>
                <w:rFonts w:ascii="Arial" w:hAnsi="Arial" w:cs="Arial"/>
              </w:rPr>
              <w:t>Describe</w:t>
            </w:r>
            <w:r>
              <w:rPr>
                <w:rFonts w:ascii="Arial" w:hAnsi="Arial" w:cs="Arial"/>
              </w:rPr>
              <w:t xml:space="preserve"> type</w:t>
            </w:r>
            <w:r w:rsidRPr="005414E5">
              <w:rPr>
                <w:rFonts w:ascii="Arial" w:hAnsi="Arial" w:cs="Arial"/>
              </w:rPr>
              <w:t>:</w:t>
            </w:r>
          </w:p>
        </w:tc>
        <w:tc>
          <w:tcPr>
            <w:tcW w:w="8208" w:type="dxa"/>
            <w:tcBorders>
              <w:bottom w:val="single" w:sz="4" w:space="0" w:color="auto"/>
            </w:tcBorders>
            <w:vAlign w:val="bottom"/>
          </w:tcPr>
          <w:p w14:paraId="1A16477A" w14:textId="77777777" w:rsidR="00E66DEF" w:rsidRPr="005414E5" w:rsidRDefault="00E66DEF" w:rsidP="001B3C16">
            <w:pPr>
              <w:widowControl w:val="0"/>
              <w:spacing w:before="120"/>
              <w:rPr>
                <w:rFonts w:ascii="Arial" w:hAnsi="Arial" w:cs="Arial"/>
              </w:rPr>
            </w:pPr>
            <w:r w:rsidRPr="005414E5">
              <w:rPr>
                <w:rFonts w:ascii="Arial" w:hAnsi="Arial" w:cs="Arial"/>
              </w:rPr>
              <w:fldChar w:fldCharType="begin">
                <w:ffData>
                  <w:name w:val="Text9"/>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r w:rsidR="00E66DEF" w:rsidRPr="005414E5" w14:paraId="7824E0C0" w14:textId="77777777" w:rsidTr="001B3C16">
        <w:trPr>
          <w:cantSplit/>
          <w:trHeight w:val="432"/>
        </w:trPr>
        <w:tc>
          <w:tcPr>
            <w:tcW w:w="10008" w:type="dxa"/>
            <w:gridSpan w:val="2"/>
            <w:tcBorders>
              <w:bottom w:val="single" w:sz="4" w:space="0" w:color="auto"/>
            </w:tcBorders>
            <w:vAlign w:val="bottom"/>
          </w:tcPr>
          <w:p w14:paraId="77439E82" w14:textId="77777777" w:rsidR="00E66DEF" w:rsidRPr="005414E5" w:rsidRDefault="00E66DEF" w:rsidP="001B3C16">
            <w:pPr>
              <w:widowControl w:val="0"/>
              <w:spacing w:before="120"/>
              <w:rPr>
                <w:rFonts w:ascii="Arial" w:hAnsi="Arial" w:cs="Arial"/>
              </w:rPr>
            </w:pPr>
            <w:r w:rsidRPr="005414E5">
              <w:rPr>
                <w:rFonts w:ascii="Arial" w:hAnsi="Arial" w:cs="Arial"/>
              </w:rPr>
              <w:fldChar w:fldCharType="begin">
                <w:ffData>
                  <w:name w:val="Text10"/>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bl>
    <w:tbl>
      <w:tblPr>
        <w:tblW w:w="6138" w:type="dxa"/>
        <w:tblLook w:val="0000" w:firstRow="0" w:lastRow="0" w:firstColumn="0" w:lastColumn="0" w:noHBand="0" w:noVBand="0"/>
      </w:tblPr>
      <w:tblGrid>
        <w:gridCol w:w="2718"/>
        <w:gridCol w:w="2340"/>
        <w:gridCol w:w="1080"/>
      </w:tblGrid>
      <w:tr w:rsidR="00E66DEF" w:rsidRPr="0041759E" w14:paraId="7B1B1379" w14:textId="77777777" w:rsidTr="001B3C16">
        <w:trPr>
          <w:cantSplit/>
          <w:trHeight w:val="189"/>
        </w:trPr>
        <w:tc>
          <w:tcPr>
            <w:tcW w:w="2718" w:type="dxa"/>
          </w:tcPr>
          <w:p w14:paraId="39CF2BF3" w14:textId="77777777" w:rsidR="00E66DEF" w:rsidRPr="0041759E" w:rsidRDefault="00E66DEF" w:rsidP="001B3C16">
            <w:pPr>
              <w:spacing w:before="120"/>
              <w:rPr>
                <w:rFonts w:ascii="Arial" w:hAnsi="Arial" w:cs="Arial"/>
              </w:rPr>
            </w:pPr>
            <w:r>
              <w:rPr>
                <w:rFonts w:ascii="Arial" w:hAnsi="Arial" w:cs="Arial"/>
              </w:rPr>
              <w:t>Chipping size capacity</w:t>
            </w:r>
            <w:r w:rsidRPr="0041759E">
              <w:rPr>
                <w:rFonts w:ascii="Arial" w:hAnsi="Arial" w:cs="Arial"/>
              </w:rPr>
              <w:t>:</w:t>
            </w:r>
          </w:p>
        </w:tc>
        <w:tc>
          <w:tcPr>
            <w:tcW w:w="2340" w:type="dxa"/>
            <w:tcBorders>
              <w:bottom w:val="single" w:sz="4" w:space="0" w:color="auto"/>
            </w:tcBorders>
          </w:tcPr>
          <w:p w14:paraId="5BD5C90A" w14:textId="77777777" w:rsidR="00E66DEF" w:rsidRPr="0041759E" w:rsidRDefault="00E66DEF" w:rsidP="001B3C16">
            <w:pPr>
              <w:spacing w:before="120"/>
              <w:ind w:right="816"/>
              <w:rPr>
                <w:rFonts w:ascii="Arial" w:hAnsi="Arial" w:cs="Arial"/>
              </w:rPr>
            </w:pPr>
            <w:r w:rsidRPr="0041759E">
              <w:rPr>
                <w:rFonts w:ascii="Arial" w:hAnsi="Arial" w:cs="Arial"/>
              </w:rPr>
              <w:fldChar w:fldCharType="begin">
                <w:ffData>
                  <w:name w:val="Text1"/>
                  <w:enabled/>
                  <w:calcOnExit w:val="0"/>
                  <w:textInput/>
                </w:ffData>
              </w:fldChar>
            </w:r>
            <w:r w:rsidRPr="0041759E">
              <w:rPr>
                <w:rFonts w:ascii="Arial" w:hAnsi="Arial" w:cs="Arial"/>
              </w:rPr>
              <w:instrText xml:space="preserve"> FORMTEXT </w:instrText>
            </w:r>
            <w:r w:rsidRPr="0041759E">
              <w:rPr>
                <w:rFonts w:ascii="Arial" w:hAnsi="Arial" w:cs="Arial"/>
              </w:rPr>
            </w:r>
            <w:r w:rsidRPr="0041759E">
              <w:rPr>
                <w:rFonts w:ascii="Arial" w:hAnsi="Arial" w:cs="Arial"/>
              </w:rPr>
              <w:fldChar w:fldCharType="separate"/>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rPr>
              <w:fldChar w:fldCharType="end"/>
            </w:r>
          </w:p>
        </w:tc>
        <w:tc>
          <w:tcPr>
            <w:tcW w:w="1080" w:type="dxa"/>
            <w:vAlign w:val="bottom"/>
          </w:tcPr>
          <w:p w14:paraId="338E7494" w14:textId="77777777" w:rsidR="00E66DEF" w:rsidRPr="00A70D71" w:rsidRDefault="00E66DEF" w:rsidP="001B3C16">
            <w:pPr>
              <w:tabs>
                <w:tab w:val="left" w:pos="2900"/>
              </w:tabs>
              <w:spacing w:before="120"/>
              <w:rPr>
                <w:rFonts w:ascii="Arial" w:hAnsi="Arial" w:cs="Arial"/>
              </w:rPr>
            </w:pPr>
            <w:r>
              <w:rPr>
                <w:rFonts w:ascii="Arial" w:hAnsi="Arial" w:cs="Arial"/>
              </w:rPr>
              <w:t>Inches</w:t>
            </w:r>
          </w:p>
        </w:tc>
      </w:tr>
    </w:tbl>
    <w:p w14:paraId="58C7149F" w14:textId="77777777" w:rsidR="00E66DEF" w:rsidRPr="00937756" w:rsidRDefault="00E66DEF" w:rsidP="001B3C16">
      <w:pPr>
        <w:tabs>
          <w:tab w:val="left" w:pos="360"/>
          <w:tab w:val="left" w:pos="1320"/>
        </w:tabs>
        <w:spacing w:before="120"/>
        <w:rPr>
          <w:rFonts w:ascii="Arial" w:hAnsi="Arial" w:cs="Arial"/>
        </w:rPr>
      </w:pPr>
      <w:r w:rsidRPr="00937756">
        <w:rPr>
          <w:rFonts w:ascii="Arial" w:hAnsi="Arial" w:cs="Arial"/>
        </w:rPr>
        <w:t>The chipping drum shall be minimum 20" diameter with a minimum wall thickness of 1/4".</w:t>
      </w:r>
    </w:p>
    <w:tbl>
      <w:tblPr>
        <w:tblW w:w="6138" w:type="dxa"/>
        <w:tblLook w:val="0000" w:firstRow="0" w:lastRow="0" w:firstColumn="0" w:lastColumn="0" w:noHBand="0" w:noVBand="0"/>
      </w:tblPr>
      <w:tblGrid>
        <w:gridCol w:w="2088"/>
        <w:gridCol w:w="2970"/>
        <w:gridCol w:w="1080"/>
      </w:tblGrid>
      <w:tr w:rsidR="00E66DEF" w:rsidRPr="0041759E" w14:paraId="3742FFA1" w14:textId="77777777" w:rsidTr="001B3C16">
        <w:trPr>
          <w:cantSplit/>
          <w:trHeight w:val="189"/>
        </w:trPr>
        <w:tc>
          <w:tcPr>
            <w:tcW w:w="2088" w:type="dxa"/>
          </w:tcPr>
          <w:p w14:paraId="686F07C7" w14:textId="77777777" w:rsidR="00E66DEF" w:rsidRPr="0041759E" w:rsidRDefault="00E66DEF" w:rsidP="001B3C16">
            <w:pPr>
              <w:spacing w:before="120"/>
              <w:rPr>
                <w:rFonts w:ascii="Arial" w:hAnsi="Arial" w:cs="Arial"/>
              </w:rPr>
            </w:pPr>
            <w:r>
              <w:rPr>
                <w:rFonts w:ascii="Arial" w:hAnsi="Arial" w:cs="Arial"/>
              </w:rPr>
              <w:t>Drum diameter /In.</w:t>
            </w:r>
            <w:r w:rsidRPr="0041759E">
              <w:rPr>
                <w:rFonts w:ascii="Arial" w:hAnsi="Arial" w:cs="Arial"/>
              </w:rPr>
              <w:t>:</w:t>
            </w:r>
          </w:p>
        </w:tc>
        <w:tc>
          <w:tcPr>
            <w:tcW w:w="2970" w:type="dxa"/>
            <w:tcBorders>
              <w:bottom w:val="single" w:sz="4" w:space="0" w:color="auto"/>
            </w:tcBorders>
          </w:tcPr>
          <w:p w14:paraId="068A4C57" w14:textId="77777777" w:rsidR="00E66DEF" w:rsidRPr="0041759E" w:rsidRDefault="00E66DEF" w:rsidP="001B3C16">
            <w:pPr>
              <w:spacing w:before="120"/>
              <w:ind w:right="816"/>
              <w:rPr>
                <w:rFonts w:ascii="Arial" w:hAnsi="Arial" w:cs="Arial"/>
              </w:rPr>
            </w:pPr>
            <w:r w:rsidRPr="0041759E">
              <w:rPr>
                <w:rFonts w:ascii="Arial" w:hAnsi="Arial" w:cs="Arial"/>
              </w:rPr>
              <w:fldChar w:fldCharType="begin">
                <w:ffData>
                  <w:name w:val="Text1"/>
                  <w:enabled/>
                  <w:calcOnExit w:val="0"/>
                  <w:textInput/>
                </w:ffData>
              </w:fldChar>
            </w:r>
            <w:r w:rsidRPr="0041759E">
              <w:rPr>
                <w:rFonts w:ascii="Arial" w:hAnsi="Arial" w:cs="Arial"/>
              </w:rPr>
              <w:instrText xml:space="preserve"> FORMTEXT </w:instrText>
            </w:r>
            <w:r w:rsidRPr="0041759E">
              <w:rPr>
                <w:rFonts w:ascii="Arial" w:hAnsi="Arial" w:cs="Arial"/>
              </w:rPr>
            </w:r>
            <w:r w:rsidRPr="0041759E">
              <w:rPr>
                <w:rFonts w:ascii="Arial" w:hAnsi="Arial" w:cs="Arial"/>
              </w:rPr>
              <w:fldChar w:fldCharType="separate"/>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rPr>
              <w:fldChar w:fldCharType="end"/>
            </w:r>
          </w:p>
        </w:tc>
        <w:tc>
          <w:tcPr>
            <w:tcW w:w="1080" w:type="dxa"/>
            <w:vAlign w:val="bottom"/>
          </w:tcPr>
          <w:p w14:paraId="029F606E" w14:textId="77777777" w:rsidR="00E66DEF" w:rsidRPr="00A70D71" w:rsidRDefault="00E66DEF" w:rsidP="001B3C16">
            <w:pPr>
              <w:tabs>
                <w:tab w:val="left" w:pos="2900"/>
              </w:tabs>
              <w:spacing w:before="120"/>
              <w:rPr>
                <w:rFonts w:ascii="Arial" w:hAnsi="Arial" w:cs="Arial"/>
              </w:rPr>
            </w:pPr>
            <w:r>
              <w:rPr>
                <w:rFonts w:ascii="Arial" w:hAnsi="Arial" w:cs="Arial"/>
              </w:rPr>
              <w:t>Inches</w:t>
            </w:r>
          </w:p>
        </w:tc>
      </w:tr>
      <w:tr w:rsidR="00E66DEF" w:rsidRPr="0041759E" w14:paraId="272972B6" w14:textId="77777777" w:rsidTr="001B3C16">
        <w:trPr>
          <w:cantSplit/>
          <w:trHeight w:val="288"/>
        </w:trPr>
        <w:tc>
          <w:tcPr>
            <w:tcW w:w="2088" w:type="dxa"/>
          </w:tcPr>
          <w:p w14:paraId="205588A7" w14:textId="77777777" w:rsidR="00E66DEF" w:rsidRPr="0041759E" w:rsidRDefault="00E66DEF" w:rsidP="001B3C16">
            <w:pPr>
              <w:spacing w:before="120"/>
              <w:rPr>
                <w:rFonts w:ascii="Arial" w:hAnsi="Arial" w:cs="Arial"/>
              </w:rPr>
            </w:pPr>
            <w:r>
              <w:rPr>
                <w:rFonts w:ascii="Arial" w:hAnsi="Arial" w:cs="Arial"/>
              </w:rPr>
              <w:t>Drum thickness /In.</w:t>
            </w:r>
            <w:r w:rsidRPr="0041759E">
              <w:rPr>
                <w:rFonts w:ascii="Arial" w:hAnsi="Arial" w:cs="Arial"/>
              </w:rPr>
              <w:t>:</w:t>
            </w:r>
          </w:p>
        </w:tc>
        <w:tc>
          <w:tcPr>
            <w:tcW w:w="2970" w:type="dxa"/>
            <w:tcBorders>
              <w:bottom w:val="single" w:sz="4" w:space="0" w:color="auto"/>
            </w:tcBorders>
          </w:tcPr>
          <w:p w14:paraId="0C682BE3" w14:textId="77777777" w:rsidR="00E66DEF" w:rsidRPr="0041759E" w:rsidRDefault="00E66DEF" w:rsidP="001B3C16">
            <w:pPr>
              <w:spacing w:before="120"/>
              <w:ind w:right="816"/>
              <w:rPr>
                <w:rFonts w:ascii="Arial" w:hAnsi="Arial" w:cs="Arial"/>
              </w:rPr>
            </w:pPr>
            <w:r w:rsidRPr="0041759E">
              <w:rPr>
                <w:rFonts w:ascii="Arial" w:hAnsi="Arial" w:cs="Arial"/>
              </w:rPr>
              <w:fldChar w:fldCharType="begin">
                <w:ffData>
                  <w:name w:val="Text2"/>
                  <w:enabled/>
                  <w:calcOnExit w:val="0"/>
                  <w:textInput/>
                </w:ffData>
              </w:fldChar>
            </w:r>
            <w:r w:rsidRPr="0041759E">
              <w:rPr>
                <w:rFonts w:ascii="Arial" w:hAnsi="Arial" w:cs="Arial"/>
              </w:rPr>
              <w:instrText xml:space="preserve"> FORMTEXT </w:instrText>
            </w:r>
            <w:r w:rsidRPr="0041759E">
              <w:rPr>
                <w:rFonts w:ascii="Arial" w:hAnsi="Arial" w:cs="Arial"/>
              </w:rPr>
            </w:r>
            <w:r w:rsidRPr="0041759E">
              <w:rPr>
                <w:rFonts w:ascii="Arial" w:hAnsi="Arial" w:cs="Arial"/>
              </w:rPr>
              <w:fldChar w:fldCharType="separate"/>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rPr>
              <w:fldChar w:fldCharType="end"/>
            </w:r>
          </w:p>
        </w:tc>
        <w:tc>
          <w:tcPr>
            <w:tcW w:w="1080" w:type="dxa"/>
            <w:vAlign w:val="bottom"/>
          </w:tcPr>
          <w:p w14:paraId="1368664E" w14:textId="77777777" w:rsidR="00E66DEF" w:rsidRPr="00A70D71" w:rsidRDefault="00E66DEF" w:rsidP="001B3C16">
            <w:pPr>
              <w:tabs>
                <w:tab w:val="left" w:pos="2900"/>
              </w:tabs>
              <w:spacing w:before="120"/>
              <w:rPr>
                <w:rFonts w:ascii="Arial" w:hAnsi="Arial" w:cs="Arial"/>
              </w:rPr>
            </w:pPr>
            <w:r>
              <w:rPr>
                <w:rFonts w:ascii="Arial" w:hAnsi="Arial" w:cs="Arial"/>
              </w:rPr>
              <w:t>Inches</w:t>
            </w:r>
          </w:p>
        </w:tc>
      </w:tr>
    </w:tbl>
    <w:p w14:paraId="7C2288AE" w14:textId="77777777" w:rsidR="00E66DEF" w:rsidRPr="00937756" w:rsidRDefault="00E66DEF" w:rsidP="001B3C16">
      <w:pPr>
        <w:tabs>
          <w:tab w:val="left" w:pos="360"/>
          <w:tab w:val="left" w:pos="1320"/>
        </w:tabs>
        <w:spacing w:before="120"/>
        <w:rPr>
          <w:rFonts w:ascii="Arial" w:hAnsi="Arial" w:cs="Arial"/>
        </w:rPr>
      </w:pPr>
      <w:r w:rsidRPr="00937756">
        <w:rPr>
          <w:rFonts w:ascii="Arial" w:hAnsi="Arial" w:cs="Arial"/>
        </w:rPr>
        <w:t>The drum shall contain a minimum of two – 5/8” dual edge cutter knives.</w:t>
      </w:r>
    </w:p>
    <w:p w14:paraId="53E26FE0" w14:textId="77777777" w:rsidR="00E66DEF" w:rsidRPr="00C90FA6" w:rsidRDefault="00E66DEF" w:rsidP="001B3C16">
      <w:pPr>
        <w:spacing w:before="120" w:after="120" w:line="240" w:lineRule="exact"/>
        <w:ind w:left="720"/>
        <w:rPr>
          <w:rFonts w:ascii="Arial" w:hAnsi="Arial" w:cs="Arial"/>
        </w:rPr>
      </w:pPr>
      <w:r>
        <w:rPr>
          <w:rFonts w:ascii="Arial" w:hAnsi="Arial" w:cs="Arial"/>
        </w:rPr>
        <w:t>Dual Edged</w:t>
      </w:r>
      <w:r w:rsidRPr="00C90FA6">
        <w:rPr>
          <w:rFonts w:ascii="Arial" w:hAnsi="Arial" w:cs="Arial"/>
        </w:rPr>
        <w:t xml:space="preserve">: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1B3C16">
        <w:rPr>
          <w:rFonts w:ascii="Arial" w:hAnsi="Arial" w:cs="Arial"/>
        </w:rPr>
      </w:r>
      <w:r w:rsidR="001B3C16">
        <w:rPr>
          <w:rFonts w:ascii="Arial" w:hAnsi="Arial" w:cs="Arial"/>
        </w:rPr>
        <w:fldChar w:fldCharType="separate"/>
      </w:r>
      <w:r w:rsidRPr="00C90FA6">
        <w:rPr>
          <w:rFonts w:ascii="Arial" w:hAnsi="Arial" w:cs="Arial"/>
        </w:rPr>
        <w:fldChar w:fldCharType="end"/>
      </w:r>
      <w:r>
        <w:rPr>
          <w:rFonts w:ascii="Arial" w:hAnsi="Arial" w:cs="Arial"/>
        </w:rPr>
        <w:tab/>
      </w:r>
      <w:r w:rsidRPr="00C90FA6">
        <w:rPr>
          <w:rFonts w:ascii="Arial" w:hAnsi="Arial" w:cs="Arial"/>
        </w:rPr>
        <w:t xml:space="preserve">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1B3C16">
        <w:rPr>
          <w:rFonts w:ascii="Arial" w:hAnsi="Arial" w:cs="Arial"/>
        </w:rPr>
      </w:r>
      <w:r w:rsidR="001B3C16">
        <w:rPr>
          <w:rFonts w:ascii="Arial" w:hAnsi="Arial" w:cs="Arial"/>
        </w:rPr>
        <w:fldChar w:fldCharType="separate"/>
      </w:r>
      <w:r w:rsidRPr="00C90FA6">
        <w:rPr>
          <w:rFonts w:ascii="Arial" w:hAnsi="Arial" w:cs="Arial"/>
        </w:rPr>
        <w:fldChar w:fldCharType="end"/>
      </w:r>
    </w:p>
    <w:tbl>
      <w:tblPr>
        <w:tblW w:w="6138" w:type="dxa"/>
        <w:tblLook w:val="0000" w:firstRow="0" w:lastRow="0" w:firstColumn="0" w:lastColumn="0" w:noHBand="0" w:noVBand="0"/>
      </w:tblPr>
      <w:tblGrid>
        <w:gridCol w:w="2088"/>
        <w:gridCol w:w="2970"/>
        <w:gridCol w:w="1080"/>
      </w:tblGrid>
      <w:tr w:rsidR="00E66DEF" w:rsidRPr="0041759E" w14:paraId="0CC09F57" w14:textId="77777777" w:rsidTr="001B3C16">
        <w:trPr>
          <w:gridAfter w:val="1"/>
          <w:wAfter w:w="1080" w:type="dxa"/>
          <w:cantSplit/>
          <w:trHeight w:val="189"/>
        </w:trPr>
        <w:tc>
          <w:tcPr>
            <w:tcW w:w="2088" w:type="dxa"/>
          </w:tcPr>
          <w:p w14:paraId="30EAB72C" w14:textId="77777777" w:rsidR="00E66DEF" w:rsidRPr="0041759E" w:rsidRDefault="00E66DEF" w:rsidP="001B3C16">
            <w:pPr>
              <w:spacing w:before="120"/>
              <w:rPr>
                <w:rFonts w:ascii="Arial" w:hAnsi="Arial" w:cs="Arial"/>
              </w:rPr>
            </w:pPr>
            <w:r>
              <w:rPr>
                <w:rFonts w:ascii="Arial" w:hAnsi="Arial" w:cs="Arial"/>
              </w:rPr>
              <w:t>Number of knives</w:t>
            </w:r>
            <w:r w:rsidRPr="0041759E">
              <w:rPr>
                <w:rFonts w:ascii="Arial" w:hAnsi="Arial" w:cs="Arial"/>
              </w:rPr>
              <w:t>:</w:t>
            </w:r>
          </w:p>
        </w:tc>
        <w:tc>
          <w:tcPr>
            <w:tcW w:w="2970" w:type="dxa"/>
            <w:tcBorders>
              <w:bottom w:val="single" w:sz="4" w:space="0" w:color="auto"/>
            </w:tcBorders>
          </w:tcPr>
          <w:p w14:paraId="3781E1CF" w14:textId="77777777" w:rsidR="00E66DEF" w:rsidRPr="0041759E" w:rsidRDefault="00E66DEF" w:rsidP="001B3C16">
            <w:pPr>
              <w:spacing w:before="120"/>
              <w:ind w:right="816"/>
              <w:rPr>
                <w:rFonts w:ascii="Arial" w:hAnsi="Arial" w:cs="Arial"/>
              </w:rPr>
            </w:pPr>
            <w:r w:rsidRPr="0041759E">
              <w:rPr>
                <w:rFonts w:ascii="Arial" w:hAnsi="Arial" w:cs="Arial"/>
              </w:rPr>
              <w:fldChar w:fldCharType="begin">
                <w:ffData>
                  <w:name w:val="Text1"/>
                  <w:enabled/>
                  <w:calcOnExit w:val="0"/>
                  <w:textInput/>
                </w:ffData>
              </w:fldChar>
            </w:r>
            <w:r w:rsidRPr="0041759E">
              <w:rPr>
                <w:rFonts w:ascii="Arial" w:hAnsi="Arial" w:cs="Arial"/>
              </w:rPr>
              <w:instrText xml:space="preserve"> FORMTEXT </w:instrText>
            </w:r>
            <w:r w:rsidRPr="0041759E">
              <w:rPr>
                <w:rFonts w:ascii="Arial" w:hAnsi="Arial" w:cs="Arial"/>
              </w:rPr>
            </w:r>
            <w:r w:rsidRPr="0041759E">
              <w:rPr>
                <w:rFonts w:ascii="Arial" w:hAnsi="Arial" w:cs="Arial"/>
              </w:rPr>
              <w:fldChar w:fldCharType="separate"/>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rPr>
              <w:fldChar w:fldCharType="end"/>
            </w:r>
          </w:p>
        </w:tc>
      </w:tr>
      <w:tr w:rsidR="00E66DEF" w:rsidRPr="0041759E" w14:paraId="2240BD1A" w14:textId="77777777" w:rsidTr="001B3C16">
        <w:trPr>
          <w:cantSplit/>
          <w:trHeight w:val="288"/>
        </w:trPr>
        <w:tc>
          <w:tcPr>
            <w:tcW w:w="2088" w:type="dxa"/>
          </w:tcPr>
          <w:p w14:paraId="54AD779D" w14:textId="77777777" w:rsidR="00E66DEF" w:rsidRPr="0041759E" w:rsidRDefault="00E66DEF" w:rsidP="001B3C16">
            <w:pPr>
              <w:spacing w:before="120"/>
              <w:rPr>
                <w:rFonts w:ascii="Arial" w:hAnsi="Arial" w:cs="Arial"/>
              </w:rPr>
            </w:pPr>
            <w:r>
              <w:rPr>
                <w:rFonts w:ascii="Arial" w:hAnsi="Arial" w:cs="Arial"/>
              </w:rPr>
              <w:t>Knife thickness /In.</w:t>
            </w:r>
            <w:r w:rsidRPr="0041759E">
              <w:rPr>
                <w:rFonts w:ascii="Arial" w:hAnsi="Arial" w:cs="Arial"/>
              </w:rPr>
              <w:t>:</w:t>
            </w:r>
          </w:p>
        </w:tc>
        <w:tc>
          <w:tcPr>
            <w:tcW w:w="2970" w:type="dxa"/>
            <w:tcBorders>
              <w:bottom w:val="single" w:sz="4" w:space="0" w:color="auto"/>
            </w:tcBorders>
          </w:tcPr>
          <w:p w14:paraId="1DD2A5EB" w14:textId="77777777" w:rsidR="00E66DEF" w:rsidRPr="0041759E" w:rsidRDefault="00E66DEF" w:rsidP="001B3C16">
            <w:pPr>
              <w:spacing w:before="120"/>
              <w:ind w:right="816"/>
              <w:rPr>
                <w:rFonts w:ascii="Arial" w:hAnsi="Arial" w:cs="Arial"/>
              </w:rPr>
            </w:pPr>
            <w:r w:rsidRPr="0041759E">
              <w:rPr>
                <w:rFonts w:ascii="Arial" w:hAnsi="Arial" w:cs="Arial"/>
              </w:rPr>
              <w:fldChar w:fldCharType="begin">
                <w:ffData>
                  <w:name w:val="Text2"/>
                  <w:enabled/>
                  <w:calcOnExit w:val="0"/>
                  <w:textInput/>
                </w:ffData>
              </w:fldChar>
            </w:r>
            <w:r w:rsidRPr="0041759E">
              <w:rPr>
                <w:rFonts w:ascii="Arial" w:hAnsi="Arial" w:cs="Arial"/>
              </w:rPr>
              <w:instrText xml:space="preserve"> FORMTEXT </w:instrText>
            </w:r>
            <w:r w:rsidRPr="0041759E">
              <w:rPr>
                <w:rFonts w:ascii="Arial" w:hAnsi="Arial" w:cs="Arial"/>
              </w:rPr>
            </w:r>
            <w:r w:rsidRPr="0041759E">
              <w:rPr>
                <w:rFonts w:ascii="Arial" w:hAnsi="Arial" w:cs="Arial"/>
              </w:rPr>
              <w:fldChar w:fldCharType="separate"/>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rPr>
              <w:fldChar w:fldCharType="end"/>
            </w:r>
          </w:p>
        </w:tc>
        <w:tc>
          <w:tcPr>
            <w:tcW w:w="1080" w:type="dxa"/>
            <w:vAlign w:val="bottom"/>
          </w:tcPr>
          <w:p w14:paraId="3533E0B8" w14:textId="77777777" w:rsidR="00E66DEF" w:rsidRPr="00A70D71" w:rsidRDefault="00E66DEF" w:rsidP="001B3C16">
            <w:pPr>
              <w:tabs>
                <w:tab w:val="left" w:pos="2900"/>
              </w:tabs>
              <w:spacing w:before="120"/>
              <w:rPr>
                <w:rFonts w:ascii="Arial" w:hAnsi="Arial" w:cs="Arial"/>
              </w:rPr>
            </w:pPr>
            <w:r>
              <w:rPr>
                <w:rFonts w:ascii="Arial" w:hAnsi="Arial" w:cs="Arial"/>
              </w:rPr>
              <w:t>Inches</w:t>
            </w:r>
          </w:p>
        </w:tc>
      </w:tr>
    </w:tbl>
    <w:p w14:paraId="28A34226" w14:textId="77777777" w:rsidR="00E66DEF" w:rsidRPr="00937756" w:rsidRDefault="00E66DEF" w:rsidP="001B3C16">
      <w:pPr>
        <w:tabs>
          <w:tab w:val="left" w:pos="360"/>
          <w:tab w:val="left" w:pos="1320"/>
        </w:tabs>
        <w:spacing w:before="120"/>
        <w:rPr>
          <w:rFonts w:ascii="Arial" w:hAnsi="Arial" w:cs="Arial"/>
        </w:rPr>
      </w:pPr>
      <w:r w:rsidRPr="00937756">
        <w:rPr>
          <w:rFonts w:ascii="Arial" w:hAnsi="Arial" w:cs="Arial"/>
        </w:rPr>
        <w:t>Cutter knives shall be designed for quick changing.</w:t>
      </w:r>
    </w:p>
    <w:p w14:paraId="1A2D6C05" w14:textId="77777777" w:rsidR="00E66DEF" w:rsidRPr="00C90FA6" w:rsidRDefault="00E66DEF" w:rsidP="001B3C16">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1B3C16">
        <w:rPr>
          <w:rFonts w:ascii="Arial" w:hAnsi="Arial" w:cs="Arial"/>
        </w:rPr>
      </w:r>
      <w:r w:rsidR="001B3C16">
        <w:rPr>
          <w:rFonts w:ascii="Arial" w:hAnsi="Arial" w:cs="Arial"/>
        </w:rPr>
        <w:fldChar w:fldCharType="separate"/>
      </w:r>
      <w:r w:rsidRPr="00C90FA6">
        <w:rPr>
          <w:rFonts w:ascii="Arial" w:hAnsi="Arial" w:cs="Arial"/>
        </w:rPr>
        <w:fldChar w:fldCharType="end"/>
      </w:r>
      <w:r>
        <w:rPr>
          <w:rFonts w:ascii="Arial" w:hAnsi="Arial" w:cs="Arial"/>
        </w:rPr>
        <w:tab/>
      </w:r>
      <w:r w:rsidRPr="00C90FA6">
        <w:rPr>
          <w:rFonts w:ascii="Arial" w:hAnsi="Arial" w:cs="Arial"/>
        </w:rPr>
        <w:t xml:space="preserve">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1B3C16">
        <w:rPr>
          <w:rFonts w:ascii="Arial" w:hAnsi="Arial" w:cs="Arial"/>
        </w:rPr>
      </w:r>
      <w:r w:rsidR="001B3C16">
        <w:rPr>
          <w:rFonts w:ascii="Arial" w:hAnsi="Arial" w:cs="Arial"/>
        </w:rPr>
        <w:fldChar w:fldCharType="separate"/>
      </w:r>
      <w:r w:rsidRPr="00C90FA6">
        <w:rPr>
          <w:rFonts w:ascii="Arial" w:hAnsi="Arial" w:cs="Arial"/>
        </w:rPr>
        <w:fldChar w:fldCharType="end"/>
      </w:r>
    </w:p>
    <w:p w14:paraId="5B95C8D7" w14:textId="77777777" w:rsidR="00E66DEF" w:rsidRDefault="00E66DEF">
      <w:pPr>
        <w:tabs>
          <w:tab w:val="left" w:pos="360"/>
          <w:tab w:val="left" w:pos="1320"/>
        </w:tabs>
        <w:rPr>
          <w:rFonts w:ascii="Arial" w:hAnsi="Arial" w:cs="Arial"/>
        </w:rPr>
      </w:pPr>
      <w:r w:rsidRPr="00937756">
        <w:rPr>
          <w:rFonts w:ascii="Arial" w:hAnsi="Arial" w:cs="Arial"/>
        </w:rPr>
        <w:t>An extra, complete set of knives shall be provided with each machine.</w:t>
      </w:r>
    </w:p>
    <w:p w14:paraId="1C46D5D2" w14:textId="77777777" w:rsidR="00E66DEF" w:rsidRPr="00C90FA6" w:rsidRDefault="00E66DEF" w:rsidP="001B3C16">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1B3C16">
        <w:rPr>
          <w:rFonts w:ascii="Arial" w:hAnsi="Arial" w:cs="Arial"/>
        </w:rPr>
      </w:r>
      <w:r w:rsidR="001B3C16">
        <w:rPr>
          <w:rFonts w:ascii="Arial" w:hAnsi="Arial" w:cs="Arial"/>
        </w:rPr>
        <w:fldChar w:fldCharType="separate"/>
      </w:r>
      <w:r w:rsidRPr="00C90FA6">
        <w:rPr>
          <w:rFonts w:ascii="Arial" w:hAnsi="Arial" w:cs="Arial"/>
        </w:rPr>
        <w:fldChar w:fldCharType="end"/>
      </w:r>
      <w:r>
        <w:rPr>
          <w:rFonts w:ascii="Arial" w:hAnsi="Arial" w:cs="Arial"/>
        </w:rPr>
        <w:tab/>
      </w:r>
      <w:r w:rsidRPr="00C90FA6">
        <w:rPr>
          <w:rFonts w:ascii="Arial" w:hAnsi="Arial" w:cs="Arial"/>
        </w:rPr>
        <w:t xml:space="preserve">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1B3C16">
        <w:rPr>
          <w:rFonts w:ascii="Arial" w:hAnsi="Arial" w:cs="Arial"/>
        </w:rPr>
      </w:r>
      <w:r w:rsidR="001B3C16">
        <w:rPr>
          <w:rFonts w:ascii="Arial" w:hAnsi="Arial" w:cs="Arial"/>
        </w:rPr>
        <w:fldChar w:fldCharType="separate"/>
      </w:r>
      <w:r w:rsidRPr="00C90FA6">
        <w:rPr>
          <w:rFonts w:ascii="Arial" w:hAnsi="Arial" w:cs="Arial"/>
        </w:rPr>
        <w:fldChar w:fldCharType="end"/>
      </w:r>
    </w:p>
    <w:p w14:paraId="64859A7A" w14:textId="77777777" w:rsidR="00E66DEF" w:rsidRPr="00937756" w:rsidRDefault="00E66DEF">
      <w:pPr>
        <w:tabs>
          <w:tab w:val="left" w:pos="360"/>
          <w:tab w:val="left" w:pos="1320"/>
        </w:tabs>
        <w:rPr>
          <w:rFonts w:ascii="Arial" w:hAnsi="Arial" w:cs="Arial"/>
        </w:rPr>
      </w:pPr>
      <w:r w:rsidRPr="00937756">
        <w:rPr>
          <w:rFonts w:ascii="Arial" w:hAnsi="Arial" w:cs="Arial"/>
        </w:rPr>
        <w:t>A complete set of all tools necessary to remove the cutter head knives and cutter bar shall be provided.</w:t>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800"/>
        <w:gridCol w:w="8208"/>
      </w:tblGrid>
      <w:tr w:rsidR="00E66DEF" w:rsidRPr="005414E5" w14:paraId="33DB7089" w14:textId="77777777" w:rsidTr="001B3C16">
        <w:trPr>
          <w:cantSplit/>
          <w:trHeight w:val="432"/>
        </w:trPr>
        <w:tc>
          <w:tcPr>
            <w:tcW w:w="1800" w:type="dxa"/>
            <w:vAlign w:val="bottom"/>
          </w:tcPr>
          <w:p w14:paraId="74841535" w14:textId="77777777" w:rsidR="00E66DEF" w:rsidRPr="005414E5" w:rsidRDefault="00E66DEF" w:rsidP="001B3C16">
            <w:pPr>
              <w:widowControl w:val="0"/>
              <w:spacing w:before="120"/>
              <w:rPr>
                <w:rFonts w:ascii="Arial" w:hAnsi="Arial" w:cs="Arial"/>
              </w:rPr>
            </w:pPr>
            <w:r w:rsidRPr="005414E5">
              <w:rPr>
                <w:rFonts w:ascii="Arial" w:hAnsi="Arial" w:cs="Arial"/>
              </w:rPr>
              <w:t>Describe</w:t>
            </w:r>
            <w:r>
              <w:rPr>
                <w:rFonts w:ascii="Arial" w:hAnsi="Arial" w:cs="Arial"/>
              </w:rPr>
              <w:t xml:space="preserve"> type</w:t>
            </w:r>
            <w:r w:rsidRPr="005414E5">
              <w:rPr>
                <w:rFonts w:ascii="Arial" w:hAnsi="Arial" w:cs="Arial"/>
              </w:rPr>
              <w:t>:</w:t>
            </w:r>
          </w:p>
        </w:tc>
        <w:tc>
          <w:tcPr>
            <w:tcW w:w="8208" w:type="dxa"/>
            <w:tcBorders>
              <w:bottom w:val="single" w:sz="4" w:space="0" w:color="auto"/>
            </w:tcBorders>
            <w:vAlign w:val="bottom"/>
          </w:tcPr>
          <w:p w14:paraId="0A2E78C2" w14:textId="77777777" w:rsidR="00E66DEF" w:rsidRPr="005414E5" w:rsidRDefault="00E66DEF" w:rsidP="001B3C16">
            <w:pPr>
              <w:widowControl w:val="0"/>
              <w:spacing w:before="120"/>
              <w:rPr>
                <w:rFonts w:ascii="Arial" w:hAnsi="Arial" w:cs="Arial"/>
              </w:rPr>
            </w:pPr>
            <w:r w:rsidRPr="005414E5">
              <w:rPr>
                <w:rFonts w:ascii="Arial" w:hAnsi="Arial" w:cs="Arial"/>
              </w:rPr>
              <w:fldChar w:fldCharType="begin">
                <w:ffData>
                  <w:name w:val="Text9"/>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r w:rsidR="00E66DEF" w:rsidRPr="005414E5" w14:paraId="32B10A56" w14:textId="77777777" w:rsidTr="001B3C16">
        <w:trPr>
          <w:cantSplit/>
          <w:trHeight w:val="432"/>
        </w:trPr>
        <w:tc>
          <w:tcPr>
            <w:tcW w:w="10008" w:type="dxa"/>
            <w:gridSpan w:val="2"/>
            <w:tcBorders>
              <w:bottom w:val="single" w:sz="4" w:space="0" w:color="auto"/>
            </w:tcBorders>
            <w:vAlign w:val="bottom"/>
          </w:tcPr>
          <w:p w14:paraId="04790B3E" w14:textId="77777777" w:rsidR="00E66DEF" w:rsidRPr="005414E5" w:rsidRDefault="00E66DEF" w:rsidP="001B3C16">
            <w:pPr>
              <w:widowControl w:val="0"/>
              <w:spacing w:before="120"/>
              <w:rPr>
                <w:rFonts w:ascii="Arial" w:hAnsi="Arial" w:cs="Arial"/>
              </w:rPr>
            </w:pPr>
            <w:r w:rsidRPr="005414E5">
              <w:rPr>
                <w:rFonts w:ascii="Arial" w:hAnsi="Arial" w:cs="Arial"/>
              </w:rPr>
              <w:fldChar w:fldCharType="begin">
                <w:ffData>
                  <w:name w:val="Text10"/>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bl>
    <w:p w14:paraId="6B59F0B1" w14:textId="77777777" w:rsidR="00E66DEF" w:rsidRPr="00937756" w:rsidRDefault="00E66DEF">
      <w:pPr>
        <w:tabs>
          <w:tab w:val="left" w:pos="360"/>
          <w:tab w:val="left" w:pos="1320"/>
        </w:tabs>
        <w:rPr>
          <w:rFonts w:ascii="Arial" w:hAnsi="Arial" w:cs="Arial"/>
        </w:rPr>
      </w:pPr>
      <w:r w:rsidRPr="00937756">
        <w:rPr>
          <w:rFonts w:ascii="Arial" w:hAnsi="Arial" w:cs="Arial"/>
        </w:rPr>
        <w:lastRenderedPageBreak/>
        <w:t>The housing for the cutting drum and all other enclosures shall be constructed of steel heavy enough to withstand maximum loaded conditions.</w:t>
      </w:r>
    </w:p>
    <w:p w14:paraId="74739B60" w14:textId="77777777" w:rsidR="00E66DEF" w:rsidRPr="00C90FA6" w:rsidRDefault="00E66DEF" w:rsidP="001B3C16">
      <w:pPr>
        <w:spacing w:before="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1B3C16">
        <w:rPr>
          <w:rFonts w:ascii="Arial" w:hAnsi="Arial" w:cs="Arial"/>
        </w:rPr>
      </w:r>
      <w:r w:rsidR="001B3C16">
        <w:rPr>
          <w:rFonts w:ascii="Arial" w:hAnsi="Arial" w:cs="Arial"/>
        </w:rPr>
        <w:fldChar w:fldCharType="separate"/>
      </w:r>
      <w:r w:rsidRPr="00C90FA6">
        <w:rPr>
          <w:rFonts w:ascii="Arial" w:hAnsi="Arial" w:cs="Arial"/>
        </w:rPr>
        <w:fldChar w:fldCharType="end"/>
      </w:r>
      <w:r>
        <w:rPr>
          <w:rFonts w:ascii="Arial" w:hAnsi="Arial" w:cs="Arial"/>
        </w:rPr>
        <w:tab/>
      </w:r>
      <w:r w:rsidRPr="00C90FA6">
        <w:rPr>
          <w:rFonts w:ascii="Arial" w:hAnsi="Arial" w:cs="Arial"/>
        </w:rPr>
        <w:t xml:space="preserve">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1B3C16">
        <w:rPr>
          <w:rFonts w:ascii="Arial" w:hAnsi="Arial" w:cs="Arial"/>
        </w:rPr>
      </w:r>
      <w:r w:rsidR="001B3C16">
        <w:rPr>
          <w:rFonts w:ascii="Arial" w:hAnsi="Arial" w:cs="Arial"/>
        </w:rPr>
        <w:fldChar w:fldCharType="separate"/>
      </w:r>
      <w:r w:rsidRPr="00C90FA6">
        <w:rPr>
          <w:rFonts w:ascii="Arial" w:hAnsi="Arial" w:cs="Arial"/>
        </w:rPr>
        <w:fldChar w:fldCharType="end"/>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4330"/>
        <w:gridCol w:w="5678"/>
      </w:tblGrid>
      <w:tr w:rsidR="00E66DEF" w:rsidRPr="005414E5" w14:paraId="3FB7747B" w14:textId="77777777" w:rsidTr="001B3C16">
        <w:trPr>
          <w:cantSplit/>
          <w:trHeight w:val="432"/>
        </w:trPr>
        <w:tc>
          <w:tcPr>
            <w:tcW w:w="4330" w:type="dxa"/>
            <w:vAlign w:val="bottom"/>
          </w:tcPr>
          <w:p w14:paraId="121CB36E" w14:textId="77777777" w:rsidR="00E66DEF" w:rsidRPr="005414E5" w:rsidRDefault="00E66DEF" w:rsidP="001B3C16">
            <w:pPr>
              <w:widowControl w:val="0"/>
              <w:spacing w:before="120"/>
              <w:rPr>
                <w:rFonts w:ascii="Arial" w:hAnsi="Arial" w:cs="Arial"/>
              </w:rPr>
            </w:pPr>
            <w:r w:rsidRPr="005414E5">
              <w:rPr>
                <w:rFonts w:ascii="Arial" w:hAnsi="Arial" w:cs="Arial"/>
              </w:rPr>
              <w:t>Describe</w:t>
            </w:r>
            <w:r>
              <w:rPr>
                <w:rFonts w:ascii="Arial" w:hAnsi="Arial" w:cs="Arial"/>
              </w:rPr>
              <w:t xml:space="preserve"> steel enclosure and material used</w:t>
            </w:r>
            <w:r w:rsidRPr="005414E5">
              <w:rPr>
                <w:rFonts w:ascii="Arial" w:hAnsi="Arial" w:cs="Arial"/>
              </w:rPr>
              <w:t>:</w:t>
            </w:r>
          </w:p>
        </w:tc>
        <w:tc>
          <w:tcPr>
            <w:tcW w:w="5678" w:type="dxa"/>
            <w:tcBorders>
              <w:bottom w:val="single" w:sz="4" w:space="0" w:color="auto"/>
            </w:tcBorders>
            <w:vAlign w:val="bottom"/>
          </w:tcPr>
          <w:p w14:paraId="721C38AF" w14:textId="77777777" w:rsidR="00E66DEF" w:rsidRPr="005414E5" w:rsidRDefault="00E66DEF" w:rsidP="001B3C16">
            <w:pPr>
              <w:widowControl w:val="0"/>
              <w:spacing w:before="120"/>
              <w:rPr>
                <w:rFonts w:ascii="Arial" w:hAnsi="Arial" w:cs="Arial"/>
              </w:rPr>
            </w:pPr>
            <w:r w:rsidRPr="005414E5">
              <w:rPr>
                <w:rFonts w:ascii="Arial" w:hAnsi="Arial" w:cs="Arial"/>
              </w:rPr>
              <w:fldChar w:fldCharType="begin">
                <w:ffData>
                  <w:name w:val="Text9"/>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r w:rsidR="00E66DEF" w:rsidRPr="005414E5" w14:paraId="1C8331E0" w14:textId="77777777" w:rsidTr="001B3C16">
        <w:trPr>
          <w:cantSplit/>
          <w:trHeight w:val="432"/>
        </w:trPr>
        <w:tc>
          <w:tcPr>
            <w:tcW w:w="10008" w:type="dxa"/>
            <w:gridSpan w:val="2"/>
            <w:tcBorders>
              <w:bottom w:val="single" w:sz="4" w:space="0" w:color="auto"/>
            </w:tcBorders>
            <w:vAlign w:val="bottom"/>
          </w:tcPr>
          <w:p w14:paraId="7BFC6387" w14:textId="77777777" w:rsidR="00E66DEF" w:rsidRPr="005414E5" w:rsidRDefault="00E66DEF" w:rsidP="001B3C16">
            <w:pPr>
              <w:widowControl w:val="0"/>
              <w:spacing w:before="120"/>
              <w:rPr>
                <w:rFonts w:ascii="Arial" w:hAnsi="Arial" w:cs="Arial"/>
              </w:rPr>
            </w:pPr>
            <w:r w:rsidRPr="005414E5">
              <w:rPr>
                <w:rFonts w:ascii="Arial" w:hAnsi="Arial" w:cs="Arial"/>
              </w:rPr>
              <w:fldChar w:fldCharType="begin">
                <w:ffData>
                  <w:name w:val="Text10"/>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bl>
    <w:p w14:paraId="701D0D5A" w14:textId="77777777" w:rsidR="00E66DEF" w:rsidRPr="00937756" w:rsidRDefault="00E66DEF" w:rsidP="001B3C16">
      <w:pPr>
        <w:tabs>
          <w:tab w:val="left" w:pos="360"/>
          <w:tab w:val="left" w:pos="1320"/>
        </w:tabs>
        <w:spacing w:before="120" w:after="120"/>
        <w:rPr>
          <w:rFonts w:ascii="Arial" w:hAnsi="Arial" w:cs="Arial"/>
        </w:rPr>
      </w:pPr>
      <w:r w:rsidRPr="00937756">
        <w:rPr>
          <w:rFonts w:ascii="Arial" w:hAnsi="Arial" w:cs="Arial"/>
          <w:b/>
        </w:rPr>
        <w:t>Diesel Engine:</w:t>
      </w:r>
    </w:p>
    <w:p w14:paraId="259631A1" w14:textId="77777777" w:rsidR="00E66DEF" w:rsidRPr="00986624" w:rsidRDefault="00E66DEF" w:rsidP="001B3C16">
      <w:pPr>
        <w:spacing w:line="240" w:lineRule="exact"/>
        <w:rPr>
          <w:rFonts w:ascii="Arial" w:hAnsi="Arial" w:cs="Arial"/>
          <w:color w:val="000000" w:themeColor="text1"/>
        </w:rPr>
      </w:pPr>
      <w:r w:rsidRPr="00986624">
        <w:rPr>
          <w:rFonts w:ascii="Arial" w:hAnsi="Arial" w:cs="Arial"/>
          <w:color w:val="000000" w:themeColor="text1"/>
        </w:rPr>
        <w:t xml:space="preserve">The chipper shall be powered by a current production, 4-cylinder, liquid cooled, diesel engine with a gross horsepower minimum of 74hp and </w:t>
      </w:r>
      <w:r>
        <w:rPr>
          <w:rFonts w:ascii="Arial" w:hAnsi="Arial" w:cs="Arial"/>
          <w:color w:val="000000" w:themeColor="text1"/>
        </w:rPr>
        <w:t>compliant with the present e</w:t>
      </w:r>
      <w:r w:rsidRPr="00986624">
        <w:rPr>
          <w:rFonts w:ascii="Arial" w:hAnsi="Arial" w:cs="Arial"/>
          <w:color w:val="000000" w:themeColor="text1"/>
        </w:rPr>
        <w:t>mission</w:t>
      </w:r>
      <w:r>
        <w:rPr>
          <w:rFonts w:ascii="Arial" w:hAnsi="Arial" w:cs="Arial"/>
          <w:color w:val="000000" w:themeColor="text1"/>
        </w:rPr>
        <w:t xml:space="preserve"> laws and regulations</w:t>
      </w:r>
      <w:r w:rsidRPr="00986624">
        <w:rPr>
          <w:rFonts w:ascii="Arial" w:hAnsi="Arial" w:cs="Arial"/>
          <w:color w:val="000000" w:themeColor="text1"/>
        </w:rPr>
        <w:t>.</w:t>
      </w:r>
    </w:p>
    <w:p w14:paraId="0DFAB1C0" w14:textId="77777777" w:rsidR="00E66DEF" w:rsidRPr="004E52B6" w:rsidRDefault="00E66DEF" w:rsidP="001B3C16">
      <w:pPr>
        <w:tabs>
          <w:tab w:val="left" w:pos="600"/>
          <w:tab w:val="left" w:pos="960"/>
        </w:tabs>
        <w:spacing w:before="240"/>
        <w:rPr>
          <w:rFonts w:ascii="Arial" w:hAnsi="Arial" w:cs="Arial"/>
        </w:rPr>
      </w:pPr>
      <w:r w:rsidRPr="004E52B6">
        <w:rPr>
          <w:rFonts w:ascii="Arial" w:hAnsi="Arial" w:cs="Arial"/>
        </w:rPr>
        <w:t>Component provided:</w:t>
      </w:r>
    </w:p>
    <w:tbl>
      <w:tblPr>
        <w:tblW w:w="865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0"/>
        <w:gridCol w:w="90"/>
        <w:gridCol w:w="270"/>
        <w:gridCol w:w="450"/>
        <w:gridCol w:w="360"/>
        <w:gridCol w:w="210"/>
        <w:gridCol w:w="60"/>
        <w:gridCol w:w="1620"/>
        <w:gridCol w:w="90"/>
        <w:gridCol w:w="270"/>
        <w:gridCol w:w="270"/>
        <w:gridCol w:w="90"/>
        <w:gridCol w:w="270"/>
        <w:gridCol w:w="180"/>
        <w:gridCol w:w="360"/>
        <w:gridCol w:w="630"/>
        <w:gridCol w:w="450"/>
        <w:gridCol w:w="630"/>
        <w:gridCol w:w="180"/>
        <w:gridCol w:w="90"/>
        <w:gridCol w:w="630"/>
        <w:gridCol w:w="450"/>
        <w:gridCol w:w="180"/>
      </w:tblGrid>
      <w:tr w:rsidR="00E66DEF" w:rsidRPr="000A59A7" w14:paraId="0C2E85D9" w14:textId="77777777" w:rsidTr="001B3C16">
        <w:trPr>
          <w:gridAfter w:val="3"/>
          <w:wAfter w:w="1260" w:type="dxa"/>
        </w:trPr>
        <w:tc>
          <w:tcPr>
            <w:tcW w:w="820" w:type="dxa"/>
            <w:tcBorders>
              <w:top w:val="nil"/>
              <w:left w:val="nil"/>
              <w:bottom w:val="nil"/>
              <w:right w:val="nil"/>
            </w:tcBorders>
          </w:tcPr>
          <w:p w14:paraId="6581D86E" w14:textId="77777777" w:rsidR="00E66DEF" w:rsidRPr="000A59A7" w:rsidRDefault="00E66DEF" w:rsidP="001B3C16">
            <w:pPr>
              <w:tabs>
                <w:tab w:val="left" w:pos="576"/>
              </w:tabs>
              <w:spacing w:before="120" w:line="240" w:lineRule="exact"/>
              <w:rPr>
                <w:rFonts w:ascii="Arial" w:hAnsi="Arial" w:cs="Arial"/>
                <w:color w:val="000000"/>
              </w:rPr>
            </w:pPr>
            <w:r w:rsidRPr="000A59A7">
              <w:rPr>
                <w:rFonts w:ascii="Arial" w:hAnsi="Arial" w:cs="Arial"/>
                <w:color w:val="000000"/>
              </w:rPr>
              <w:t>Make:</w:t>
            </w:r>
          </w:p>
        </w:tc>
        <w:tc>
          <w:tcPr>
            <w:tcW w:w="6570" w:type="dxa"/>
            <w:gridSpan w:val="19"/>
            <w:tcBorders>
              <w:top w:val="nil"/>
              <w:left w:val="nil"/>
              <w:bottom w:val="single" w:sz="4" w:space="0" w:color="auto"/>
              <w:right w:val="nil"/>
            </w:tcBorders>
          </w:tcPr>
          <w:p w14:paraId="4158F151" w14:textId="77777777" w:rsidR="00E66DEF" w:rsidRPr="000A59A7" w:rsidRDefault="00E66DEF" w:rsidP="001B3C16">
            <w:pPr>
              <w:tabs>
                <w:tab w:val="left" w:pos="576"/>
              </w:tabs>
              <w:spacing w:before="120" w:line="240" w:lineRule="exact"/>
              <w:rPr>
                <w:rFonts w:ascii="Arial" w:hAnsi="Arial" w:cs="Arial"/>
              </w:rPr>
            </w:pPr>
            <w:r w:rsidRPr="000A59A7">
              <w:rPr>
                <w:rFonts w:ascii="Arial" w:hAnsi="Arial" w:cs="Arial"/>
              </w:rPr>
              <w:fldChar w:fldCharType="begin">
                <w:ffData>
                  <w:name w:val="Text30"/>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r>
      <w:tr w:rsidR="00E66DEF" w:rsidRPr="000A59A7" w14:paraId="5290931D" w14:textId="77777777" w:rsidTr="001B3C16">
        <w:trPr>
          <w:gridAfter w:val="3"/>
          <w:wAfter w:w="1260" w:type="dxa"/>
        </w:trPr>
        <w:tc>
          <w:tcPr>
            <w:tcW w:w="910" w:type="dxa"/>
            <w:gridSpan w:val="2"/>
            <w:tcBorders>
              <w:top w:val="nil"/>
              <w:left w:val="nil"/>
              <w:bottom w:val="nil"/>
              <w:right w:val="nil"/>
            </w:tcBorders>
          </w:tcPr>
          <w:p w14:paraId="6FD18C01" w14:textId="77777777" w:rsidR="00E66DEF" w:rsidRPr="000A59A7" w:rsidRDefault="00E66DEF" w:rsidP="001B3C16">
            <w:pPr>
              <w:tabs>
                <w:tab w:val="left" w:pos="576"/>
              </w:tabs>
              <w:spacing w:before="120" w:line="240" w:lineRule="exact"/>
              <w:rPr>
                <w:rFonts w:ascii="Arial" w:hAnsi="Arial" w:cs="Arial"/>
                <w:color w:val="000000"/>
              </w:rPr>
            </w:pPr>
            <w:r w:rsidRPr="000A59A7">
              <w:rPr>
                <w:rFonts w:ascii="Arial" w:hAnsi="Arial" w:cs="Arial"/>
                <w:color w:val="000000"/>
              </w:rPr>
              <w:t>Model:</w:t>
            </w:r>
          </w:p>
        </w:tc>
        <w:tc>
          <w:tcPr>
            <w:tcW w:w="6480" w:type="dxa"/>
            <w:gridSpan w:val="18"/>
            <w:tcBorders>
              <w:top w:val="nil"/>
              <w:left w:val="nil"/>
              <w:bottom w:val="single" w:sz="4" w:space="0" w:color="auto"/>
              <w:right w:val="nil"/>
            </w:tcBorders>
          </w:tcPr>
          <w:p w14:paraId="54F4E8B7" w14:textId="77777777" w:rsidR="00E66DEF" w:rsidRPr="000A59A7" w:rsidRDefault="00E66DEF" w:rsidP="001B3C16">
            <w:pPr>
              <w:tabs>
                <w:tab w:val="left" w:pos="576"/>
              </w:tabs>
              <w:spacing w:before="120" w:line="240" w:lineRule="exact"/>
              <w:rPr>
                <w:rFonts w:ascii="Arial" w:hAnsi="Arial" w:cs="Arial"/>
              </w:rPr>
            </w:pPr>
            <w:r w:rsidRPr="000A59A7">
              <w:rPr>
                <w:rFonts w:ascii="Arial" w:hAnsi="Arial" w:cs="Arial"/>
              </w:rPr>
              <w:fldChar w:fldCharType="begin">
                <w:ffData>
                  <w:name w:val="Text31"/>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r>
      <w:tr w:rsidR="00E66DEF" w:rsidRPr="000A59A7" w14:paraId="3D5D984A" w14:textId="77777777" w:rsidTr="001B3C16">
        <w:trPr>
          <w:gridAfter w:val="2"/>
          <w:wAfter w:w="630" w:type="dxa"/>
        </w:trPr>
        <w:tc>
          <w:tcPr>
            <w:tcW w:w="1180" w:type="dxa"/>
            <w:gridSpan w:val="3"/>
            <w:tcBorders>
              <w:top w:val="nil"/>
              <w:left w:val="nil"/>
              <w:bottom w:val="nil"/>
              <w:right w:val="nil"/>
            </w:tcBorders>
          </w:tcPr>
          <w:p w14:paraId="0F68A930" w14:textId="77777777" w:rsidR="00E66DEF" w:rsidRPr="000A59A7" w:rsidRDefault="00E66DEF" w:rsidP="001B3C16">
            <w:pPr>
              <w:tabs>
                <w:tab w:val="left" w:pos="576"/>
              </w:tabs>
              <w:spacing w:before="120" w:line="240" w:lineRule="exact"/>
              <w:rPr>
                <w:rFonts w:ascii="Arial" w:hAnsi="Arial" w:cs="Arial"/>
                <w:color w:val="000000"/>
              </w:rPr>
            </w:pPr>
            <w:r w:rsidRPr="000A59A7">
              <w:rPr>
                <w:rFonts w:ascii="Arial" w:hAnsi="Arial" w:cs="Arial"/>
                <w:color w:val="000000"/>
              </w:rPr>
              <w:t>Net H.P.:</w:t>
            </w:r>
          </w:p>
        </w:tc>
        <w:tc>
          <w:tcPr>
            <w:tcW w:w="2700" w:type="dxa"/>
            <w:gridSpan w:val="5"/>
            <w:tcBorders>
              <w:top w:val="nil"/>
              <w:left w:val="nil"/>
              <w:bottom w:val="single" w:sz="4" w:space="0" w:color="auto"/>
              <w:right w:val="nil"/>
            </w:tcBorders>
          </w:tcPr>
          <w:p w14:paraId="3D2F4E42" w14:textId="77777777" w:rsidR="00E66DEF" w:rsidRPr="000A59A7" w:rsidRDefault="00E66DEF" w:rsidP="001B3C16">
            <w:pPr>
              <w:tabs>
                <w:tab w:val="left" w:pos="576"/>
              </w:tabs>
              <w:spacing w:before="120" w:line="240" w:lineRule="exact"/>
              <w:rPr>
                <w:rFonts w:ascii="Arial" w:hAnsi="Arial" w:cs="Arial"/>
              </w:rPr>
            </w:pPr>
            <w:r w:rsidRPr="000A59A7">
              <w:rPr>
                <w:rFonts w:ascii="Arial" w:hAnsi="Arial" w:cs="Arial"/>
              </w:rPr>
              <w:fldChar w:fldCharType="begin">
                <w:ffData>
                  <w:name w:val="Text55"/>
                  <w:enabled/>
                  <w:calcOnExit w:val="0"/>
                  <w:textInput/>
                </w:ffData>
              </w:fldChar>
            </w:r>
            <w:bookmarkStart w:id="16" w:name="Text55"/>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bookmarkEnd w:id="16"/>
          </w:p>
        </w:tc>
        <w:tc>
          <w:tcPr>
            <w:tcW w:w="630" w:type="dxa"/>
            <w:gridSpan w:val="3"/>
            <w:tcBorders>
              <w:top w:val="nil"/>
              <w:left w:val="nil"/>
              <w:bottom w:val="nil"/>
              <w:right w:val="nil"/>
            </w:tcBorders>
          </w:tcPr>
          <w:p w14:paraId="5ADA202D" w14:textId="77777777" w:rsidR="00E66DEF" w:rsidRPr="000A59A7" w:rsidRDefault="00E66DEF" w:rsidP="001B3C16">
            <w:pPr>
              <w:tabs>
                <w:tab w:val="left" w:pos="576"/>
              </w:tabs>
              <w:spacing w:before="120" w:line="240" w:lineRule="exact"/>
              <w:rPr>
                <w:rFonts w:ascii="Arial" w:hAnsi="Arial" w:cs="Arial"/>
              </w:rPr>
            </w:pPr>
            <w:r w:rsidRPr="000A59A7">
              <w:rPr>
                <w:rFonts w:ascii="Arial" w:hAnsi="Arial" w:cs="Arial"/>
              </w:rPr>
              <w:t xml:space="preserve"> @ </w:t>
            </w:r>
          </w:p>
        </w:tc>
        <w:tc>
          <w:tcPr>
            <w:tcW w:w="2610" w:type="dxa"/>
            <w:gridSpan w:val="7"/>
            <w:tcBorders>
              <w:top w:val="nil"/>
              <w:left w:val="nil"/>
              <w:bottom w:val="single" w:sz="4" w:space="0" w:color="auto"/>
              <w:right w:val="nil"/>
            </w:tcBorders>
          </w:tcPr>
          <w:p w14:paraId="7D115541" w14:textId="77777777" w:rsidR="00E66DEF" w:rsidRPr="000A59A7" w:rsidRDefault="00E66DEF" w:rsidP="001B3C16">
            <w:pPr>
              <w:tabs>
                <w:tab w:val="left" w:pos="576"/>
              </w:tabs>
              <w:spacing w:before="120" w:line="240" w:lineRule="exact"/>
              <w:rPr>
                <w:rFonts w:ascii="Arial" w:hAnsi="Arial" w:cs="Arial"/>
                <w:b/>
              </w:rPr>
            </w:pPr>
            <w:r w:rsidRPr="000A59A7">
              <w:rPr>
                <w:rFonts w:ascii="Arial" w:hAnsi="Arial" w:cs="Arial"/>
                <w:b/>
              </w:rPr>
              <w:fldChar w:fldCharType="begin">
                <w:ffData>
                  <w:name w:val="Text56"/>
                  <w:enabled/>
                  <w:calcOnExit w:val="0"/>
                  <w:textInput/>
                </w:ffData>
              </w:fldChar>
            </w:r>
            <w:bookmarkStart w:id="17" w:name="Text56"/>
            <w:r w:rsidRPr="000A59A7">
              <w:rPr>
                <w:rFonts w:ascii="Arial" w:hAnsi="Arial" w:cs="Arial"/>
                <w:b/>
              </w:rPr>
              <w:instrText xml:space="preserve"> FORMTEXT </w:instrText>
            </w:r>
            <w:r w:rsidRPr="000A59A7">
              <w:rPr>
                <w:rFonts w:ascii="Arial" w:hAnsi="Arial" w:cs="Arial"/>
                <w:b/>
              </w:rPr>
            </w:r>
            <w:r w:rsidRPr="000A59A7">
              <w:rPr>
                <w:rFonts w:ascii="Arial" w:hAnsi="Arial" w:cs="Arial"/>
                <w:b/>
              </w:rPr>
              <w:fldChar w:fldCharType="separate"/>
            </w:r>
            <w:r w:rsidRPr="000A59A7">
              <w:rPr>
                <w:rFonts w:ascii="Arial" w:hAnsi="Arial" w:cs="Arial"/>
                <w:b/>
                <w:noProof/>
              </w:rPr>
              <w:t> </w:t>
            </w:r>
            <w:r w:rsidRPr="000A59A7">
              <w:rPr>
                <w:rFonts w:ascii="Arial" w:hAnsi="Arial" w:cs="Arial"/>
                <w:b/>
                <w:noProof/>
              </w:rPr>
              <w:t> </w:t>
            </w:r>
            <w:r w:rsidRPr="000A59A7">
              <w:rPr>
                <w:rFonts w:ascii="Arial" w:hAnsi="Arial" w:cs="Arial"/>
                <w:b/>
                <w:noProof/>
              </w:rPr>
              <w:t> </w:t>
            </w:r>
            <w:r w:rsidRPr="000A59A7">
              <w:rPr>
                <w:rFonts w:ascii="Arial" w:hAnsi="Arial" w:cs="Arial"/>
                <w:b/>
                <w:noProof/>
              </w:rPr>
              <w:t> </w:t>
            </w:r>
            <w:r w:rsidRPr="000A59A7">
              <w:rPr>
                <w:rFonts w:ascii="Arial" w:hAnsi="Arial" w:cs="Arial"/>
                <w:b/>
                <w:noProof/>
              </w:rPr>
              <w:t> </w:t>
            </w:r>
            <w:r w:rsidRPr="000A59A7">
              <w:rPr>
                <w:rFonts w:ascii="Arial" w:hAnsi="Arial" w:cs="Arial"/>
                <w:b/>
              </w:rPr>
              <w:fldChar w:fldCharType="end"/>
            </w:r>
            <w:bookmarkEnd w:id="17"/>
          </w:p>
        </w:tc>
        <w:tc>
          <w:tcPr>
            <w:tcW w:w="900" w:type="dxa"/>
            <w:gridSpan w:val="3"/>
            <w:tcBorders>
              <w:top w:val="nil"/>
              <w:left w:val="nil"/>
              <w:bottom w:val="nil"/>
              <w:right w:val="nil"/>
            </w:tcBorders>
          </w:tcPr>
          <w:p w14:paraId="1D00A8EF" w14:textId="77777777" w:rsidR="00E66DEF" w:rsidRPr="000A59A7" w:rsidRDefault="00E66DEF" w:rsidP="001B3C16">
            <w:pPr>
              <w:tabs>
                <w:tab w:val="left" w:pos="576"/>
              </w:tabs>
              <w:spacing w:before="120" w:line="240" w:lineRule="exact"/>
              <w:rPr>
                <w:rFonts w:ascii="Arial" w:hAnsi="Arial" w:cs="Arial"/>
              </w:rPr>
            </w:pPr>
            <w:r w:rsidRPr="000A59A7">
              <w:rPr>
                <w:rFonts w:ascii="Arial" w:hAnsi="Arial" w:cs="Arial"/>
              </w:rPr>
              <w:t>RPM</w:t>
            </w:r>
          </w:p>
        </w:tc>
      </w:tr>
      <w:tr w:rsidR="00E66DEF" w:rsidRPr="000A59A7" w14:paraId="58F04459" w14:textId="77777777" w:rsidTr="001B3C16">
        <w:trPr>
          <w:gridAfter w:val="1"/>
          <w:wAfter w:w="180" w:type="dxa"/>
        </w:trPr>
        <w:tc>
          <w:tcPr>
            <w:tcW w:w="1630" w:type="dxa"/>
            <w:gridSpan w:val="4"/>
            <w:tcBorders>
              <w:top w:val="nil"/>
              <w:left w:val="nil"/>
              <w:bottom w:val="nil"/>
              <w:right w:val="nil"/>
            </w:tcBorders>
          </w:tcPr>
          <w:p w14:paraId="4AA822F4" w14:textId="77777777" w:rsidR="00E66DEF" w:rsidRPr="000A59A7" w:rsidRDefault="00E66DEF" w:rsidP="001B3C16">
            <w:pPr>
              <w:tabs>
                <w:tab w:val="left" w:pos="576"/>
              </w:tabs>
              <w:spacing w:before="120" w:line="240" w:lineRule="exact"/>
              <w:rPr>
                <w:rFonts w:ascii="Arial" w:hAnsi="Arial" w:cs="Arial"/>
                <w:color w:val="000000"/>
              </w:rPr>
            </w:pPr>
            <w:r w:rsidRPr="000A59A7">
              <w:rPr>
                <w:rFonts w:ascii="Arial" w:hAnsi="Arial" w:cs="Arial"/>
                <w:color w:val="000000"/>
              </w:rPr>
              <w:t>Torque rating</w:t>
            </w:r>
          </w:p>
        </w:tc>
        <w:tc>
          <w:tcPr>
            <w:tcW w:w="2610" w:type="dxa"/>
            <w:gridSpan w:val="6"/>
            <w:tcBorders>
              <w:top w:val="nil"/>
              <w:left w:val="nil"/>
              <w:bottom w:val="single" w:sz="4" w:space="0" w:color="auto"/>
              <w:right w:val="nil"/>
            </w:tcBorders>
          </w:tcPr>
          <w:p w14:paraId="2F51BCD7" w14:textId="77777777" w:rsidR="00E66DEF" w:rsidRPr="000A59A7" w:rsidRDefault="00E66DEF" w:rsidP="001B3C16">
            <w:pPr>
              <w:tabs>
                <w:tab w:val="left" w:pos="576"/>
              </w:tabs>
              <w:spacing w:before="120" w:line="240" w:lineRule="exact"/>
              <w:rPr>
                <w:rFonts w:ascii="Arial" w:hAnsi="Arial" w:cs="Arial"/>
              </w:rPr>
            </w:pPr>
            <w:r w:rsidRPr="000A59A7">
              <w:rPr>
                <w:rFonts w:ascii="Arial" w:hAnsi="Arial" w:cs="Arial"/>
              </w:rPr>
              <w:fldChar w:fldCharType="begin">
                <w:ffData>
                  <w:name w:val="Text57"/>
                  <w:enabled/>
                  <w:calcOnExit w:val="0"/>
                  <w:textInput/>
                </w:ffData>
              </w:fldChar>
            </w:r>
            <w:bookmarkStart w:id="18" w:name="Text57"/>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bookmarkEnd w:id="18"/>
          </w:p>
        </w:tc>
        <w:tc>
          <w:tcPr>
            <w:tcW w:w="630" w:type="dxa"/>
            <w:gridSpan w:val="3"/>
            <w:tcBorders>
              <w:top w:val="nil"/>
              <w:left w:val="nil"/>
              <w:bottom w:val="nil"/>
              <w:right w:val="nil"/>
            </w:tcBorders>
          </w:tcPr>
          <w:p w14:paraId="6DC6418B" w14:textId="77777777" w:rsidR="00E66DEF" w:rsidRPr="000A59A7" w:rsidRDefault="00E66DEF" w:rsidP="001B3C16">
            <w:pPr>
              <w:tabs>
                <w:tab w:val="left" w:pos="576"/>
              </w:tabs>
              <w:spacing w:before="120" w:line="240" w:lineRule="exact"/>
              <w:rPr>
                <w:rFonts w:ascii="Arial" w:hAnsi="Arial" w:cs="Arial"/>
              </w:rPr>
            </w:pPr>
            <w:r w:rsidRPr="000A59A7">
              <w:rPr>
                <w:rFonts w:ascii="Arial" w:hAnsi="Arial" w:cs="Arial"/>
              </w:rPr>
              <w:t xml:space="preserve"> @ </w:t>
            </w:r>
          </w:p>
        </w:tc>
        <w:tc>
          <w:tcPr>
            <w:tcW w:w="2430" w:type="dxa"/>
            <w:gridSpan w:val="6"/>
            <w:tcBorders>
              <w:top w:val="nil"/>
              <w:left w:val="nil"/>
              <w:bottom w:val="single" w:sz="4" w:space="0" w:color="auto"/>
              <w:right w:val="nil"/>
            </w:tcBorders>
          </w:tcPr>
          <w:p w14:paraId="69CD6F99" w14:textId="77777777" w:rsidR="00E66DEF" w:rsidRPr="000A59A7" w:rsidRDefault="00E66DEF" w:rsidP="001B3C16">
            <w:pPr>
              <w:tabs>
                <w:tab w:val="left" w:pos="576"/>
              </w:tabs>
              <w:spacing w:before="120" w:line="240" w:lineRule="exact"/>
              <w:rPr>
                <w:rFonts w:ascii="Arial" w:hAnsi="Arial" w:cs="Arial"/>
                <w:b/>
              </w:rPr>
            </w:pPr>
            <w:r w:rsidRPr="000A59A7">
              <w:rPr>
                <w:rFonts w:ascii="Arial" w:hAnsi="Arial" w:cs="Arial"/>
                <w:b/>
              </w:rPr>
              <w:fldChar w:fldCharType="begin">
                <w:ffData>
                  <w:name w:val="Text58"/>
                  <w:enabled/>
                  <w:calcOnExit w:val="0"/>
                  <w:textInput/>
                </w:ffData>
              </w:fldChar>
            </w:r>
            <w:bookmarkStart w:id="19" w:name="Text58"/>
            <w:r w:rsidRPr="000A59A7">
              <w:rPr>
                <w:rFonts w:ascii="Arial" w:hAnsi="Arial" w:cs="Arial"/>
                <w:b/>
              </w:rPr>
              <w:instrText xml:space="preserve"> FORMTEXT </w:instrText>
            </w:r>
            <w:r w:rsidRPr="000A59A7">
              <w:rPr>
                <w:rFonts w:ascii="Arial" w:hAnsi="Arial" w:cs="Arial"/>
                <w:b/>
              </w:rPr>
            </w:r>
            <w:r w:rsidRPr="000A59A7">
              <w:rPr>
                <w:rFonts w:ascii="Arial" w:hAnsi="Arial" w:cs="Arial"/>
                <w:b/>
              </w:rPr>
              <w:fldChar w:fldCharType="separate"/>
            </w:r>
            <w:r w:rsidRPr="000A59A7">
              <w:rPr>
                <w:rFonts w:ascii="Arial" w:hAnsi="Arial" w:cs="Arial"/>
                <w:b/>
                <w:noProof/>
              </w:rPr>
              <w:t> </w:t>
            </w:r>
            <w:r w:rsidRPr="000A59A7">
              <w:rPr>
                <w:rFonts w:ascii="Arial" w:hAnsi="Arial" w:cs="Arial"/>
                <w:b/>
                <w:noProof/>
              </w:rPr>
              <w:t> </w:t>
            </w:r>
            <w:r w:rsidRPr="000A59A7">
              <w:rPr>
                <w:rFonts w:ascii="Arial" w:hAnsi="Arial" w:cs="Arial"/>
                <w:b/>
                <w:noProof/>
              </w:rPr>
              <w:t> </w:t>
            </w:r>
            <w:r w:rsidRPr="000A59A7">
              <w:rPr>
                <w:rFonts w:ascii="Arial" w:hAnsi="Arial" w:cs="Arial"/>
                <w:b/>
                <w:noProof/>
              </w:rPr>
              <w:t> </w:t>
            </w:r>
            <w:r w:rsidRPr="000A59A7">
              <w:rPr>
                <w:rFonts w:ascii="Arial" w:hAnsi="Arial" w:cs="Arial"/>
                <w:b/>
                <w:noProof/>
              </w:rPr>
              <w:t> </w:t>
            </w:r>
            <w:r w:rsidRPr="000A59A7">
              <w:rPr>
                <w:rFonts w:ascii="Arial" w:hAnsi="Arial" w:cs="Arial"/>
                <w:b/>
              </w:rPr>
              <w:fldChar w:fldCharType="end"/>
            </w:r>
            <w:bookmarkEnd w:id="19"/>
          </w:p>
        </w:tc>
        <w:tc>
          <w:tcPr>
            <w:tcW w:w="1170" w:type="dxa"/>
            <w:gridSpan w:val="3"/>
            <w:tcBorders>
              <w:top w:val="nil"/>
              <w:left w:val="nil"/>
              <w:bottom w:val="nil"/>
              <w:right w:val="nil"/>
            </w:tcBorders>
          </w:tcPr>
          <w:p w14:paraId="093F3566" w14:textId="77777777" w:rsidR="00E66DEF" w:rsidRPr="000A59A7" w:rsidRDefault="00E66DEF" w:rsidP="001B3C16">
            <w:pPr>
              <w:tabs>
                <w:tab w:val="left" w:pos="576"/>
              </w:tabs>
              <w:spacing w:before="120" w:line="240" w:lineRule="exact"/>
              <w:rPr>
                <w:rFonts w:ascii="Arial" w:hAnsi="Arial" w:cs="Arial"/>
              </w:rPr>
            </w:pPr>
            <w:r w:rsidRPr="000A59A7">
              <w:rPr>
                <w:rFonts w:ascii="Arial" w:hAnsi="Arial" w:cs="Arial"/>
              </w:rPr>
              <w:t>RPM</w:t>
            </w:r>
          </w:p>
        </w:tc>
      </w:tr>
      <w:tr w:rsidR="00E66DEF" w:rsidRPr="000A59A7" w14:paraId="062931B6" w14:textId="77777777" w:rsidTr="001B3C16">
        <w:trPr>
          <w:gridAfter w:val="8"/>
          <w:wAfter w:w="3240" w:type="dxa"/>
        </w:trPr>
        <w:tc>
          <w:tcPr>
            <w:tcW w:w="2260" w:type="dxa"/>
            <w:gridSpan w:val="7"/>
            <w:tcBorders>
              <w:top w:val="nil"/>
              <w:left w:val="nil"/>
              <w:bottom w:val="nil"/>
              <w:right w:val="nil"/>
            </w:tcBorders>
          </w:tcPr>
          <w:p w14:paraId="147AF050" w14:textId="77777777" w:rsidR="00E66DEF" w:rsidRPr="000A59A7" w:rsidRDefault="00E66DEF" w:rsidP="001B3C16">
            <w:pPr>
              <w:tabs>
                <w:tab w:val="left" w:pos="576"/>
              </w:tabs>
              <w:spacing w:before="120" w:line="240" w:lineRule="exact"/>
              <w:rPr>
                <w:rFonts w:ascii="Arial" w:hAnsi="Arial" w:cs="Arial"/>
                <w:color w:val="000000"/>
              </w:rPr>
            </w:pPr>
            <w:r w:rsidRPr="000A59A7">
              <w:rPr>
                <w:rFonts w:ascii="Arial" w:hAnsi="Arial" w:cs="Arial"/>
                <w:color w:val="000000"/>
              </w:rPr>
              <w:t>Number of cylinders:</w:t>
            </w:r>
          </w:p>
        </w:tc>
        <w:tc>
          <w:tcPr>
            <w:tcW w:w="3150" w:type="dxa"/>
            <w:gridSpan w:val="8"/>
            <w:tcBorders>
              <w:top w:val="nil"/>
              <w:left w:val="nil"/>
              <w:bottom w:val="single" w:sz="4" w:space="0" w:color="auto"/>
              <w:right w:val="nil"/>
            </w:tcBorders>
          </w:tcPr>
          <w:p w14:paraId="4B61E8B4" w14:textId="77777777" w:rsidR="00E66DEF" w:rsidRPr="000A59A7" w:rsidRDefault="00E66DEF" w:rsidP="001B3C16">
            <w:pPr>
              <w:tabs>
                <w:tab w:val="left" w:pos="576"/>
              </w:tabs>
              <w:spacing w:before="120" w:line="240" w:lineRule="exact"/>
              <w:rPr>
                <w:rFonts w:ascii="Arial" w:hAnsi="Arial" w:cs="Arial"/>
                <w:color w:val="000000"/>
              </w:rPr>
            </w:pPr>
            <w:r w:rsidRPr="000A59A7">
              <w:rPr>
                <w:rFonts w:ascii="Arial" w:hAnsi="Arial" w:cs="Arial"/>
              </w:rPr>
              <w:fldChar w:fldCharType="begin">
                <w:ffData>
                  <w:name w:val="Text29"/>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r>
      <w:tr w:rsidR="00E66DEF" w:rsidRPr="000A59A7" w14:paraId="03378970" w14:textId="77777777" w:rsidTr="001B3C16">
        <w:trPr>
          <w:gridAfter w:val="8"/>
          <w:wAfter w:w="3240" w:type="dxa"/>
        </w:trPr>
        <w:tc>
          <w:tcPr>
            <w:tcW w:w="1990" w:type="dxa"/>
            <w:gridSpan w:val="5"/>
            <w:tcBorders>
              <w:top w:val="nil"/>
              <w:left w:val="nil"/>
              <w:bottom w:val="nil"/>
              <w:right w:val="nil"/>
            </w:tcBorders>
          </w:tcPr>
          <w:p w14:paraId="7564D14E" w14:textId="77777777" w:rsidR="00E66DEF" w:rsidRPr="000A59A7" w:rsidRDefault="00E66DEF" w:rsidP="001B3C16">
            <w:pPr>
              <w:tabs>
                <w:tab w:val="left" w:pos="576"/>
              </w:tabs>
              <w:spacing w:before="120" w:line="240" w:lineRule="exact"/>
              <w:rPr>
                <w:rFonts w:ascii="Arial" w:hAnsi="Arial" w:cs="Arial"/>
                <w:color w:val="000000"/>
              </w:rPr>
            </w:pPr>
            <w:r w:rsidRPr="000A59A7">
              <w:rPr>
                <w:rFonts w:ascii="Arial" w:hAnsi="Arial" w:cs="Arial"/>
                <w:color w:val="000000"/>
              </w:rPr>
              <w:t>Displacement:</w:t>
            </w:r>
          </w:p>
        </w:tc>
        <w:tc>
          <w:tcPr>
            <w:tcW w:w="1980" w:type="dxa"/>
            <w:gridSpan w:val="4"/>
            <w:tcBorders>
              <w:top w:val="single" w:sz="4" w:space="0" w:color="auto"/>
              <w:left w:val="nil"/>
              <w:bottom w:val="single" w:sz="4" w:space="0" w:color="auto"/>
              <w:right w:val="nil"/>
            </w:tcBorders>
          </w:tcPr>
          <w:p w14:paraId="37BE9466" w14:textId="77777777" w:rsidR="00E66DEF" w:rsidRPr="000A59A7" w:rsidRDefault="00E66DEF" w:rsidP="001B3C16">
            <w:pPr>
              <w:tabs>
                <w:tab w:val="left" w:pos="576"/>
              </w:tabs>
              <w:spacing w:before="120" w:line="240" w:lineRule="exact"/>
              <w:rPr>
                <w:rFonts w:ascii="Arial" w:hAnsi="Arial" w:cs="Arial"/>
                <w:color w:val="000000"/>
              </w:rPr>
            </w:pPr>
            <w:r w:rsidRPr="000A59A7">
              <w:rPr>
                <w:rFonts w:ascii="Arial" w:hAnsi="Arial" w:cs="Arial"/>
              </w:rPr>
              <w:fldChar w:fldCharType="begin">
                <w:ffData>
                  <w:name w:val="Text29"/>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c>
          <w:tcPr>
            <w:tcW w:w="1440" w:type="dxa"/>
            <w:gridSpan w:val="6"/>
            <w:tcBorders>
              <w:top w:val="nil"/>
              <w:left w:val="nil"/>
              <w:bottom w:val="nil"/>
              <w:right w:val="nil"/>
            </w:tcBorders>
          </w:tcPr>
          <w:p w14:paraId="254FD8A9" w14:textId="77777777" w:rsidR="00E66DEF" w:rsidRPr="000A59A7" w:rsidRDefault="00E66DEF" w:rsidP="001B3C16">
            <w:pPr>
              <w:tabs>
                <w:tab w:val="left" w:pos="576"/>
              </w:tabs>
              <w:spacing w:before="120" w:line="240" w:lineRule="exact"/>
              <w:rPr>
                <w:rFonts w:ascii="Arial" w:hAnsi="Arial" w:cs="Arial"/>
                <w:color w:val="000000"/>
              </w:rPr>
            </w:pPr>
            <w:r w:rsidRPr="000A59A7">
              <w:rPr>
                <w:rFonts w:ascii="Arial" w:hAnsi="Arial" w:cs="Arial"/>
                <w:color w:val="000000"/>
              </w:rPr>
              <w:t>Cu. In.</w:t>
            </w:r>
          </w:p>
        </w:tc>
      </w:tr>
      <w:tr w:rsidR="00E66DEF" w:rsidRPr="000A59A7" w14:paraId="7217571B" w14:textId="77777777" w:rsidTr="001B3C16">
        <w:trPr>
          <w:gridAfter w:val="7"/>
          <w:wAfter w:w="2610" w:type="dxa"/>
        </w:trPr>
        <w:tc>
          <w:tcPr>
            <w:tcW w:w="2200" w:type="dxa"/>
            <w:gridSpan w:val="6"/>
            <w:tcBorders>
              <w:top w:val="nil"/>
              <w:left w:val="nil"/>
              <w:bottom w:val="nil"/>
              <w:right w:val="nil"/>
            </w:tcBorders>
          </w:tcPr>
          <w:p w14:paraId="04A05074" w14:textId="77777777" w:rsidR="00E66DEF" w:rsidRPr="000A59A7" w:rsidRDefault="00E66DEF" w:rsidP="001B3C16">
            <w:pPr>
              <w:tabs>
                <w:tab w:val="left" w:pos="576"/>
              </w:tabs>
              <w:spacing w:before="120" w:line="240" w:lineRule="exact"/>
              <w:rPr>
                <w:rFonts w:ascii="Arial" w:hAnsi="Arial" w:cs="Arial"/>
                <w:color w:val="000000"/>
              </w:rPr>
            </w:pPr>
            <w:r w:rsidRPr="000A59A7">
              <w:rPr>
                <w:rFonts w:ascii="Arial" w:hAnsi="Arial" w:cs="Arial"/>
                <w:color w:val="000000"/>
              </w:rPr>
              <w:t>Rated H.P. (Gross)</w:t>
            </w:r>
          </w:p>
        </w:tc>
        <w:tc>
          <w:tcPr>
            <w:tcW w:w="2850" w:type="dxa"/>
            <w:gridSpan w:val="8"/>
            <w:tcBorders>
              <w:top w:val="nil"/>
              <w:left w:val="nil"/>
              <w:bottom w:val="single" w:sz="4" w:space="0" w:color="auto"/>
              <w:right w:val="nil"/>
            </w:tcBorders>
          </w:tcPr>
          <w:p w14:paraId="153B1F8D" w14:textId="77777777" w:rsidR="00E66DEF" w:rsidRPr="000A59A7" w:rsidRDefault="00E66DEF" w:rsidP="001B3C16">
            <w:pPr>
              <w:tabs>
                <w:tab w:val="left" w:pos="576"/>
              </w:tabs>
              <w:spacing w:before="120" w:line="240" w:lineRule="exact"/>
              <w:rPr>
                <w:rFonts w:ascii="Arial" w:hAnsi="Arial" w:cs="Arial"/>
              </w:rPr>
            </w:pPr>
            <w:r w:rsidRPr="000A59A7">
              <w:rPr>
                <w:rFonts w:ascii="Arial" w:hAnsi="Arial" w:cs="Arial"/>
              </w:rPr>
              <w:fldChar w:fldCharType="begin">
                <w:ffData>
                  <w:name w:val="Text36"/>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c>
          <w:tcPr>
            <w:tcW w:w="990" w:type="dxa"/>
            <w:gridSpan w:val="2"/>
            <w:tcBorders>
              <w:top w:val="nil"/>
              <w:left w:val="nil"/>
              <w:bottom w:val="nil"/>
              <w:right w:val="nil"/>
            </w:tcBorders>
          </w:tcPr>
          <w:p w14:paraId="1836318B" w14:textId="77777777" w:rsidR="00E66DEF" w:rsidRPr="000A59A7" w:rsidRDefault="00E66DEF" w:rsidP="001B3C16">
            <w:pPr>
              <w:tabs>
                <w:tab w:val="left" w:pos="576"/>
              </w:tabs>
              <w:spacing w:before="120" w:line="240" w:lineRule="exact"/>
              <w:rPr>
                <w:rFonts w:ascii="Arial" w:hAnsi="Arial" w:cs="Arial"/>
              </w:rPr>
            </w:pPr>
            <w:r w:rsidRPr="000A59A7">
              <w:rPr>
                <w:rFonts w:ascii="Arial" w:hAnsi="Arial" w:cs="Arial"/>
              </w:rPr>
              <w:t>HP</w:t>
            </w:r>
          </w:p>
        </w:tc>
      </w:tr>
      <w:tr w:rsidR="00E66DEF" w:rsidRPr="000A59A7" w14:paraId="14424C05" w14:textId="77777777" w:rsidTr="001B3C16">
        <w:tc>
          <w:tcPr>
            <w:tcW w:w="2260" w:type="dxa"/>
            <w:gridSpan w:val="7"/>
            <w:tcBorders>
              <w:top w:val="nil"/>
              <w:left w:val="nil"/>
              <w:bottom w:val="nil"/>
              <w:right w:val="nil"/>
            </w:tcBorders>
          </w:tcPr>
          <w:p w14:paraId="04759272" w14:textId="77777777" w:rsidR="00E66DEF" w:rsidRPr="000A59A7" w:rsidRDefault="00E66DEF" w:rsidP="001B3C16">
            <w:pPr>
              <w:tabs>
                <w:tab w:val="left" w:pos="576"/>
              </w:tabs>
              <w:spacing w:before="120" w:line="240" w:lineRule="exact"/>
              <w:rPr>
                <w:rFonts w:ascii="Arial" w:hAnsi="Arial" w:cs="Arial"/>
                <w:color w:val="000000"/>
              </w:rPr>
            </w:pPr>
            <w:r w:rsidRPr="000A59A7">
              <w:rPr>
                <w:rFonts w:ascii="Arial" w:hAnsi="Arial" w:cs="Arial"/>
                <w:color w:val="000000"/>
              </w:rPr>
              <w:t>Turbo Charged: Yes</w:t>
            </w:r>
          </w:p>
        </w:tc>
        <w:tc>
          <w:tcPr>
            <w:tcW w:w="1620" w:type="dxa"/>
            <w:tcBorders>
              <w:top w:val="nil"/>
              <w:left w:val="nil"/>
              <w:bottom w:val="single" w:sz="4" w:space="0" w:color="auto"/>
              <w:right w:val="nil"/>
            </w:tcBorders>
          </w:tcPr>
          <w:p w14:paraId="2D7FE360" w14:textId="77777777" w:rsidR="00E66DEF" w:rsidRPr="000A59A7" w:rsidRDefault="00E66DEF" w:rsidP="001B3C16">
            <w:pPr>
              <w:tabs>
                <w:tab w:val="left" w:pos="576"/>
              </w:tabs>
              <w:spacing w:before="120" w:line="240" w:lineRule="exact"/>
              <w:rPr>
                <w:rFonts w:ascii="Arial" w:hAnsi="Arial" w:cs="Arial"/>
              </w:rPr>
            </w:pPr>
            <w:r w:rsidRPr="000A59A7">
              <w:rPr>
                <w:rFonts w:ascii="Arial" w:hAnsi="Arial" w:cs="Arial"/>
              </w:rPr>
              <w:fldChar w:fldCharType="begin">
                <w:ffData>
                  <w:name w:val="Text36"/>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c>
          <w:tcPr>
            <w:tcW w:w="720" w:type="dxa"/>
            <w:gridSpan w:val="4"/>
            <w:tcBorders>
              <w:top w:val="nil"/>
              <w:left w:val="nil"/>
              <w:bottom w:val="nil"/>
              <w:right w:val="nil"/>
            </w:tcBorders>
          </w:tcPr>
          <w:p w14:paraId="1E42AA0D" w14:textId="77777777" w:rsidR="00E66DEF" w:rsidRPr="000A59A7" w:rsidRDefault="00E66DEF" w:rsidP="001B3C16">
            <w:pPr>
              <w:tabs>
                <w:tab w:val="left" w:pos="576"/>
              </w:tabs>
              <w:spacing w:before="120" w:line="240" w:lineRule="exact"/>
              <w:rPr>
                <w:rFonts w:ascii="Arial" w:hAnsi="Arial" w:cs="Arial"/>
              </w:rPr>
            </w:pPr>
            <w:r w:rsidRPr="000A59A7">
              <w:rPr>
                <w:rFonts w:ascii="Arial" w:hAnsi="Arial" w:cs="Arial"/>
              </w:rPr>
              <w:t xml:space="preserve"> No </w:t>
            </w:r>
          </w:p>
        </w:tc>
        <w:tc>
          <w:tcPr>
            <w:tcW w:w="1890" w:type="dxa"/>
            <w:gridSpan w:val="5"/>
            <w:tcBorders>
              <w:top w:val="nil"/>
              <w:left w:val="nil"/>
              <w:bottom w:val="single" w:sz="4" w:space="0" w:color="auto"/>
              <w:right w:val="nil"/>
            </w:tcBorders>
          </w:tcPr>
          <w:p w14:paraId="7E8275D5" w14:textId="77777777" w:rsidR="00E66DEF" w:rsidRPr="000A59A7" w:rsidRDefault="00E66DEF" w:rsidP="001B3C16">
            <w:pPr>
              <w:tabs>
                <w:tab w:val="left" w:pos="576"/>
              </w:tabs>
              <w:spacing w:before="120" w:line="240" w:lineRule="exact"/>
              <w:rPr>
                <w:rFonts w:ascii="Arial" w:hAnsi="Arial" w:cs="Arial"/>
              </w:rPr>
            </w:pPr>
            <w:r w:rsidRPr="000A59A7">
              <w:rPr>
                <w:rFonts w:ascii="Arial" w:hAnsi="Arial" w:cs="Arial"/>
              </w:rPr>
              <w:fldChar w:fldCharType="begin">
                <w:ffData>
                  <w:name w:val="Text36"/>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c>
          <w:tcPr>
            <w:tcW w:w="2160" w:type="dxa"/>
            <w:gridSpan w:val="6"/>
            <w:tcBorders>
              <w:top w:val="nil"/>
              <w:left w:val="nil"/>
              <w:bottom w:val="nil"/>
              <w:right w:val="nil"/>
            </w:tcBorders>
          </w:tcPr>
          <w:p w14:paraId="6DEF66A9" w14:textId="77777777" w:rsidR="00E66DEF" w:rsidRPr="000A59A7" w:rsidRDefault="00E66DEF" w:rsidP="001B3C16">
            <w:pPr>
              <w:tabs>
                <w:tab w:val="left" w:pos="576"/>
              </w:tabs>
              <w:spacing w:before="120" w:line="240" w:lineRule="exact"/>
              <w:rPr>
                <w:rFonts w:ascii="Arial" w:hAnsi="Arial" w:cs="Arial"/>
              </w:rPr>
            </w:pPr>
          </w:p>
        </w:tc>
      </w:tr>
    </w:tbl>
    <w:p w14:paraId="4E6B2193" w14:textId="77777777" w:rsidR="00E66DEF" w:rsidRPr="0007544D" w:rsidRDefault="00E66DEF" w:rsidP="001B3C16">
      <w:pPr>
        <w:tabs>
          <w:tab w:val="left" w:pos="2900"/>
        </w:tabs>
        <w:spacing w:before="120" w:after="120"/>
        <w:ind w:left="700"/>
        <w:rPr>
          <w:rFonts w:ascii="Arial" w:hAnsi="Arial" w:cs="Arial"/>
        </w:rPr>
      </w:pPr>
      <w:r w:rsidRPr="0007544D">
        <w:rPr>
          <w:rFonts w:ascii="Arial" w:hAnsi="Arial" w:cs="Arial"/>
        </w:rPr>
        <w:t xml:space="preserve">Complies:  </w:t>
      </w:r>
      <w:r w:rsidRPr="0007544D">
        <w:rPr>
          <w:rFonts w:ascii="Arial" w:hAnsi="Arial" w:cs="Arial"/>
        </w:rPr>
        <w:fldChar w:fldCharType="begin">
          <w:ffData>
            <w:name w:val="Check1"/>
            <w:enabled/>
            <w:calcOnExit w:val="0"/>
            <w:checkBox>
              <w:sizeAuto/>
              <w:default w:val="0"/>
            </w:checkBox>
          </w:ffData>
        </w:fldChar>
      </w:r>
      <w:r w:rsidRPr="0007544D">
        <w:rPr>
          <w:rFonts w:ascii="Arial" w:hAnsi="Arial" w:cs="Arial"/>
        </w:rPr>
        <w:instrText xml:space="preserve"> FORMCHECKBOX </w:instrText>
      </w:r>
      <w:r w:rsidR="001B3C16">
        <w:rPr>
          <w:rFonts w:ascii="Arial" w:hAnsi="Arial" w:cs="Arial"/>
        </w:rPr>
      </w:r>
      <w:r w:rsidR="001B3C16">
        <w:rPr>
          <w:rFonts w:ascii="Arial" w:hAnsi="Arial" w:cs="Arial"/>
        </w:rPr>
        <w:fldChar w:fldCharType="separate"/>
      </w:r>
      <w:r w:rsidRPr="0007544D">
        <w:rPr>
          <w:rFonts w:ascii="Arial" w:hAnsi="Arial" w:cs="Arial"/>
        </w:rPr>
        <w:fldChar w:fldCharType="end"/>
      </w:r>
      <w:r w:rsidRPr="0007544D">
        <w:rPr>
          <w:rFonts w:ascii="Arial" w:hAnsi="Arial" w:cs="Arial"/>
        </w:rPr>
        <w:t xml:space="preserve"> Yes</w:t>
      </w:r>
      <w:r w:rsidRPr="0007544D">
        <w:rPr>
          <w:rFonts w:ascii="Arial" w:hAnsi="Arial" w:cs="Arial"/>
        </w:rPr>
        <w:tab/>
      </w:r>
      <w:r w:rsidRPr="0007544D">
        <w:rPr>
          <w:rFonts w:ascii="Arial" w:hAnsi="Arial" w:cs="Arial"/>
        </w:rPr>
        <w:fldChar w:fldCharType="begin">
          <w:ffData>
            <w:name w:val="Check2"/>
            <w:enabled/>
            <w:calcOnExit w:val="0"/>
            <w:checkBox>
              <w:sizeAuto/>
              <w:default w:val="0"/>
            </w:checkBox>
          </w:ffData>
        </w:fldChar>
      </w:r>
      <w:r w:rsidRPr="0007544D">
        <w:rPr>
          <w:rFonts w:ascii="Arial" w:hAnsi="Arial" w:cs="Arial"/>
        </w:rPr>
        <w:instrText xml:space="preserve"> FORMCHECKBOX </w:instrText>
      </w:r>
      <w:r w:rsidR="001B3C16">
        <w:rPr>
          <w:rFonts w:ascii="Arial" w:hAnsi="Arial" w:cs="Arial"/>
        </w:rPr>
      </w:r>
      <w:r w:rsidR="001B3C16">
        <w:rPr>
          <w:rFonts w:ascii="Arial" w:hAnsi="Arial" w:cs="Arial"/>
        </w:rPr>
        <w:fldChar w:fldCharType="separate"/>
      </w:r>
      <w:r w:rsidRPr="0007544D">
        <w:rPr>
          <w:rFonts w:ascii="Arial" w:hAnsi="Arial" w:cs="Arial"/>
        </w:rPr>
        <w:fldChar w:fldCharType="end"/>
      </w:r>
      <w:r w:rsidRPr="0007544D">
        <w:rPr>
          <w:rFonts w:ascii="Arial" w:hAnsi="Arial" w:cs="Arial"/>
        </w:rPr>
        <w:t xml:space="preserve"> No</w:t>
      </w:r>
    </w:p>
    <w:p w14:paraId="7EF3E25C" w14:textId="77777777" w:rsidR="00E66DEF" w:rsidRPr="000A59A7" w:rsidRDefault="00E66DEF" w:rsidP="001B3C16">
      <w:pPr>
        <w:tabs>
          <w:tab w:val="left" w:pos="360"/>
          <w:tab w:val="left" w:pos="840"/>
          <w:tab w:val="left" w:pos="1320"/>
        </w:tabs>
        <w:rPr>
          <w:rFonts w:ascii="Arial" w:hAnsi="Arial" w:cs="Arial"/>
        </w:rPr>
      </w:pPr>
      <w:r w:rsidRPr="000A59A7">
        <w:rPr>
          <w:rFonts w:ascii="Arial" w:hAnsi="Arial" w:cs="Arial"/>
        </w:rPr>
        <w:t>Engine Accessories:</w:t>
      </w:r>
    </w:p>
    <w:p w14:paraId="6D3FDB14" w14:textId="77777777" w:rsidR="00E66DEF" w:rsidRPr="000A59A7" w:rsidRDefault="00E66DEF" w:rsidP="00E66DEF">
      <w:pPr>
        <w:numPr>
          <w:ilvl w:val="0"/>
          <w:numId w:val="42"/>
        </w:numPr>
        <w:tabs>
          <w:tab w:val="left" w:pos="360"/>
          <w:tab w:val="left" w:pos="720"/>
          <w:tab w:val="left" w:pos="960"/>
        </w:tabs>
        <w:rPr>
          <w:rFonts w:ascii="Arial" w:hAnsi="Arial" w:cs="Arial"/>
        </w:rPr>
      </w:pPr>
      <w:r w:rsidRPr="000A59A7">
        <w:rPr>
          <w:rFonts w:ascii="Arial" w:hAnsi="Arial" w:cs="Arial"/>
        </w:rPr>
        <w:t>Air filter</w:t>
      </w:r>
      <w:r>
        <w:rPr>
          <w:rFonts w:ascii="Arial" w:hAnsi="Arial" w:cs="Arial"/>
        </w:rPr>
        <w:t>- two stage or filter with pre-cleaner</w:t>
      </w:r>
    </w:p>
    <w:p w14:paraId="45C4919D" w14:textId="77777777" w:rsidR="00E66DEF" w:rsidRPr="000A59A7" w:rsidRDefault="00E66DEF" w:rsidP="00E66DEF">
      <w:pPr>
        <w:numPr>
          <w:ilvl w:val="0"/>
          <w:numId w:val="42"/>
        </w:numPr>
        <w:tabs>
          <w:tab w:val="left" w:pos="360"/>
          <w:tab w:val="left" w:pos="720"/>
          <w:tab w:val="left" w:pos="960"/>
        </w:tabs>
        <w:rPr>
          <w:rFonts w:ascii="Arial" w:hAnsi="Arial" w:cs="Arial"/>
        </w:rPr>
      </w:pPr>
      <w:r w:rsidRPr="000A59A7">
        <w:rPr>
          <w:rFonts w:ascii="Arial" w:hAnsi="Arial" w:cs="Arial"/>
        </w:rPr>
        <w:t>Oil filter</w:t>
      </w:r>
      <w:r>
        <w:rPr>
          <w:rFonts w:ascii="Arial" w:hAnsi="Arial" w:cs="Arial"/>
        </w:rPr>
        <w:t>- spin-on</w:t>
      </w:r>
    </w:p>
    <w:p w14:paraId="21131DE9" w14:textId="77777777" w:rsidR="00E66DEF" w:rsidRPr="000A59A7" w:rsidRDefault="00E66DEF" w:rsidP="00E66DEF">
      <w:pPr>
        <w:numPr>
          <w:ilvl w:val="0"/>
          <w:numId w:val="42"/>
        </w:numPr>
        <w:tabs>
          <w:tab w:val="left" w:pos="360"/>
          <w:tab w:val="left" w:pos="720"/>
          <w:tab w:val="left" w:pos="960"/>
        </w:tabs>
        <w:rPr>
          <w:rFonts w:ascii="Arial" w:hAnsi="Arial" w:cs="Arial"/>
        </w:rPr>
      </w:pPr>
      <w:r w:rsidRPr="000A59A7">
        <w:rPr>
          <w:rFonts w:ascii="Arial" w:hAnsi="Arial" w:cs="Arial"/>
        </w:rPr>
        <w:t>Battery</w:t>
      </w:r>
    </w:p>
    <w:p w14:paraId="756F405E" w14:textId="77777777" w:rsidR="00E66DEF" w:rsidRPr="000A59A7" w:rsidRDefault="00E66DEF" w:rsidP="00E66DEF">
      <w:pPr>
        <w:numPr>
          <w:ilvl w:val="0"/>
          <w:numId w:val="42"/>
        </w:numPr>
        <w:tabs>
          <w:tab w:val="left" w:pos="360"/>
          <w:tab w:val="left" w:pos="720"/>
          <w:tab w:val="left" w:pos="960"/>
        </w:tabs>
        <w:rPr>
          <w:rFonts w:ascii="Arial" w:hAnsi="Arial" w:cs="Arial"/>
        </w:rPr>
      </w:pPr>
      <w:r w:rsidRPr="000A59A7">
        <w:rPr>
          <w:rFonts w:ascii="Arial" w:hAnsi="Arial" w:cs="Arial"/>
        </w:rPr>
        <w:t>Alternator</w:t>
      </w:r>
    </w:p>
    <w:p w14:paraId="4805565A" w14:textId="77777777" w:rsidR="00E66DEF" w:rsidRDefault="00E66DEF" w:rsidP="00E66DEF">
      <w:pPr>
        <w:numPr>
          <w:ilvl w:val="0"/>
          <w:numId w:val="42"/>
        </w:numPr>
        <w:tabs>
          <w:tab w:val="left" w:pos="360"/>
          <w:tab w:val="left" w:pos="720"/>
          <w:tab w:val="left" w:pos="960"/>
        </w:tabs>
        <w:rPr>
          <w:rFonts w:ascii="Arial" w:hAnsi="Arial" w:cs="Arial"/>
        </w:rPr>
      </w:pPr>
      <w:r w:rsidRPr="000A59A7">
        <w:rPr>
          <w:rFonts w:ascii="Arial" w:hAnsi="Arial" w:cs="Arial"/>
        </w:rPr>
        <w:t>Oil pressure activated or RPM activated hour meter</w:t>
      </w:r>
    </w:p>
    <w:p w14:paraId="0FCE8C72" w14:textId="77777777" w:rsidR="00E66DEF" w:rsidRPr="000A59A7" w:rsidRDefault="00E66DEF" w:rsidP="00E66DEF">
      <w:pPr>
        <w:numPr>
          <w:ilvl w:val="0"/>
          <w:numId w:val="42"/>
        </w:numPr>
        <w:tabs>
          <w:tab w:val="left" w:pos="360"/>
          <w:tab w:val="left" w:pos="720"/>
          <w:tab w:val="left" w:pos="960"/>
        </w:tabs>
        <w:rPr>
          <w:rFonts w:ascii="Arial" w:hAnsi="Arial" w:cs="Arial"/>
        </w:rPr>
      </w:pPr>
      <w:r>
        <w:rPr>
          <w:rFonts w:ascii="Arial" w:hAnsi="Arial" w:cs="Arial"/>
        </w:rPr>
        <w:t>Electric start</w:t>
      </w:r>
    </w:p>
    <w:tbl>
      <w:tblPr>
        <w:tblW w:w="10234"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180"/>
        <w:gridCol w:w="1800"/>
        <w:gridCol w:w="90"/>
        <w:gridCol w:w="1080"/>
        <w:gridCol w:w="5724"/>
      </w:tblGrid>
      <w:tr w:rsidR="00E66DEF" w:rsidRPr="000A59A7" w14:paraId="0783ECB3" w14:textId="77777777" w:rsidTr="001B3C16">
        <w:trPr>
          <w:gridAfter w:val="1"/>
          <w:wAfter w:w="5724" w:type="dxa"/>
        </w:trPr>
        <w:tc>
          <w:tcPr>
            <w:tcW w:w="1540" w:type="dxa"/>
            <w:gridSpan w:val="2"/>
            <w:tcBorders>
              <w:top w:val="nil"/>
              <w:left w:val="nil"/>
              <w:bottom w:val="nil"/>
              <w:right w:val="nil"/>
            </w:tcBorders>
          </w:tcPr>
          <w:p w14:paraId="01EEAB6A" w14:textId="77777777" w:rsidR="00E66DEF" w:rsidRPr="000A59A7" w:rsidRDefault="00E66DEF" w:rsidP="001B3C16">
            <w:pPr>
              <w:tabs>
                <w:tab w:val="left" w:pos="576"/>
              </w:tabs>
              <w:spacing w:before="120" w:line="240" w:lineRule="exact"/>
              <w:rPr>
                <w:rFonts w:ascii="Arial" w:hAnsi="Arial" w:cs="Arial"/>
                <w:color w:val="000000"/>
              </w:rPr>
            </w:pPr>
            <w:r w:rsidRPr="000A59A7">
              <w:rPr>
                <w:rFonts w:ascii="Arial" w:hAnsi="Arial" w:cs="Arial"/>
                <w:color w:val="000000"/>
              </w:rPr>
              <w:t>Battery rating:</w:t>
            </w:r>
          </w:p>
        </w:tc>
        <w:tc>
          <w:tcPr>
            <w:tcW w:w="1890" w:type="dxa"/>
            <w:gridSpan w:val="2"/>
            <w:tcBorders>
              <w:top w:val="nil"/>
              <w:left w:val="nil"/>
              <w:bottom w:val="single" w:sz="4" w:space="0" w:color="auto"/>
              <w:right w:val="nil"/>
            </w:tcBorders>
          </w:tcPr>
          <w:p w14:paraId="3C32A540" w14:textId="77777777" w:rsidR="00E66DEF" w:rsidRPr="000A59A7" w:rsidRDefault="00E66DEF" w:rsidP="001B3C16">
            <w:pPr>
              <w:tabs>
                <w:tab w:val="left" w:pos="576"/>
              </w:tabs>
              <w:spacing w:before="120" w:line="240" w:lineRule="exact"/>
              <w:rPr>
                <w:rFonts w:ascii="Arial" w:hAnsi="Arial" w:cs="Arial"/>
                <w:color w:val="000000"/>
              </w:rPr>
            </w:pPr>
            <w:r w:rsidRPr="000A59A7">
              <w:rPr>
                <w:rFonts w:ascii="Arial" w:hAnsi="Arial" w:cs="Arial"/>
              </w:rPr>
              <w:fldChar w:fldCharType="begin">
                <w:ffData>
                  <w:name w:val="Text29"/>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c>
          <w:tcPr>
            <w:tcW w:w="1080" w:type="dxa"/>
            <w:tcBorders>
              <w:top w:val="nil"/>
              <w:left w:val="nil"/>
              <w:bottom w:val="nil"/>
              <w:right w:val="nil"/>
            </w:tcBorders>
          </w:tcPr>
          <w:p w14:paraId="7DFA5460" w14:textId="77777777" w:rsidR="00E66DEF" w:rsidRPr="000A59A7" w:rsidRDefault="00E66DEF" w:rsidP="001B3C16">
            <w:pPr>
              <w:tabs>
                <w:tab w:val="left" w:pos="576"/>
              </w:tabs>
              <w:spacing w:before="120" w:line="240" w:lineRule="exact"/>
              <w:rPr>
                <w:rFonts w:ascii="Arial" w:hAnsi="Arial" w:cs="Arial"/>
                <w:color w:val="000000"/>
              </w:rPr>
            </w:pPr>
            <w:r w:rsidRPr="000A59A7">
              <w:rPr>
                <w:rFonts w:ascii="Arial" w:hAnsi="Arial" w:cs="Arial"/>
                <w:color w:val="000000"/>
              </w:rPr>
              <w:t>CCA</w:t>
            </w:r>
          </w:p>
        </w:tc>
      </w:tr>
      <w:tr w:rsidR="00E66DEF" w:rsidRPr="000A59A7" w14:paraId="193A7ADA" w14:textId="77777777" w:rsidTr="001B3C16">
        <w:trPr>
          <w:gridAfter w:val="1"/>
          <w:wAfter w:w="5724" w:type="dxa"/>
        </w:trPr>
        <w:tc>
          <w:tcPr>
            <w:tcW w:w="1360" w:type="dxa"/>
            <w:tcBorders>
              <w:top w:val="nil"/>
              <w:left w:val="nil"/>
              <w:bottom w:val="nil"/>
              <w:right w:val="nil"/>
            </w:tcBorders>
          </w:tcPr>
          <w:p w14:paraId="6B1C5263" w14:textId="77777777" w:rsidR="00E66DEF" w:rsidRPr="000A59A7" w:rsidRDefault="00E66DEF" w:rsidP="001B3C16">
            <w:pPr>
              <w:tabs>
                <w:tab w:val="left" w:pos="576"/>
              </w:tabs>
              <w:spacing w:before="120" w:line="240" w:lineRule="exact"/>
              <w:rPr>
                <w:rFonts w:ascii="Arial" w:hAnsi="Arial" w:cs="Arial"/>
                <w:color w:val="000000"/>
              </w:rPr>
            </w:pPr>
            <w:r w:rsidRPr="000A59A7">
              <w:rPr>
                <w:rFonts w:ascii="Arial" w:hAnsi="Arial" w:cs="Arial"/>
                <w:color w:val="000000"/>
              </w:rPr>
              <w:t>Rated amps:</w:t>
            </w:r>
          </w:p>
        </w:tc>
        <w:tc>
          <w:tcPr>
            <w:tcW w:w="2070" w:type="dxa"/>
            <w:gridSpan w:val="3"/>
            <w:tcBorders>
              <w:top w:val="nil"/>
              <w:left w:val="nil"/>
              <w:bottom w:val="single" w:sz="4" w:space="0" w:color="auto"/>
              <w:right w:val="nil"/>
            </w:tcBorders>
          </w:tcPr>
          <w:p w14:paraId="3891851E" w14:textId="77777777" w:rsidR="00E66DEF" w:rsidRPr="000A59A7" w:rsidRDefault="00E66DEF" w:rsidP="001B3C16">
            <w:pPr>
              <w:tabs>
                <w:tab w:val="left" w:pos="576"/>
              </w:tabs>
              <w:spacing w:before="120" w:line="240" w:lineRule="exact"/>
              <w:rPr>
                <w:rFonts w:ascii="Arial" w:hAnsi="Arial" w:cs="Arial"/>
                <w:color w:val="000000"/>
              </w:rPr>
            </w:pPr>
            <w:r w:rsidRPr="000A59A7">
              <w:rPr>
                <w:rFonts w:ascii="Arial" w:hAnsi="Arial" w:cs="Arial"/>
              </w:rPr>
              <w:fldChar w:fldCharType="begin">
                <w:ffData>
                  <w:name w:val="Text29"/>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c>
          <w:tcPr>
            <w:tcW w:w="1080" w:type="dxa"/>
            <w:tcBorders>
              <w:top w:val="nil"/>
              <w:left w:val="nil"/>
              <w:bottom w:val="nil"/>
              <w:right w:val="nil"/>
            </w:tcBorders>
          </w:tcPr>
          <w:p w14:paraId="41ACB221" w14:textId="77777777" w:rsidR="00E66DEF" w:rsidRPr="000A59A7" w:rsidRDefault="00E66DEF" w:rsidP="001B3C16">
            <w:pPr>
              <w:tabs>
                <w:tab w:val="left" w:pos="576"/>
              </w:tabs>
              <w:spacing w:before="120" w:line="240" w:lineRule="exact"/>
              <w:rPr>
                <w:rFonts w:ascii="Arial" w:hAnsi="Arial" w:cs="Arial"/>
                <w:color w:val="000000"/>
              </w:rPr>
            </w:pPr>
            <w:r w:rsidRPr="000A59A7">
              <w:rPr>
                <w:rFonts w:ascii="Arial" w:hAnsi="Arial" w:cs="Arial"/>
                <w:color w:val="000000"/>
              </w:rPr>
              <w:t>Amps</w:t>
            </w:r>
          </w:p>
        </w:tc>
      </w:tr>
      <w:tr w:rsidR="00E66DEF" w:rsidRPr="000A59A7" w14:paraId="6B142653" w14:textId="77777777" w:rsidTr="001B3C16">
        <w:tc>
          <w:tcPr>
            <w:tcW w:w="3340" w:type="dxa"/>
            <w:gridSpan w:val="3"/>
            <w:tcBorders>
              <w:top w:val="nil"/>
              <w:left w:val="nil"/>
              <w:bottom w:val="nil"/>
              <w:right w:val="nil"/>
            </w:tcBorders>
            <w:vAlign w:val="bottom"/>
          </w:tcPr>
          <w:p w14:paraId="7387AF05" w14:textId="77777777" w:rsidR="00E66DEF" w:rsidRPr="000A59A7" w:rsidRDefault="00E66DEF" w:rsidP="001B3C16">
            <w:pPr>
              <w:tabs>
                <w:tab w:val="left" w:pos="2900"/>
              </w:tabs>
              <w:spacing w:before="120"/>
              <w:rPr>
                <w:rFonts w:ascii="Arial" w:hAnsi="Arial" w:cs="Arial"/>
              </w:rPr>
            </w:pPr>
            <w:r w:rsidRPr="000A59A7">
              <w:rPr>
                <w:rFonts w:ascii="Arial" w:hAnsi="Arial" w:cs="Arial"/>
              </w:rPr>
              <w:t xml:space="preserve">Describe hour meter activation: </w:t>
            </w:r>
          </w:p>
        </w:tc>
        <w:tc>
          <w:tcPr>
            <w:tcW w:w="6894" w:type="dxa"/>
            <w:gridSpan w:val="3"/>
            <w:tcBorders>
              <w:top w:val="nil"/>
              <w:left w:val="nil"/>
              <w:bottom w:val="single" w:sz="4" w:space="0" w:color="000000"/>
              <w:right w:val="nil"/>
            </w:tcBorders>
            <w:vAlign w:val="bottom"/>
          </w:tcPr>
          <w:p w14:paraId="37524B01" w14:textId="77777777" w:rsidR="00E66DEF" w:rsidRPr="000A59A7" w:rsidRDefault="00E66DEF" w:rsidP="001B3C16">
            <w:pPr>
              <w:tabs>
                <w:tab w:val="left" w:pos="2900"/>
              </w:tabs>
              <w:spacing w:before="120"/>
              <w:rPr>
                <w:rFonts w:ascii="Arial" w:hAnsi="Arial" w:cs="Arial"/>
              </w:rPr>
            </w:pPr>
            <w:r w:rsidRPr="000A59A7">
              <w:rPr>
                <w:rFonts w:ascii="Arial" w:hAnsi="Arial" w:cs="Arial"/>
              </w:rPr>
              <w:fldChar w:fldCharType="begin">
                <w:ffData>
                  <w:name w:val="Text54"/>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r>
      <w:tr w:rsidR="00E66DEF" w:rsidRPr="000A59A7" w14:paraId="03DE3D28" w14:textId="77777777" w:rsidTr="001B3C16">
        <w:tc>
          <w:tcPr>
            <w:tcW w:w="10234" w:type="dxa"/>
            <w:gridSpan w:val="6"/>
            <w:tcBorders>
              <w:top w:val="nil"/>
              <w:left w:val="nil"/>
              <w:bottom w:val="single" w:sz="4" w:space="0" w:color="000000"/>
              <w:right w:val="nil"/>
            </w:tcBorders>
            <w:vAlign w:val="bottom"/>
          </w:tcPr>
          <w:p w14:paraId="7F0F2A7F" w14:textId="77777777" w:rsidR="00E66DEF" w:rsidRPr="000A59A7" w:rsidRDefault="00E66DEF" w:rsidP="001B3C16">
            <w:pPr>
              <w:tabs>
                <w:tab w:val="left" w:pos="2900"/>
              </w:tabs>
              <w:spacing w:before="120"/>
              <w:rPr>
                <w:rFonts w:ascii="Arial" w:hAnsi="Arial" w:cs="Arial"/>
              </w:rPr>
            </w:pPr>
            <w:r w:rsidRPr="000A59A7">
              <w:rPr>
                <w:rFonts w:ascii="Arial" w:hAnsi="Arial" w:cs="Arial"/>
              </w:rPr>
              <w:fldChar w:fldCharType="begin">
                <w:ffData>
                  <w:name w:val="Text40"/>
                  <w:enabled/>
                  <w:calcOnExit w:val="0"/>
                  <w:textInput/>
                </w:ffData>
              </w:fldChar>
            </w:r>
            <w:r w:rsidRPr="000A59A7">
              <w:rPr>
                <w:rFonts w:ascii="Arial" w:hAnsi="Arial" w:cs="Arial"/>
              </w:rPr>
              <w:instrText xml:space="preserve"> FORMTEXT </w:instrText>
            </w:r>
            <w:r w:rsidRPr="000A59A7">
              <w:rPr>
                <w:rFonts w:ascii="Arial" w:hAnsi="Arial" w:cs="Arial"/>
              </w:rPr>
            </w:r>
            <w:r w:rsidRPr="000A59A7">
              <w:rPr>
                <w:rFonts w:ascii="Arial" w:hAnsi="Arial" w:cs="Arial"/>
              </w:rPr>
              <w:fldChar w:fldCharType="separate"/>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noProof/>
              </w:rPr>
              <w:t> </w:t>
            </w:r>
            <w:r w:rsidRPr="000A59A7">
              <w:rPr>
                <w:rFonts w:ascii="Arial" w:hAnsi="Arial" w:cs="Arial"/>
              </w:rPr>
              <w:fldChar w:fldCharType="end"/>
            </w:r>
          </w:p>
        </w:tc>
      </w:tr>
    </w:tbl>
    <w:p w14:paraId="7FDCD41C" w14:textId="77777777" w:rsidR="00E66DEF" w:rsidRPr="00972EBE" w:rsidRDefault="00E66DEF" w:rsidP="001B3C16">
      <w:pPr>
        <w:tabs>
          <w:tab w:val="left" w:pos="360"/>
          <w:tab w:val="left" w:pos="600"/>
          <w:tab w:val="left" w:pos="1080"/>
        </w:tabs>
        <w:spacing w:before="120" w:after="120"/>
        <w:outlineLvl w:val="0"/>
        <w:rPr>
          <w:rFonts w:ascii="Arial" w:hAnsi="Arial" w:cs="Arial"/>
          <w:b/>
          <w:color w:val="000000" w:themeColor="text1"/>
        </w:rPr>
      </w:pPr>
      <w:r w:rsidRPr="00972EBE">
        <w:rPr>
          <w:rFonts w:ascii="Arial" w:hAnsi="Arial" w:cs="Arial"/>
          <w:b/>
          <w:color w:val="000000" w:themeColor="text1"/>
        </w:rPr>
        <w:t>Fuel:</w:t>
      </w:r>
    </w:p>
    <w:p w14:paraId="55C2394C" w14:textId="77777777" w:rsidR="00E66DEF" w:rsidRPr="00972EBE" w:rsidRDefault="00E66DEF" w:rsidP="001B3C16">
      <w:pPr>
        <w:tabs>
          <w:tab w:val="left" w:pos="360"/>
          <w:tab w:val="left" w:pos="840"/>
          <w:tab w:val="left" w:pos="1080"/>
        </w:tabs>
        <w:outlineLvl w:val="0"/>
        <w:rPr>
          <w:rFonts w:ascii="Arial" w:hAnsi="Arial" w:cs="Arial"/>
          <w:color w:val="000000" w:themeColor="text1"/>
        </w:rPr>
      </w:pPr>
      <w:r>
        <w:rPr>
          <w:rFonts w:ascii="Arial" w:hAnsi="Arial" w:cs="Arial"/>
          <w:color w:val="000000" w:themeColor="text1"/>
        </w:rPr>
        <w:t>Approximate</w:t>
      </w:r>
      <w:r w:rsidRPr="00972EBE">
        <w:rPr>
          <w:rFonts w:ascii="Arial" w:hAnsi="Arial" w:cs="Arial"/>
          <w:color w:val="000000" w:themeColor="text1"/>
        </w:rPr>
        <w:t xml:space="preserve"> fuel capacity of 25 gallons. </w:t>
      </w:r>
    </w:p>
    <w:tbl>
      <w:tblPr>
        <w:tblStyle w:val="TableGrid1"/>
        <w:tblW w:w="4150" w:type="dxa"/>
        <w:tblInd w:w="8" w:type="dxa"/>
        <w:tblLook w:val="04A0" w:firstRow="1" w:lastRow="0" w:firstColumn="1" w:lastColumn="0" w:noHBand="0" w:noVBand="1"/>
      </w:tblPr>
      <w:tblGrid>
        <w:gridCol w:w="1630"/>
        <w:gridCol w:w="1440"/>
        <w:gridCol w:w="1080"/>
      </w:tblGrid>
      <w:tr w:rsidR="00E66DEF" w:rsidRPr="00972EBE" w14:paraId="4CDCC2DE" w14:textId="77777777" w:rsidTr="001B3C16">
        <w:tc>
          <w:tcPr>
            <w:tcW w:w="1630" w:type="dxa"/>
            <w:tcBorders>
              <w:top w:val="nil"/>
              <w:left w:val="nil"/>
              <w:bottom w:val="nil"/>
              <w:right w:val="nil"/>
            </w:tcBorders>
          </w:tcPr>
          <w:p w14:paraId="171CEDA8" w14:textId="77777777" w:rsidR="00E66DEF" w:rsidRPr="00972EBE" w:rsidRDefault="00E66DEF" w:rsidP="001B3C16">
            <w:pPr>
              <w:tabs>
                <w:tab w:val="left" w:pos="576"/>
              </w:tabs>
              <w:spacing w:before="220" w:line="240" w:lineRule="exact"/>
              <w:rPr>
                <w:rFonts w:ascii="Arial" w:hAnsi="Arial"/>
                <w:color w:val="000000" w:themeColor="text1"/>
              </w:rPr>
            </w:pPr>
            <w:r w:rsidRPr="00972EBE">
              <w:rPr>
                <w:rFonts w:ascii="Arial" w:hAnsi="Arial"/>
                <w:color w:val="000000" w:themeColor="text1"/>
              </w:rPr>
              <w:t>Fuel capacity:</w:t>
            </w:r>
          </w:p>
        </w:tc>
        <w:tc>
          <w:tcPr>
            <w:tcW w:w="1440" w:type="dxa"/>
            <w:tcBorders>
              <w:top w:val="nil"/>
              <w:left w:val="nil"/>
              <w:bottom w:val="single" w:sz="4" w:space="0" w:color="auto"/>
              <w:right w:val="nil"/>
            </w:tcBorders>
          </w:tcPr>
          <w:p w14:paraId="4BD5FFBA" w14:textId="77777777" w:rsidR="00E66DEF" w:rsidRPr="00972EBE" w:rsidRDefault="00E66DEF" w:rsidP="001B3C16">
            <w:pPr>
              <w:tabs>
                <w:tab w:val="left" w:pos="576"/>
              </w:tabs>
              <w:spacing w:before="220" w:line="240" w:lineRule="exact"/>
              <w:rPr>
                <w:rFonts w:ascii="Arial" w:hAnsi="Arial"/>
                <w:color w:val="000000" w:themeColor="text1"/>
              </w:rPr>
            </w:pPr>
            <w:r w:rsidRPr="00972EBE">
              <w:rPr>
                <w:rFonts w:ascii="Arial" w:hAnsi="Arial"/>
                <w:color w:val="000000" w:themeColor="text1"/>
              </w:rPr>
              <w:fldChar w:fldCharType="begin">
                <w:ffData>
                  <w:name w:val="Text31"/>
                  <w:enabled/>
                  <w:calcOnExit w:val="0"/>
                  <w:textInput/>
                </w:ffData>
              </w:fldChar>
            </w:r>
            <w:r w:rsidRPr="00972EBE">
              <w:rPr>
                <w:rFonts w:ascii="Arial" w:hAnsi="Arial"/>
                <w:color w:val="000000" w:themeColor="text1"/>
              </w:rPr>
              <w:instrText xml:space="preserve"> FORMTEXT </w:instrText>
            </w:r>
            <w:r w:rsidRPr="00972EBE">
              <w:rPr>
                <w:rFonts w:ascii="Arial" w:hAnsi="Arial"/>
                <w:color w:val="000000" w:themeColor="text1"/>
              </w:rPr>
            </w:r>
            <w:r w:rsidRPr="00972EBE">
              <w:rPr>
                <w:rFonts w:ascii="Arial" w:hAnsi="Arial"/>
                <w:color w:val="000000" w:themeColor="text1"/>
              </w:rPr>
              <w:fldChar w:fldCharType="separate"/>
            </w:r>
            <w:r w:rsidRPr="00972EBE">
              <w:rPr>
                <w:rFonts w:ascii="Arial" w:hAnsi="Arial"/>
                <w:noProof/>
                <w:color w:val="000000" w:themeColor="text1"/>
              </w:rPr>
              <w:t> </w:t>
            </w:r>
            <w:r w:rsidRPr="00972EBE">
              <w:rPr>
                <w:rFonts w:ascii="Arial" w:hAnsi="Arial"/>
                <w:noProof/>
                <w:color w:val="000000" w:themeColor="text1"/>
              </w:rPr>
              <w:t> </w:t>
            </w:r>
            <w:r w:rsidRPr="00972EBE">
              <w:rPr>
                <w:rFonts w:ascii="Arial" w:hAnsi="Arial"/>
                <w:noProof/>
                <w:color w:val="000000" w:themeColor="text1"/>
              </w:rPr>
              <w:t> </w:t>
            </w:r>
            <w:r w:rsidRPr="00972EBE">
              <w:rPr>
                <w:rFonts w:ascii="Arial" w:hAnsi="Arial"/>
                <w:noProof/>
                <w:color w:val="000000" w:themeColor="text1"/>
              </w:rPr>
              <w:t> </w:t>
            </w:r>
            <w:r w:rsidRPr="00972EBE">
              <w:rPr>
                <w:rFonts w:ascii="Arial" w:hAnsi="Arial"/>
                <w:noProof/>
                <w:color w:val="000000" w:themeColor="text1"/>
              </w:rPr>
              <w:t> </w:t>
            </w:r>
            <w:r w:rsidRPr="00972EBE">
              <w:rPr>
                <w:rFonts w:ascii="Arial" w:hAnsi="Arial"/>
                <w:color w:val="000000" w:themeColor="text1"/>
              </w:rPr>
              <w:fldChar w:fldCharType="end"/>
            </w:r>
          </w:p>
        </w:tc>
        <w:tc>
          <w:tcPr>
            <w:tcW w:w="1080" w:type="dxa"/>
            <w:tcBorders>
              <w:top w:val="nil"/>
              <w:left w:val="nil"/>
              <w:bottom w:val="nil"/>
              <w:right w:val="nil"/>
            </w:tcBorders>
            <w:vAlign w:val="bottom"/>
          </w:tcPr>
          <w:p w14:paraId="6BC05729" w14:textId="77777777" w:rsidR="00E66DEF" w:rsidRPr="000A59A7" w:rsidRDefault="00E66DEF" w:rsidP="001B3C16">
            <w:pPr>
              <w:tabs>
                <w:tab w:val="left" w:pos="576"/>
              </w:tabs>
              <w:spacing w:before="120" w:line="240" w:lineRule="exact"/>
              <w:rPr>
                <w:rFonts w:ascii="Arial" w:hAnsi="Arial"/>
                <w:color w:val="000000"/>
              </w:rPr>
            </w:pPr>
            <w:r>
              <w:rPr>
                <w:rFonts w:ascii="Arial" w:hAnsi="Arial"/>
                <w:color w:val="000000"/>
              </w:rPr>
              <w:t>Gallons</w:t>
            </w:r>
          </w:p>
        </w:tc>
      </w:tr>
    </w:tbl>
    <w:p w14:paraId="4C2CABF8" w14:textId="77777777" w:rsidR="00E66DEF" w:rsidRPr="00972EBE" w:rsidRDefault="00E66DEF" w:rsidP="001B3C16">
      <w:pPr>
        <w:tabs>
          <w:tab w:val="left" w:pos="2900"/>
        </w:tabs>
        <w:spacing w:before="120" w:after="120"/>
        <w:ind w:left="700"/>
        <w:rPr>
          <w:rFonts w:ascii="Arial" w:hAnsi="Arial" w:cs="Arial"/>
          <w:color w:val="000000" w:themeColor="text1"/>
        </w:rPr>
      </w:pPr>
      <w:r w:rsidRPr="00972EBE">
        <w:rPr>
          <w:rFonts w:ascii="Arial" w:hAnsi="Arial" w:cs="Arial"/>
          <w:color w:val="000000" w:themeColor="text1"/>
        </w:rPr>
        <w:t xml:space="preserve">Complies:  </w:t>
      </w:r>
      <w:r w:rsidRPr="00972EBE">
        <w:rPr>
          <w:rFonts w:ascii="Arial" w:hAnsi="Arial" w:cs="Arial"/>
          <w:color w:val="000000" w:themeColor="text1"/>
        </w:rPr>
        <w:fldChar w:fldCharType="begin">
          <w:ffData>
            <w:name w:val="Check1"/>
            <w:enabled/>
            <w:calcOnExit w:val="0"/>
            <w:checkBox>
              <w:sizeAuto/>
              <w:default w:val="0"/>
            </w:checkBox>
          </w:ffData>
        </w:fldChar>
      </w:r>
      <w:r w:rsidRPr="00972EBE">
        <w:rPr>
          <w:rFonts w:ascii="Arial" w:hAnsi="Arial" w:cs="Arial"/>
          <w:color w:val="000000" w:themeColor="text1"/>
        </w:rPr>
        <w:instrText xml:space="preserve"> FORMCHECKBOX </w:instrText>
      </w:r>
      <w:r w:rsidR="001B3C16">
        <w:rPr>
          <w:rFonts w:ascii="Arial" w:hAnsi="Arial" w:cs="Arial"/>
          <w:color w:val="000000" w:themeColor="text1"/>
        </w:rPr>
      </w:r>
      <w:r w:rsidR="001B3C16">
        <w:rPr>
          <w:rFonts w:ascii="Arial" w:hAnsi="Arial" w:cs="Arial"/>
          <w:color w:val="000000" w:themeColor="text1"/>
        </w:rPr>
        <w:fldChar w:fldCharType="separate"/>
      </w:r>
      <w:r w:rsidRPr="00972EBE">
        <w:rPr>
          <w:rFonts w:ascii="Arial" w:hAnsi="Arial" w:cs="Arial"/>
          <w:color w:val="000000" w:themeColor="text1"/>
        </w:rPr>
        <w:fldChar w:fldCharType="end"/>
      </w:r>
      <w:r w:rsidRPr="00972EBE">
        <w:rPr>
          <w:rFonts w:ascii="Arial" w:hAnsi="Arial" w:cs="Arial"/>
          <w:color w:val="000000" w:themeColor="text1"/>
        </w:rPr>
        <w:t xml:space="preserve"> Yes</w:t>
      </w:r>
      <w:r w:rsidRPr="00972EBE">
        <w:rPr>
          <w:rFonts w:ascii="Arial" w:hAnsi="Arial" w:cs="Arial"/>
          <w:color w:val="000000" w:themeColor="text1"/>
        </w:rPr>
        <w:tab/>
      </w:r>
      <w:r w:rsidRPr="00972EBE">
        <w:rPr>
          <w:rFonts w:ascii="Arial" w:hAnsi="Arial" w:cs="Arial"/>
          <w:color w:val="000000" w:themeColor="text1"/>
        </w:rPr>
        <w:fldChar w:fldCharType="begin">
          <w:ffData>
            <w:name w:val="Check2"/>
            <w:enabled/>
            <w:calcOnExit w:val="0"/>
            <w:checkBox>
              <w:sizeAuto/>
              <w:default w:val="0"/>
            </w:checkBox>
          </w:ffData>
        </w:fldChar>
      </w:r>
      <w:r w:rsidRPr="00972EBE">
        <w:rPr>
          <w:rFonts w:ascii="Arial" w:hAnsi="Arial" w:cs="Arial"/>
          <w:color w:val="000000" w:themeColor="text1"/>
        </w:rPr>
        <w:instrText xml:space="preserve"> FORMCHECKBOX </w:instrText>
      </w:r>
      <w:r w:rsidR="001B3C16">
        <w:rPr>
          <w:rFonts w:ascii="Arial" w:hAnsi="Arial" w:cs="Arial"/>
          <w:color w:val="000000" w:themeColor="text1"/>
        </w:rPr>
      </w:r>
      <w:r w:rsidR="001B3C16">
        <w:rPr>
          <w:rFonts w:ascii="Arial" w:hAnsi="Arial" w:cs="Arial"/>
          <w:color w:val="000000" w:themeColor="text1"/>
        </w:rPr>
        <w:fldChar w:fldCharType="separate"/>
      </w:r>
      <w:r w:rsidRPr="00972EBE">
        <w:rPr>
          <w:rFonts w:ascii="Arial" w:hAnsi="Arial" w:cs="Arial"/>
          <w:color w:val="000000" w:themeColor="text1"/>
        </w:rPr>
        <w:fldChar w:fldCharType="end"/>
      </w:r>
      <w:r w:rsidRPr="00972EBE">
        <w:rPr>
          <w:rFonts w:ascii="Arial" w:hAnsi="Arial" w:cs="Arial"/>
          <w:color w:val="000000" w:themeColor="text1"/>
        </w:rPr>
        <w:t xml:space="preserve"> No</w:t>
      </w:r>
    </w:p>
    <w:p w14:paraId="68CE2375" w14:textId="77777777" w:rsidR="00E66DEF" w:rsidRPr="00972EBE" w:rsidRDefault="00E66DEF" w:rsidP="001B3C16">
      <w:pPr>
        <w:tabs>
          <w:tab w:val="left" w:pos="360"/>
          <w:tab w:val="left" w:pos="840"/>
          <w:tab w:val="left" w:pos="1080"/>
          <w:tab w:val="left" w:pos="8640"/>
        </w:tabs>
        <w:outlineLvl w:val="0"/>
        <w:rPr>
          <w:rFonts w:ascii="Arial" w:hAnsi="Arial" w:cs="Arial"/>
          <w:color w:val="000000" w:themeColor="text1"/>
        </w:rPr>
      </w:pPr>
      <w:r w:rsidRPr="00972EBE">
        <w:rPr>
          <w:rFonts w:ascii="Arial" w:hAnsi="Arial" w:cs="Arial"/>
          <w:color w:val="000000" w:themeColor="text1"/>
        </w:rPr>
        <w:t>Fuel tank or cap clearly labeled "Diesel Fuel Only."</w:t>
      </w:r>
    </w:p>
    <w:p w14:paraId="47331B97" w14:textId="77777777" w:rsidR="00E66DEF" w:rsidRPr="00972EBE" w:rsidRDefault="00E66DEF" w:rsidP="001B3C16">
      <w:pPr>
        <w:tabs>
          <w:tab w:val="left" w:pos="2900"/>
        </w:tabs>
        <w:spacing w:before="120"/>
        <w:ind w:left="700"/>
        <w:rPr>
          <w:rFonts w:ascii="Arial" w:hAnsi="Arial" w:cs="Arial"/>
          <w:color w:val="000000" w:themeColor="text1"/>
        </w:rPr>
      </w:pPr>
      <w:r w:rsidRPr="00972EBE">
        <w:rPr>
          <w:rFonts w:ascii="Arial" w:hAnsi="Arial" w:cs="Arial"/>
          <w:color w:val="000000" w:themeColor="text1"/>
        </w:rPr>
        <w:lastRenderedPageBreak/>
        <w:t xml:space="preserve">Complies:  </w:t>
      </w:r>
      <w:r w:rsidRPr="00972EBE">
        <w:rPr>
          <w:rFonts w:ascii="Arial" w:hAnsi="Arial" w:cs="Arial"/>
          <w:color w:val="000000" w:themeColor="text1"/>
        </w:rPr>
        <w:fldChar w:fldCharType="begin">
          <w:ffData>
            <w:name w:val="Check1"/>
            <w:enabled/>
            <w:calcOnExit w:val="0"/>
            <w:checkBox>
              <w:sizeAuto/>
              <w:default w:val="0"/>
            </w:checkBox>
          </w:ffData>
        </w:fldChar>
      </w:r>
      <w:r w:rsidRPr="00972EBE">
        <w:rPr>
          <w:rFonts w:ascii="Arial" w:hAnsi="Arial" w:cs="Arial"/>
          <w:color w:val="000000" w:themeColor="text1"/>
        </w:rPr>
        <w:instrText xml:space="preserve"> FORMCHECKBOX </w:instrText>
      </w:r>
      <w:r w:rsidR="001B3C16">
        <w:rPr>
          <w:rFonts w:ascii="Arial" w:hAnsi="Arial" w:cs="Arial"/>
          <w:color w:val="000000" w:themeColor="text1"/>
        </w:rPr>
      </w:r>
      <w:r w:rsidR="001B3C16">
        <w:rPr>
          <w:rFonts w:ascii="Arial" w:hAnsi="Arial" w:cs="Arial"/>
          <w:color w:val="000000" w:themeColor="text1"/>
        </w:rPr>
        <w:fldChar w:fldCharType="separate"/>
      </w:r>
      <w:r w:rsidRPr="00972EBE">
        <w:rPr>
          <w:rFonts w:ascii="Arial" w:hAnsi="Arial" w:cs="Arial"/>
          <w:color w:val="000000" w:themeColor="text1"/>
        </w:rPr>
        <w:fldChar w:fldCharType="end"/>
      </w:r>
      <w:r w:rsidRPr="00972EBE">
        <w:rPr>
          <w:rFonts w:ascii="Arial" w:hAnsi="Arial" w:cs="Arial"/>
          <w:color w:val="000000" w:themeColor="text1"/>
        </w:rPr>
        <w:t xml:space="preserve"> Yes</w:t>
      </w:r>
      <w:r w:rsidRPr="00972EBE">
        <w:rPr>
          <w:rFonts w:ascii="Arial" w:hAnsi="Arial" w:cs="Arial"/>
          <w:color w:val="000000" w:themeColor="text1"/>
        </w:rPr>
        <w:tab/>
      </w:r>
      <w:r w:rsidRPr="00972EBE">
        <w:rPr>
          <w:rFonts w:ascii="Arial" w:hAnsi="Arial" w:cs="Arial"/>
          <w:color w:val="000000" w:themeColor="text1"/>
        </w:rPr>
        <w:fldChar w:fldCharType="begin">
          <w:ffData>
            <w:name w:val="Check2"/>
            <w:enabled/>
            <w:calcOnExit w:val="0"/>
            <w:checkBox>
              <w:sizeAuto/>
              <w:default w:val="0"/>
            </w:checkBox>
          </w:ffData>
        </w:fldChar>
      </w:r>
      <w:r w:rsidRPr="00972EBE">
        <w:rPr>
          <w:rFonts w:ascii="Arial" w:hAnsi="Arial" w:cs="Arial"/>
          <w:color w:val="000000" w:themeColor="text1"/>
        </w:rPr>
        <w:instrText xml:space="preserve"> FORMCHECKBOX </w:instrText>
      </w:r>
      <w:r w:rsidR="001B3C16">
        <w:rPr>
          <w:rFonts w:ascii="Arial" w:hAnsi="Arial" w:cs="Arial"/>
          <w:color w:val="000000" w:themeColor="text1"/>
        </w:rPr>
      </w:r>
      <w:r w:rsidR="001B3C16">
        <w:rPr>
          <w:rFonts w:ascii="Arial" w:hAnsi="Arial" w:cs="Arial"/>
          <w:color w:val="000000" w:themeColor="text1"/>
        </w:rPr>
        <w:fldChar w:fldCharType="separate"/>
      </w:r>
      <w:r w:rsidRPr="00972EBE">
        <w:rPr>
          <w:rFonts w:ascii="Arial" w:hAnsi="Arial" w:cs="Arial"/>
          <w:color w:val="000000" w:themeColor="text1"/>
        </w:rPr>
        <w:fldChar w:fldCharType="end"/>
      </w:r>
      <w:r w:rsidRPr="00972EBE">
        <w:rPr>
          <w:rFonts w:ascii="Arial" w:hAnsi="Arial" w:cs="Arial"/>
          <w:color w:val="000000" w:themeColor="text1"/>
        </w:rPr>
        <w:t xml:space="preserve"> No</w:t>
      </w:r>
    </w:p>
    <w:p w14:paraId="0391D3B1" w14:textId="77777777" w:rsidR="00E66DEF" w:rsidRPr="00937756" w:rsidRDefault="00E66DEF" w:rsidP="001B3C16">
      <w:pPr>
        <w:tabs>
          <w:tab w:val="left" w:pos="360"/>
          <w:tab w:val="left" w:pos="720"/>
          <w:tab w:val="left" w:pos="960"/>
        </w:tabs>
        <w:spacing w:before="120"/>
        <w:rPr>
          <w:rFonts w:ascii="Arial" w:hAnsi="Arial" w:cs="Arial"/>
        </w:rPr>
      </w:pPr>
      <w:r w:rsidRPr="00937756">
        <w:rPr>
          <w:rFonts w:ascii="Arial" w:hAnsi="Arial" w:cs="Arial"/>
        </w:rPr>
        <w:t>The chipper shall be supplied with a safety cutoff switch or engine stop switch.  This switch shall be activated by a device(s) at the feed apron.</w:t>
      </w:r>
    </w:p>
    <w:p w14:paraId="0C72E068" w14:textId="77777777" w:rsidR="00E66DEF" w:rsidRPr="00C90FA6" w:rsidRDefault="00E66DEF" w:rsidP="001B3C16">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1B3C16">
        <w:rPr>
          <w:rFonts w:ascii="Arial" w:hAnsi="Arial" w:cs="Arial"/>
        </w:rPr>
      </w:r>
      <w:r w:rsidR="001B3C16">
        <w:rPr>
          <w:rFonts w:ascii="Arial" w:hAnsi="Arial" w:cs="Arial"/>
        </w:rPr>
        <w:fldChar w:fldCharType="separate"/>
      </w:r>
      <w:r w:rsidRPr="00C90FA6">
        <w:rPr>
          <w:rFonts w:ascii="Arial" w:hAnsi="Arial" w:cs="Arial"/>
        </w:rPr>
        <w:fldChar w:fldCharType="end"/>
      </w:r>
      <w:r>
        <w:rPr>
          <w:rFonts w:ascii="Arial" w:hAnsi="Arial" w:cs="Arial"/>
        </w:rPr>
        <w:tab/>
      </w:r>
      <w:r w:rsidRPr="00C90FA6">
        <w:rPr>
          <w:rFonts w:ascii="Arial" w:hAnsi="Arial" w:cs="Arial"/>
        </w:rPr>
        <w:t xml:space="preserve">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1B3C16">
        <w:rPr>
          <w:rFonts w:ascii="Arial" w:hAnsi="Arial" w:cs="Arial"/>
        </w:rPr>
      </w:r>
      <w:r w:rsidR="001B3C16">
        <w:rPr>
          <w:rFonts w:ascii="Arial" w:hAnsi="Arial" w:cs="Arial"/>
        </w:rPr>
        <w:fldChar w:fldCharType="separate"/>
      </w:r>
      <w:r w:rsidRPr="00C90FA6">
        <w:rPr>
          <w:rFonts w:ascii="Arial" w:hAnsi="Arial" w:cs="Arial"/>
        </w:rPr>
        <w:fldChar w:fldCharType="end"/>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2440"/>
        <w:gridCol w:w="7568"/>
      </w:tblGrid>
      <w:tr w:rsidR="00E66DEF" w:rsidRPr="005414E5" w14:paraId="5B8E8679" w14:textId="77777777" w:rsidTr="001B3C16">
        <w:trPr>
          <w:cantSplit/>
          <w:trHeight w:val="432"/>
        </w:trPr>
        <w:tc>
          <w:tcPr>
            <w:tcW w:w="2440" w:type="dxa"/>
            <w:vAlign w:val="bottom"/>
          </w:tcPr>
          <w:p w14:paraId="2E17A49D" w14:textId="77777777" w:rsidR="00E66DEF" w:rsidRPr="005414E5" w:rsidRDefault="00E66DEF" w:rsidP="001B3C16">
            <w:pPr>
              <w:widowControl w:val="0"/>
              <w:spacing w:before="120"/>
              <w:rPr>
                <w:rFonts w:ascii="Arial" w:hAnsi="Arial" w:cs="Arial"/>
              </w:rPr>
            </w:pPr>
            <w:r w:rsidRPr="005414E5">
              <w:rPr>
                <w:rFonts w:ascii="Arial" w:hAnsi="Arial" w:cs="Arial"/>
              </w:rPr>
              <w:t>Describe</w:t>
            </w:r>
            <w:r>
              <w:rPr>
                <w:rFonts w:ascii="Arial" w:hAnsi="Arial" w:cs="Arial"/>
              </w:rPr>
              <w:t xml:space="preserve"> safety cutoff</w:t>
            </w:r>
            <w:r w:rsidRPr="005414E5">
              <w:rPr>
                <w:rFonts w:ascii="Arial" w:hAnsi="Arial" w:cs="Arial"/>
              </w:rPr>
              <w:t>:</w:t>
            </w:r>
          </w:p>
        </w:tc>
        <w:tc>
          <w:tcPr>
            <w:tcW w:w="7568" w:type="dxa"/>
            <w:tcBorders>
              <w:bottom w:val="single" w:sz="4" w:space="0" w:color="auto"/>
            </w:tcBorders>
            <w:vAlign w:val="bottom"/>
          </w:tcPr>
          <w:p w14:paraId="5C12E2AA" w14:textId="77777777" w:rsidR="00E66DEF" w:rsidRPr="005414E5" w:rsidRDefault="00E66DEF" w:rsidP="001B3C16">
            <w:pPr>
              <w:widowControl w:val="0"/>
              <w:spacing w:before="120"/>
              <w:rPr>
                <w:rFonts w:ascii="Arial" w:hAnsi="Arial" w:cs="Arial"/>
              </w:rPr>
            </w:pPr>
            <w:r w:rsidRPr="005414E5">
              <w:rPr>
                <w:rFonts w:ascii="Arial" w:hAnsi="Arial" w:cs="Arial"/>
              </w:rPr>
              <w:fldChar w:fldCharType="begin">
                <w:ffData>
                  <w:name w:val="Text9"/>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r w:rsidR="00E66DEF" w:rsidRPr="005414E5" w14:paraId="250AE2B4" w14:textId="77777777" w:rsidTr="001B3C16">
        <w:trPr>
          <w:cantSplit/>
          <w:trHeight w:val="432"/>
        </w:trPr>
        <w:tc>
          <w:tcPr>
            <w:tcW w:w="10008" w:type="dxa"/>
            <w:gridSpan w:val="2"/>
            <w:tcBorders>
              <w:bottom w:val="single" w:sz="4" w:space="0" w:color="auto"/>
            </w:tcBorders>
            <w:vAlign w:val="bottom"/>
          </w:tcPr>
          <w:p w14:paraId="05C9AD52" w14:textId="77777777" w:rsidR="00E66DEF" w:rsidRPr="005414E5" w:rsidRDefault="00E66DEF" w:rsidP="001B3C16">
            <w:pPr>
              <w:widowControl w:val="0"/>
              <w:spacing w:before="120"/>
              <w:rPr>
                <w:rFonts w:ascii="Arial" w:hAnsi="Arial" w:cs="Arial"/>
              </w:rPr>
            </w:pPr>
            <w:r w:rsidRPr="005414E5">
              <w:rPr>
                <w:rFonts w:ascii="Arial" w:hAnsi="Arial" w:cs="Arial"/>
              </w:rPr>
              <w:fldChar w:fldCharType="begin">
                <w:ffData>
                  <w:name w:val="Text10"/>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bl>
    <w:p w14:paraId="2DA7EAE9" w14:textId="77777777" w:rsidR="00E66DEF" w:rsidRPr="00972EBE" w:rsidRDefault="00E66DEF" w:rsidP="001B3C16">
      <w:pPr>
        <w:tabs>
          <w:tab w:val="left" w:pos="360"/>
          <w:tab w:val="left" w:pos="1320"/>
        </w:tabs>
        <w:spacing w:before="120"/>
        <w:rPr>
          <w:rFonts w:ascii="Arial" w:hAnsi="Arial" w:cs="Arial"/>
          <w:color w:val="000000" w:themeColor="text1"/>
        </w:rPr>
      </w:pPr>
      <w:r w:rsidRPr="00972EBE">
        <w:rPr>
          <w:rFonts w:ascii="Arial" w:hAnsi="Arial" w:cs="Arial"/>
          <w:color w:val="000000" w:themeColor="text1"/>
        </w:rPr>
        <w:t>All controls shall be located at the rear of the machine.</w:t>
      </w:r>
    </w:p>
    <w:p w14:paraId="1DEBA61E" w14:textId="77777777" w:rsidR="00E66DEF" w:rsidRPr="00C90FA6" w:rsidRDefault="00E66DEF" w:rsidP="001B3C16">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1B3C16">
        <w:rPr>
          <w:rFonts w:ascii="Arial" w:hAnsi="Arial" w:cs="Arial"/>
        </w:rPr>
      </w:r>
      <w:r w:rsidR="001B3C16">
        <w:rPr>
          <w:rFonts w:ascii="Arial" w:hAnsi="Arial" w:cs="Arial"/>
        </w:rPr>
        <w:fldChar w:fldCharType="separate"/>
      </w:r>
      <w:r w:rsidRPr="00C90FA6">
        <w:rPr>
          <w:rFonts w:ascii="Arial" w:hAnsi="Arial" w:cs="Arial"/>
        </w:rPr>
        <w:fldChar w:fldCharType="end"/>
      </w:r>
      <w:r>
        <w:rPr>
          <w:rFonts w:ascii="Arial" w:hAnsi="Arial" w:cs="Arial"/>
        </w:rPr>
        <w:tab/>
      </w:r>
      <w:r w:rsidRPr="00C90FA6">
        <w:rPr>
          <w:rFonts w:ascii="Arial" w:hAnsi="Arial" w:cs="Arial"/>
        </w:rPr>
        <w:t xml:space="preserve">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1B3C16">
        <w:rPr>
          <w:rFonts w:ascii="Arial" w:hAnsi="Arial" w:cs="Arial"/>
        </w:rPr>
      </w:r>
      <w:r w:rsidR="001B3C16">
        <w:rPr>
          <w:rFonts w:ascii="Arial" w:hAnsi="Arial" w:cs="Arial"/>
        </w:rPr>
        <w:fldChar w:fldCharType="separate"/>
      </w:r>
      <w:r w:rsidRPr="00C90FA6">
        <w:rPr>
          <w:rFonts w:ascii="Arial" w:hAnsi="Arial" w:cs="Arial"/>
        </w:rPr>
        <w:fldChar w:fldCharType="end"/>
      </w:r>
    </w:p>
    <w:p w14:paraId="74508C96" w14:textId="77777777" w:rsidR="00E66DEF" w:rsidRPr="00937756" w:rsidRDefault="00E66DEF" w:rsidP="001B3C16">
      <w:pPr>
        <w:tabs>
          <w:tab w:val="left" w:pos="360"/>
          <w:tab w:val="left" w:pos="1320"/>
        </w:tabs>
        <w:spacing w:before="120" w:after="120"/>
        <w:rPr>
          <w:rFonts w:ascii="Arial" w:hAnsi="Arial" w:cs="Arial"/>
        </w:rPr>
      </w:pPr>
      <w:r w:rsidRPr="00937756">
        <w:rPr>
          <w:rFonts w:ascii="Arial" w:hAnsi="Arial" w:cs="Arial"/>
          <w:b/>
        </w:rPr>
        <w:t>Disposal Chute:</w:t>
      </w:r>
    </w:p>
    <w:p w14:paraId="512E3F77" w14:textId="77777777" w:rsidR="00E66DEF" w:rsidRPr="00937756" w:rsidRDefault="00E66DEF">
      <w:pPr>
        <w:tabs>
          <w:tab w:val="left" w:pos="360"/>
          <w:tab w:val="left" w:pos="1320"/>
        </w:tabs>
        <w:rPr>
          <w:rFonts w:ascii="Arial" w:hAnsi="Arial" w:cs="Arial"/>
        </w:rPr>
      </w:pPr>
      <w:r w:rsidRPr="00972EBE">
        <w:rPr>
          <w:rFonts w:ascii="Arial" w:hAnsi="Arial" w:cs="Arial"/>
          <w:color w:val="000000" w:themeColor="text1"/>
        </w:rPr>
        <w:t xml:space="preserve">Disposal chute shall pivot a minimum 270º and capable of discharging chips into the towing truck.  An extension </w:t>
      </w:r>
      <w:r w:rsidRPr="00937756">
        <w:rPr>
          <w:rFonts w:ascii="Arial" w:hAnsi="Arial" w:cs="Arial"/>
        </w:rPr>
        <w:t>shall be furnished, if not an integral part of the chute.</w:t>
      </w:r>
    </w:p>
    <w:p w14:paraId="7645A480" w14:textId="77777777" w:rsidR="00E66DEF" w:rsidRPr="00C90FA6" w:rsidRDefault="00E66DEF" w:rsidP="001B3C16">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1B3C16">
        <w:rPr>
          <w:rFonts w:ascii="Arial" w:hAnsi="Arial" w:cs="Arial"/>
        </w:rPr>
      </w:r>
      <w:r w:rsidR="001B3C16">
        <w:rPr>
          <w:rFonts w:ascii="Arial" w:hAnsi="Arial" w:cs="Arial"/>
        </w:rPr>
        <w:fldChar w:fldCharType="separate"/>
      </w:r>
      <w:r w:rsidRPr="00C90FA6">
        <w:rPr>
          <w:rFonts w:ascii="Arial" w:hAnsi="Arial" w:cs="Arial"/>
        </w:rPr>
        <w:fldChar w:fldCharType="end"/>
      </w:r>
      <w:r>
        <w:rPr>
          <w:rFonts w:ascii="Arial" w:hAnsi="Arial" w:cs="Arial"/>
        </w:rPr>
        <w:tab/>
      </w:r>
      <w:r w:rsidRPr="00C90FA6">
        <w:rPr>
          <w:rFonts w:ascii="Arial" w:hAnsi="Arial" w:cs="Arial"/>
        </w:rPr>
        <w:t xml:space="preserve">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1B3C16">
        <w:rPr>
          <w:rFonts w:ascii="Arial" w:hAnsi="Arial" w:cs="Arial"/>
        </w:rPr>
      </w:r>
      <w:r w:rsidR="001B3C16">
        <w:rPr>
          <w:rFonts w:ascii="Arial" w:hAnsi="Arial" w:cs="Arial"/>
        </w:rPr>
        <w:fldChar w:fldCharType="separate"/>
      </w:r>
      <w:r w:rsidRPr="00C90FA6">
        <w:rPr>
          <w:rFonts w:ascii="Arial" w:hAnsi="Arial" w:cs="Arial"/>
        </w:rPr>
        <w:fldChar w:fldCharType="end"/>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630"/>
        <w:gridCol w:w="8378"/>
      </w:tblGrid>
      <w:tr w:rsidR="00E66DEF" w:rsidRPr="005414E5" w14:paraId="67D237D5" w14:textId="77777777" w:rsidTr="001B3C16">
        <w:trPr>
          <w:cantSplit/>
          <w:trHeight w:val="432"/>
        </w:trPr>
        <w:tc>
          <w:tcPr>
            <w:tcW w:w="1630" w:type="dxa"/>
            <w:vAlign w:val="bottom"/>
          </w:tcPr>
          <w:p w14:paraId="68C4AE65" w14:textId="77777777" w:rsidR="00E66DEF" w:rsidRPr="005414E5" w:rsidRDefault="00E66DEF" w:rsidP="001B3C16">
            <w:pPr>
              <w:widowControl w:val="0"/>
              <w:spacing w:before="120"/>
              <w:rPr>
                <w:rFonts w:ascii="Arial" w:hAnsi="Arial" w:cs="Arial"/>
              </w:rPr>
            </w:pPr>
            <w:r>
              <w:rPr>
                <w:rFonts w:ascii="Arial" w:hAnsi="Arial" w:cs="Arial"/>
              </w:rPr>
              <w:t>If NO, describe</w:t>
            </w:r>
            <w:r w:rsidRPr="005414E5">
              <w:rPr>
                <w:rFonts w:ascii="Arial" w:hAnsi="Arial" w:cs="Arial"/>
              </w:rPr>
              <w:t>:</w:t>
            </w:r>
          </w:p>
        </w:tc>
        <w:tc>
          <w:tcPr>
            <w:tcW w:w="8378" w:type="dxa"/>
            <w:tcBorders>
              <w:bottom w:val="single" w:sz="4" w:space="0" w:color="auto"/>
            </w:tcBorders>
            <w:vAlign w:val="bottom"/>
          </w:tcPr>
          <w:p w14:paraId="5C63481C" w14:textId="77777777" w:rsidR="00E66DEF" w:rsidRPr="005414E5" w:rsidRDefault="00E66DEF" w:rsidP="001B3C16">
            <w:pPr>
              <w:widowControl w:val="0"/>
              <w:spacing w:before="120"/>
              <w:rPr>
                <w:rFonts w:ascii="Arial" w:hAnsi="Arial" w:cs="Arial"/>
              </w:rPr>
            </w:pPr>
            <w:r w:rsidRPr="005414E5">
              <w:rPr>
                <w:rFonts w:ascii="Arial" w:hAnsi="Arial" w:cs="Arial"/>
              </w:rPr>
              <w:fldChar w:fldCharType="begin">
                <w:ffData>
                  <w:name w:val="Text9"/>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r w:rsidR="00E66DEF" w:rsidRPr="005414E5" w14:paraId="5F89B2A7" w14:textId="77777777" w:rsidTr="001B3C16">
        <w:trPr>
          <w:cantSplit/>
          <w:trHeight w:val="432"/>
        </w:trPr>
        <w:tc>
          <w:tcPr>
            <w:tcW w:w="10008" w:type="dxa"/>
            <w:gridSpan w:val="2"/>
            <w:tcBorders>
              <w:bottom w:val="single" w:sz="4" w:space="0" w:color="auto"/>
            </w:tcBorders>
            <w:vAlign w:val="bottom"/>
          </w:tcPr>
          <w:p w14:paraId="06B4C22B" w14:textId="77777777" w:rsidR="00E66DEF" w:rsidRPr="005414E5" w:rsidRDefault="00E66DEF" w:rsidP="001B3C16">
            <w:pPr>
              <w:widowControl w:val="0"/>
              <w:spacing w:before="120"/>
              <w:rPr>
                <w:rFonts w:ascii="Arial" w:hAnsi="Arial" w:cs="Arial"/>
              </w:rPr>
            </w:pPr>
            <w:r w:rsidRPr="005414E5">
              <w:rPr>
                <w:rFonts w:ascii="Arial" w:hAnsi="Arial" w:cs="Arial"/>
              </w:rPr>
              <w:fldChar w:fldCharType="begin">
                <w:ffData>
                  <w:name w:val="Text10"/>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bl>
    <w:p w14:paraId="40979200" w14:textId="77777777" w:rsidR="00E66DEF" w:rsidRPr="00972EBE" w:rsidRDefault="00E66DEF" w:rsidP="001B3C16">
      <w:pPr>
        <w:tabs>
          <w:tab w:val="left" w:pos="360"/>
          <w:tab w:val="left" w:pos="1320"/>
        </w:tabs>
        <w:spacing w:before="120" w:after="120"/>
        <w:rPr>
          <w:rFonts w:ascii="Arial" w:hAnsi="Arial" w:cs="Arial"/>
          <w:color w:val="000000" w:themeColor="text1"/>
        </w:rPr>
      </w:pPr>
      <w:r w:rsidRPr="00972EBE">
        <w:rPr>
          <w:rFonts w:ascii="Arial" w:hAnsi="Arial" w:cs="Arial"/>
          <w:b/>
          <w:color w:val="000000" w:themeColor="text1"/>
        </w:rPr>
        <w:t>Trailer/Chassis:</w:t>
      </w:r>
    </w:p>
    <w:p w14:paraId="11C8E1F8" w14:textId="77777777" w:rsidR="00E66DEF" w:rsidRPr="00972EBE" w:rsidRDefault="00E66DEF">
      <w:pPr>
        <w:tabs>
          <w:tab w:val="left" w:pos="360"/>
          <w:tab w:val="left" w:pos="1320"/>
        </w:tabs>
        <w:rPr>
          <w:rFonts w:ascii="Arial" w:hAnsi="Arial" w:cs="Arial"/>
          <w:color w:val="000000" w:themeColor="text1"/>
        </w:rPr>
      </w:pPr>
      <w:r w:rsidRPr="00972EBE">
        <w:rPr>
          <w:rFonts w:ascii="Arial" w:hAnsi="Arial" w:cs="Arial"/>
          <w:color w:val="000000" w:themeColor="text1"/>
        </w:rPr>
        <w:t>The trailer and/or chassis shall be capable of highway speeds transporting a fully loaded machine.</w:t>
      </w:r>
    </w:p>
    <w:p w14:paraId="6291A402" w14:textId="77777777" w:rsidR="00E66DEF" w:rsidRPr="00C90FA6" w:rsidRDefault="00E66DEF" w:rsidP="001B3C16">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1B3C16">
        <w:rPr>
          <w:rFonts w:ascii="Arial" w:hAnsi="Arial" w:cs="Arial"/>
        </w:rPr>
      </w:r>
      <w:r w:rsidR="001B3C16">
        <w:rPr>
          <w:rFonts w:ascii="Arial" w:hAnsi="Arial" w:cs="Arial"/>
        </w:rPr>
        <w:fldChar w:fldCharType="separate"/>
      </w:r>
      <w:r w:rsidRPr="00C90FA6">
        <w:rPr>
          <w:rFonts w:ascii="Arial" w:hAnsi="Arial" w:cs="Arial"/>
        </w:rPr>
        <w:fldChar w:fldCharType="end"/>
      </w:r>
      <w:r>
        <w:rPr>
          <w:rFonts w:ascii="Arial" w:hAnsi="Arial" w:cs="Arial"/>
        </w:rPr>
        <w:tab/>
      </w:r>
      <w:r w:rsidRPr="00C90FA6">
        <w:rPr>
          <w:rFonts w:ascii="Arial" w:hAnsi="Arial" w:cs="Arial"/>
        </w:rPr>
        <w:t xml:space="preserve">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1B3C16">
        <w:rPr>
          <w:rFonts w:ascii="Arial" w:hAnsi="Arial" w:cs="Arial"/>
        </w:rPr>
      </w:r>
      <w:r w:rsidR="001B3C16">
        <w:rPr>
          <w:rFonts w:ascii="Arial" w:hAnsi="Arial" w:cs="Arial"/>
        </w:rPr>
        <w:fldChar w:fldCharType="separate"/>
      </w:r>
      <w:r w:rsidRPr="00C90FA6">
        <w:rPr>
          <w:rFonts w:ascii="Arial" w:hAnsi="Arial" w:cs="Arial"/>
        </w:rPr>
        <w:fldChar w:fldCharType="end"/>
      </w:r>
    </w:p>
    <w:p w14:paraId="084DD46B" w14:textId="77777777" w:rsidR="00E66DEF" w:rsidRPr="00972EBE" w:rsidRDefault="00E66DEF">
      <w:pPr>
        <w:tabs>
          <w:tab w:val="left" w:pos="360"/>
          <w:tab w:val="left" w:pos="1320"/>
        </w:tabs>
        <w:rPr>
          <w:rFonts w:ascii="Arial" w:hAnsi="Arial" w:cs="Arial"/>
          <w:color w:val="000000" w:themeColor="text1"/>
        </w:rPr>
      </w:pPr>
      <w:r w:rsidRPr="00972EBE">
        <w:rPr>
          <w:rFonts w:ascii="Arial" w:hAnsi="Arial" w:cs="Arial"/>
          <w:color w:val="000000" w:themeColor="text1"/>
        </w:rPr>
        <w:t>The axle, torsional suspension, and tires shall have minimum 7,000 pound capacity.</w:t>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990"/>
        <w:gridCol w:w="450"/>
        <w:gridCol w:w="1080"/>
        <w:gridCol w:w="5724"/>
      </w:tblGrid>
      <w:tr w:rsidR="00E66DEF" w:rsidRPr="00972EBE" w14:paraId="4F3C3461" w14:textId="77777777" w:rsidTr="001B3C16">
        <w:trPr>
          <w:gridAfter w:val="1"/>
          <w:wAfter w:w="5724" w:type="dxa"/>
        </w:trPr>
        <w:tc>
          <w:tcPr>
            <w:tcW w:w="1890" w:type="dxa"/>
            <w:tcBorders>
              <w:top w:val="nil"/>
              <w:left w:val="nil"/>
              <w:bottom w:val="nil"/>
              <w:right w:val="nil"/>
            </w:tcBorders>
          </w:tcPr>
          <w:p w14:paraId="2CDAD1BB" w14:textId="77777777" w:rsidR="00E66DEF" w:rsidRPr="00972EBE" w:rsidRDefault="00E66DEF" w:rsidP="001B3C16">
            <w:pPr>
              <w:tabs>
                <w:tab w:val="left" w:pos="576"/>
              </w:tabs>
              <w:spacing w:before="120" w:line="240" w:lineRule="exact"/>
              <w:rPr>
                <w:rFonts w:ascii="Arial" w:hAnsi="Arial" w:cs="Arial"/>
                <w:color w:val="000000" w:themeColor="text1"/>
              </w:rPr>
            </w:pPr>
            <w:r w:rsidRPr="00972EBE">
              <w:rPr>
                <w:rFonts w:ascii="Arial" w:hAnsi="Arial" w:cs="Arial"/>
                <w:color w:val="000000" w:themeColor="text1"/>
              </w:rPr>
              <w:t>Suspension rating:</w:t>
            </w:r>
          </w:p>
        </w:tc>
        <w:tc>
          <w:tcPr>
            <w:tcW w:w="1440" w:type="dxa"/>
            <w:gridSpan w:val="2"/>
            <w:tcBorders>
              <w:top w:val="nil"/>
              <w:left w:val="nil"/>
              <w:bottom w:val="single" w:sz="4" w:space="0" w:color="auto"/>
              <w:right w:val="nil"/>
            </w:tcBorders>
          </w:tcPr>
          <w:p w14:paraId="61ACCA00" w14:textId="77777777" w:rsidR="00E66DEF" w:rsidRPr="00972EBE" w:rsidRDefault="00E66DEF" w:rsidP="001B3C16">
            <w:pPr>
              <w:tabs>
                <w:tab w:val="left" w:pos="576"/>
              </w:tabs>
              <w:spacing w:before="120" w:line="240" w:lineRule="exact"/>
              <w:rPr>
                <w:rFonts w:ascii="Arial" w:hAnsi="Arial" w:cs="Arial"/>
                <w:color w:val="000000" w:themeColor="text1"/>
              </w:rPr>
            </w:pPr>
            <w:r w:rsidRPr="00972EBE">
              <w:rPr>
                <w:rFonts w:ascii="Arial" w:hAnsi="Arial" w:cs="Arial"/>
                <w:color w:val="000000" w:themeColor="text1"/>
              </w:rPr>
              <w:fldChar w:fldCharType="begin">
                <w:ffData>
                  <w:name w:val="Text29"/>
                  <w:enabled/>
                  <w:calcOnExit w:val="0"/>
                  <w:textInput/>
                </w:ffData>
              </w:fldChar>
            </w:r>
            <w:r w:rsidRPr="00972EBE">
              <w:rPr>
                <w:rFonts w:ascii="Arial" w:hAnsi="Arial" w:cs="Arial"/>
                <w:color w:val="000000" w:themeColor="text1"/>
              </w:rPr>
              <w:instrText xml:space="preserve"> FORMTEXT </w:instrText>
            </w:r>
            <w:r w:rsidRPr="00972EBE">
              <w:rPr>
                <w:rFonts w:ascii="Arial" w:hAnsi="Arial" w:cs="Arial"/>
                <w:color w:val="000000" w:themeColor="text1"/>
              </w:rPr>
            </w:r>
            <w:r w:rsidRPr="00972EBE">
              <w:rPr>
                <w:rFonts w:ascii="Arial" w:hAnsi="Arial" w:cs="Arial"/>
                <w:color w:val="000000" w:themeColor="text1"/>
              </w:rPr>
              <w:fldChar w:fldCharType="separate"/>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color w:val="000000" w:themeColor="text1"/>
              </w:rPr>
              <w:fldChar w:fldCharType="end"/>
            </w:r>
          </w:p>
        </w:tc>
        <w:tc>
          <w:tcPr>
            <w:tcW w:w="1080" w:type="dxa"/>
            <w:tcBorders>
              <w:top w:val="nil"/>
              <w:left w:val="nil"/>
              <w:bottom w:val="nil"/>
              <w:right w:val="nil"/>
            </w:tcBorders>
          </w:tcPr>
          <w:p w14:paraId="3CCE3E63" w14:textId="77777777" w:rsidR="00E66DEF" w:rsidRPr="00972EBE" w:rsidRDefault="00E66DEF" w:rsidP="001B3C16">
            <w:pPr>
              <w:tabs>
                <w:tab w:val="left" w:pos="576"/>
              </w:tabs>
              <w:spacing w:before="120" w:line="240" w:lineRule="exact"/>
              <w:rPr>
                <w:rFonts w:ascii="Arial" w:hAnsi="Arial" w:cs="Arial"/>
                <w:color w:val="000000" w:themeColor="text1"/>
              </w:rPr>
            </w:pPr>
            <w:r w:rsidRPr="00972EBE">
              <w:rPr>
                <w:rFonts w:ascii="Arial" w:hAnsi="Arial" w:cs="Arial"/>
                <w:color w:val="000000" w:themeColor="text1"/>
              </w:rPr>
              <w:t>lbs.</w:t>
            </w:r>
          </w:p>
        </w:tc>
      </w:tr>
      <w:tr w:rsidR="00E66DEF" w:rsidRPr="00972EBE" w14:paraId="2E8344C6" w14:textId="77777777" w:rsidTr="001B3C16">
        <w:tc>
          <w:tcPr>
            <w:tcW w:w="2880" w:type="dxa"/>
            <w:gridSpan w:val="2"/>
            <w:tcBorders>
              <w:top w:val="nil"/>
              <w:left w:val="nil"/>
              <w:bottom w:val="nil"/>
              <w:right w:val="nil"/>
            </w:tcBorders>
            <w:vAlign w:val="bottom"/>
          </w:tcPr>
          <w:p w14:paraId="53B253F7" w14:textId="77777777" w:rsidR="00E66DEF" w:rsidRPr="00972EBE" w:rsidRDefault="00E66DEF" w:rsidP="001B3C16">
            <w:pPr>
              <w:tabs>
                <w:tab w:val="left" w:pos="2900"/>
              </w:tabs>
              <w:spacing w:before="120"/>
              <w:rPr>
                <w:rFonts w:ascii="Arial" w:hAnsi="Arial" w:cs="Arial"/>
                <w:color w:val="000000" w:themeColor="text1"/>
              </w:rPr>
            </w:pPr>
            <w:r w:rsidRPr="00972EBE">
              <w:rPr>
                <w:rFonts w:ascii="Arial" w:hAnsi="Arial" w:cs="Arial"/>
                <w:color w:val="000000" w:themeColor="text1"/>
              </w:rPr>
              <w:t xml:space="preserve">Describe axle &amp; suspension: </w:t>
            </w:r>
          </w:p>
        </w:tc>
        <w:tc>
          <w:tcPr>
            <w:tcW w:w="7254" w:type="dxa"/>
            <w:gridSpan w:val="3"/>
            <w:tcBorders>
              <w:top w:val="nil"/>
              <w:left w:val="nil"/>
              <w:bottom w:val="single" w:sz="4" w:space="0" w:color="000000"/>
              <w:right w:val="nil"/>
            </w:tcBorders>
            <w:vAlign w:val="bottom"/>
          </w:tcPr>
          <w:p w14:paraId="7B4C05B1" w14:textId="77777777" w:rsidR="00E66DEF" w:rsidRPr="00972EBE" w:rsidRDefault="00E66DEF" w:rsidP="001B3C16">
            <w:pPr>
              <w:tabs>
                <w:tab w:val="left" w:pos="2900"/>
              </w:tabs>
              <w:spacing w:before="120"/>
              <w:rPr>
                <w:rFonts w:ascii="Arial" w:hAnsi="Arial" w:cs="Arial"/>
                <w:color w:val="000000" w:themeColor="text1"/>
              </w:rPr>
            </w:pPr>
            <w:r w:rsidRPr="00972EBE">
              <w:rPr>
                <w:rFonts w:ascii="Arial" w:hAnsi="Arial" w:cs="Arial"/>
                <w:color w:val="000000" w:themeColor="text1"/>
              </w:rPr>
              <w:fldChar w:fldCharType="begin">
                <w:ffData>
                  <w:name w:val="Text54"/>
                  <w:enabled/>
                  <w:calcOnExit w:val="0"/>
                  <w:textInput/>
                </w:ffData>
              </w:fldChar>
            </w:r>
            <w:r w:rsidRPr="00972EBE">
              <w:rPr>
                <w:rFonts w:ascii="Arial" w:hAnsi="Arial" w:cs="Arial"/>
                <w:color w:val="000000" w:themeColor="text1"/>
              </w:rPr>
              <w:instrText xml:space="preserve"> FORMTEXT </w:instrText>
            </w:r>
            <w:r w:rsidRPr="00972EBE">
              <w:rPr>
                <w:rFonts w:ascii="Arial" w:hAnsi="Arial" w:cs="Arial"/>
                <w:color w:val="000000" w:themeColor="text1"/>
              </w:rPr>
            </w:r>
            <w:r w:rsidRPr="00972EBE">
              <w:rPr>
                <w:rFonts w:ascii="Arial" w:hAnsi="Arial" w:cs="Arial"/>
                <w:color w:val="000000" w:themeColor="text1"/>
              </w:rPr>
              <w:fldChar w:fldCharType="separate"/>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color w:val="000000" w:themeColor="text1"/>
              </w:rPr>
              <w:fldChar w:fldCharType="end"/>
            </w:r>
          </w:p>
        </w:tc>
      </w:tr>
      <w:tr w:rsidR="00E66DEF" w:rsidRPr="00972EBE" w14:paraId="700CF55C" w14:textId="77777777" w:rsidTr="001B3C16">
        <w:tc>
          <w:tcPr>
            <w:tcW w:w="10134" w:type="dxa"/>
            <w:gridSpan w:val="5"/>
            <w:tcBorders>
              <w:top w:val="nil"/>
              <w:left w:val="nil"/>
              <w:bottom w:val="single" w:sz="4" w:space="0" w:color="000000"/>
              <w:right w:val="nil"/>
            </w:tcBorders>
            <w:vAlign w:val="bottom"/>
          </w:tcPr>
          <w:p w14:paraId="7CF221F0" w14:textId="77777777" w:rsidR="00E66DEF" w:rsidRPr="00972EBE" w:rsidRDefault="00E66DEF" w:rsidP="001B3C16">
            <w:pPr>
              <w:tabs>
                <w:tab w:val="left" w:pos="2900"/>
              </w:tabs>
              <w:spacing w:before="120"/>
              <w:rPr>
                <w:rFonts w:ascii="Arial" w:hAnsi="Arial" w:cs="Arial"/>
                <w:color w:val="000000" w:themeColor="text1"/>
              </w:rPr>
            </w:pPr>
            <w:r w:rsidRPr="00972EBE">
              <w:rPr>
                <w:rFonts w:ascii="Arial" w:hAnsi="Arial" w:cs="Arial"/>
                <w:color w:val="000000" w:themeColor="text1"/>
              </w:rPr>
              <w:fldChar w:fldCharType="begin">
                <w:ffData>
                  <w:name w:val="Text40"/>
                  <w:enabled/>
                  <w:calcOnExit w:val="0"/>
                  <w:textInput/>
                </w:ffData>
              </w:fldChar>
            </w:r>
            <w:r w:rsidRPr="00972EBE">
              <w:rPr>
                <w:rFonts w:ascii="Arial" w:hAnsi="Arial" w:cs="Arial"/>
                <w:color w:val="000000" w:themeColor="text1"/>
              </w:rPr>
              <w:instrText xml:space="preserve"> FORMTEXT </w:instrText>
            </w:r>
            <w:r w:rsidRPr="00972EBE">
              <w:rPr>
                <w:rFonts w:ascii="Arial" w:hAnsi="Arial" w:cs="Arial"/>
                <w:color w:val="000000" w:themeColor="text1"/>
              </w:rPr>
            </w:r>
            <w:r w:rsidRPr="00972EBE">
              <w:rPr>
                <w:rFonts w:ascii="Arial" w:hAnsi="Arial" w:cs="Arial"/>
                <w:color w:val="000000" w:themeColor="text1"/>
              </w:rPr>
              <w:fldChar w:fldCharType="separate"/>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color w:val="000000" w:themeColor="text1"/>
              </w:rPr>
              <w:fldChar w:fldCharType="end"/>
            </w:r>
          </w:p>
        </w:tc>
      </w:tr>
    </w:tbl>
    <w:p w14:paraId="3C2DD052" w14:textId="77777777" w:rsidR="00E66DEF" w:rsidRPr="00972EBE" w:rsidRDefault="00E66DEF" w:rsidP="001B3C16">
      <w:pPr>
        <w:tabs>
          <w:tab w:val="left" w:pos="360"/>
          <w:tab w:val="left" w:pos="1320"/>
        </w:tabs>
        <w:spacing w:before="120"/>
        <w:rPr>
          <w:rFonts w:ascii="Arial" w:hAnsi="Arial" w:cs="Arial"/>
          <w:b/>
          <w:color w:val="000000" w:themeColor="text1"/>
        </w:rPr>
      </w:pPr>
      <w:r w:rsidRPr="00972EBE">
        <w:rPr>
          <w:rFonts w:ascii="Arial" w:hAnsi="Arial" w:cs="Arial"/>
          <w:b/>
          <w:color w:val="000000" w:themeColor="text1"/>
        </w:rPr>
        <w:t>Tires:</w:t>
      </w:r>
    </w:p>
    <w:tbl>
      <w:tblPr>
        <w:tblW w:w="6588" w:type="dxa"/>
        <w:tblLook w:val="0000" w:firstRow="0" w:lastRow="0" w:firstColumn="0" w:lastColumn="0" w:noHBand="0" w:noVBand="0"/>
      </w:tblPr>
      <w:tblGrid>
        <w:gridCol w:w="918"/>
        <w:gridCol w:w="179"/>
        <w:gridCol w:w="181"/>
        <w:gridCol w:w="3780"/>
        <w:gridCol w:w="1530"/>
      </w:tblGrid>
      <w:tr w:rsidR="00E66DEF" w:rsidRPr="00972EBE" w14:paraId="342D6A07" w14:textId="77777777" w:rsidTr="001B3C16">
        <w:trPr>
          <w:cantSplit/>
          <w:trHeight w:val="189"/>
        </w:trPr>
        <w:tc>
          <w:tcPr>
            <w:tcW w:w="1097" w:type="dxa"/>
            <w:gridSpan w:val="2"/>
          </w:tcPr>
          <w:p w14:paraId="449DA40B" w14:textId="77777777" w:rsidR="00E66DEF" w:rsidRPr="00972EBE" w:rsidRDefault="00E66DEF" w:rsidP="001B3C16">
            <w:pPr>
              <w:spacing w:before="120"/>
              <w:rPr>
                <w:rFonts w:ascii="Arial" w:hAnsi="Arial" w:cs="Arial"/>
                <w:color w:val="000000" w:themeColor="text1"/>
              </w:rPr>
            </w:pPr>
            <w:r w:rsidRPr="00972EBE">
              <w:rPr>
                <w:rFonts w:ascii="Arial" w:hAnsi="Arial" w:cs="Arial"/>
                <w:color w:val="000000" w:themeColor="text1"/>
              </w:rPr>
              <w:t>Make:</w:t>
            </w:r>
          </w:p>
        </w:tc>
        <w:tc>
          <w:tcPr>
            <w:tcW w:w="5491" w:type="dxa"/>
            <w:gridSpan w:val="3"/>
            <w:tcBorders>
              <w:bottom w:val="single" w:sz="4" w:space="0" w:color="auto"/>
            </w:tcBorders>
          </w:tcPr>
          <w:p w14:paraId="6EAB140F" w14:textId="77777777" w:rsidR="00E66DEF" w:rsidRPr="00972EBE" w:rsidRDefault="00E66DEF" w:rsidP="001B3C16">
            <w:pPr>
              <w:spacing w:before="120"/>
              <w:ind w:right="816"/>
              <w:rPr>
                <w:rFonts w:ascii="Arial" w:hAnsi="Arial" w:cs="Arial"/>
                <w:color w:val="000000" w:themeColor="text1"/>
              </w:rPr>
            </w:pPr>
            <w:r w:rsidRPr="00972EBE">
              <w:rPr>
                <w:rFonts w:ascii="Arial" w:hAnsi="Arial" w:cs="Arial"/>
                <w:color w:val="000000" w:themeColor="text1"/>
              </w:rPr>
              <w:fldChar w:fldCharType="begin">
                <w:ffData>
                  <w:name w:val="Text1"/>
                  <w:enabled/>
                  <w:calcOnExit w:val="0"/>
                  <w:textInput/>
                </w:ffData>
              </w:fldChar>
            </w:r>
            <w:r w:rsidRPr="00972EBE">
              <w:rPr>
                <w:rFonts w:ascii="Arial" w:hAnsi="Arial" w:cs="Arial"/>
                <w:color w:val="000000" w:themeColor="text1"/>
              </w:rPr>
              <w:instrText xml:space="preserve"> FORMTEXT </w:instrText>
            </w:r>
            <w:r w:rsidRPr="00972EBE">
              <w:rPr>
                <w:rFonts w:ascii="Arial" w:hAnsi="Arial" w:cs="Arial"/>
                <w:color w:val="000000" w:themeColor="text1"/>
              </w:rPr>
            </w:r>
            <w:r w:rsidRPr="00972EBE">
              <w:rPr>
                <w:rFonts w:ascii="Arial" w:hAnsi="Arial" w:cs="Arial"/>
                <w:color w:val="000000" w:themeColor="text1"/>
              </w:rPr>
              <w:fldChar w:fldCharType="separate"/>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color w:val="000000" w:themeColor="text1"/>
              </w:rPr>
              <w:fldChar w:fldCharType="end"/>
            </w:r>
          </w:p>
        </w:tc>
      </w:tr>
      <w:tr w:rsidR="00E66DEF" w:rsidRPr="00972EBE" w14:paraId="46E38A68" w14:textId="77777777" w:rsidTr="001B3C16">
        <w:trPr>
          <w:cantSplit/>
          <w:trHeight w:val="288"/>
        </w:trPr>
        <w:tc>
          <w:tcPr>
            <w:tcW w:w="918" w:type="dxa"/>
          </w:tcPr>
          <w:p w14:paraId="4D495BA5" w14:textId="77777777" w:rsidR="00E66DEF" w:rsidRPr="00972EBE" w:rsidRDefault="00E66DEF" w:rsidP="001B3C16">
            <w:pPr>
              <w:spacing w:before="120"/>
              <w:rPr>
                <w:rFonts w:ascii="Arial" w:hAnsi="Arial" w:cs="Arial"/>
                <w:color w:val="000000" w:themeColor="text1"/>
              </w:rPr>
            </w:pPr>
            <w:r w:rsidRPr="00972EBE">
              <w:rPr>
                <w:rFonts w:ascii="Arial" w:hAnsi="Arial" w:cs="Arial"/>
                <w:color w:val="000000" w:themeColor="text1"/>
              </w:rPr>
              <w:t>Model:</w:t>
            </w:r>
          </w:p>
        </w:tc>
        <w:tc>
          <w:tcPr>
            <w:tcW w:w="5670" w:type="dxa"/>
            <w:gridSpan w:val="4"/>
            <w:tcBorders>
              <w:bottom w:val="single" w:sz="4" w:space="0" w:color="auto"/>
            </w:tcBorders>
          </w:tcPr>
          <w:p w14:paraId="124D9F43" w14:textId="77777777" w:rsidR="00E66DEF" w:rsidRPr="00972EBE" w:rsidRDefault="00E66DEF" w:rsidP="001B3C16">
            <w:pPr>
              <w:spacing w:before="120"/>
              <w:ind w:right="816"/>
              <w:rPr>
                <w:rFonts w:ascii="Arial" w:hAnsi="Arial" w:cs="Arial"/>
                <w:color w:val="000000" w:themeColor="text1"/>
              </w:rPr>
            </w:pPr>
            <w:r w:rsidRPr="00972EBE">
              <w:rPr>
                <w:rFonts w:ascii="Arial" w:hAnsi="Arial" w:cs="Arial"/>
                <w:color w:val="000000" w:themeColor="text1"/>
              </w:rPr>
              <w:fldChar w:fldCharType="begin">
                <w:ffData>
                  <w:name w:val="Text2"/>
                  <w:enabled/>
                  <w:calcOnExit w:val="0"/>
                  <w:textInput/>
                </w:ffData>
              </w:fldChar>
            </w:r>
            <w:r w:rsidRPr="00972EBE">
              <w:rPr>
                <w:rFonts w:ascii="Arial" w:hAnsi="Arial" w:cs="Arial"/>
                <w:color w:val="000000" w:themeColor="text1"/>
              </w:rPr>
              <w:instrText xml:space="preserve"> FORMTEXT </w:instrText>
            </w:r>
            <w:r w:rsidRPr="00972EBE">
              <w:rPr>
                <w:rFonts w:ascii="Arial" w:hAnsi="Arial" w:cs="Arial"/>
                <w:color w:val="000000" w:themeColor="text1"/>
              </w:rPr>
            </w:r>
            <w:r w:rsidRPr="00972EBE">
              <w:rPr>
                <w:rFonts w:ascii="Arial" w:hAnsi="Arial" w:cs="Arial"/>
                <w:color w:val="000000" w:themeColor="text1"/>
              </w:rPr>
              <w:fldChar w:fldCharType="separate"/>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color w:val="000000" w:themeColor="text1"/>
              </w:rPr>
              <w:fldChar w:fldCharType="end"/>
            </w:r>
          </w:p>
        </w:tc>
      </w:tr>
      <w:tr w:rsidR="00E66DEF" w:rsidRPr="00972EBE" w14:paraId="13AD21A4" w14:textId="77777777" w:rsidTr="001B3C16">
        <w:trPr>
          <w:gridAfter w:val="1"/>
          <w:wAfter w:w="1530" w:type="dxa"/>
          <w:cantSplit/>
          <w:trHeight w:val="288"/>
        </w:trPr>
        <w:tc>
          <w:tcPr>
            <w:tcW w:w="1278" w:type="dxa"/>
            <w:gridSpan w:val="3"/>
          </w:tcPr>
          <w:p w14:paraId="2241930C" w14:textId="77777777" w:rsidR="00E66DEF" w:rsidRPr="00972EBE" w:rsidRDefault="00E66DEF" w:rsidP="001B3C16">
            <w:pPr>
              <w:spacing w:before="120"/>
              <w:rPr>
                <w:rFonts w:ascii="Arial" w:hAnsi="Arial" w:cs="Arial"/>
                <w:color w:val="000000" w:themeColor="text1"/>
              </w:rPr>
            </w:pPr>
            <w:r w:rsidRPr="00972EBE">
              <w:rPr>
                <w:rFonts w:ascii="Arial" w:hAnsi="Arial" w:cs="Arial"/>
                <w:color w:val="000000" w:themeColor="text1"/>
              </w:rPr>
              <w:t>Capacity:</w:t>
            </w:r>
          </w:p>
        </w:tc>
        <w:tc>
          <w:tcPr>
            <w:tcW w:w="3780" w:type="dxa"/>
            <w:tcBorders>
              <w:bottom w:val="single" w:sz="4" w:space="0" w:color="auto"/>
            </w:tcBorders>
          </w:tcPr>
          <w:p w14:paraId="48B2EFFA" w14:textId="77777777" w:rsidR="00E66DEF" w:rsidRPr="00972EBE" w:rsidRDefault="00E66DEF" w:rsidP="001B3C16">
            <w:pPr>
              <w:spacing w:before="120"/>
              <w:ind w:right="816"/>
              <w:rPr>
                <w:rFonts w:ascii="Arial" w:hAnsi="Arial" w:cs="Arial"/>
                <w:color w:val="000000" w:themeColor="text1"/>
              </w:rPr>
            </w:pPr>
            <w:r w:rsidRPr="00972EBE">
              <w:rPr>
                <w:rFonts w:ascii="Arial" w:hAnsi="Arial" w:cs="Arial"/>
                <w:color w:val="000000" w:themeColor="text1"/>
              </w:rPr>
              <w:fldChar w:fldCharType="begin">
                <w:ffData>
                  <w:name w:val="Text3"/>
                  <w:enabled/>
                  <w:calcOnExit w:val="0"/>
                  <w:textInput/>
                </w:ffData>
              </w:fldChar>
            </w:r>
            <w:r w:rsidRPr="00972EBE">
              <w:rPr>
                <w:rFonts w:ascii="Arial" w:hAnsi="Arial" w:cs="Arial"/>
                <w:color w:val="000000" w:themeColor="text1"/>
              </w:rPr>
              <w:instrText xml:space="preserve"> FORMTEXT </w:instrText>
            </w:r>
            <w:r w:rsidRPr="00972EBE">
              <w:rPr>
                <w:rFonts w:ascii="Arial" w:hAnsi="Arial" w:cs="Arial"/>
                <w:color w:val="000000" w:themeColor="text1"/>
              </w:rPr>
            </w:r>
            <w:r w:rsidRPr="00972EBE">
              <w:rPr>
                <w:rFonts w:ascii="Arial" w:hAnsi="Arial" w:cs="Arial"/>
                <w:color w:val="000000" w:themeColor="text1"/>
              </w:rPr>
              <w:fldChar w:fldCharType="separate"/>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noProof/>
                <w:color w:val="000000" w:themeColor="text1"/>
              </w:rPr>
              <w:t> </w:t>
            </w:r>
            <w:r w:rsidRPr="00972EBE">
              <w:rPr>
                <w:rFonts w:ascii="Arial" w:hAnsi="Arial" w:cs="Arial"/>
                <w:color w:val="000000" w:themeColor="text1"/>
              </w:rPr>
              <w:fldChar w:fldCharType="end"/>
            </w:r>
          </w:p>
        </w:tc>
      </w:tr>
      <w:tr w:rsidR="00E66DEF" w:rsidRPr="00972EBE" w14:paraId="73A98093" w14:textId="77777777" w:rsidTr="001B3C16">
        <w:trPr>
          <w:gridAfter w:val="1"/>
          <w:wAfter w:w="1530" w:type="dxa"/>
          <w:trHeight w:val="288"/>
        </w:trPr>
        <w:tc>
          <w:tcPr>
            <w:tcW w:w="1278" w:type="dxa"/>
            <w:gridSpan w:val="3"/>
          </w:tcPr>
          <w:p w14:paraId="73F03F8E" w14:textId="77777777" w:rsidR="00E66DEF" w:rsidRPr="00972EBE" w:rsidRDefault="00E66DEF" w:rsidP="001B3C16">
            <w:pPr>
              <w:spacing w:before="120"/>
              <w:rPr>
                <w:rFonts w:ascii="Arial" w:hAnsi="Arial" w:cs="Arial"/>
                <w:color w:val="000000" w:themeColor="text1"/>
              </w:rPr>
            </w:pPr>
            <w:r w:rsidRPr="00972EBE">
              <w:rPr>
                <w:rFonts w:ascii="Arial" w:hAnsi="Arial" w:cs="Arial"/>
                <w:color w:val="000000" w:themeColor="text1"/>
              </w:rPr>
              <w:t>Tread type:</w:t>
            </w:r>
          </w:p>
        </w:tc>
        <w:tc>
          <w:tcPr>
            <w:tcW w:w="3780" w:type="dxa"/>
            <w:tcBorders>
              <w:bottom w:val="single" w:sz="4" w:space="0" w:color="auto"/>
            </w:tcBorders>
          </w:tcPr>
          <w:p w14:paraId="62C32684" w14:textId="77777777" w:rsidR="00E66DEF" w:rsidRPr="00972EBE" w:rsidRDefault="00E66DEF" w:rsidP="001B3C16">
            <w:pPr>
              <w:spacing w:before="120"/>
              <w:ind w:right="816"/>
              <w:rPr>
                <w:rFonts w:ascii="Arial" w:hAnsi="Arial" w:cs="Arial"/>
                <w:color w:val="000000" w:themeColor="text1"/>
              </w:rPr>
            </w:pPr>
            <w:r w:rsidRPr="00972EBE">
              <w:rPr>
                <w:rFonts w:ascii="Arial" w:hAnsi="Arial" w:cs="Arial"/>
                <w:color w:val="000000" w:themeColor="text1"/>
              </w:rPr>
              <w:fldChar w:fldCharType="begin">
                <w:ffData>
                  <w:name w:val="Text9"/>
                  <w:enabled/>
                  <w:calcOnExit w:val="0"/>
                  <w:textInput/>
                </w:ffData>
              </w:fldChar>
            </w:r>
            <w:r w:rsidRPr="00972EBE">
              <w:rPr>
                <w:rFonts w:ascii="Arial" w:hAnsi="Arial" w:cs="Arial"/>
                <w:color w:val="000000" w:themeColor="text1"/>
              </w:rPr>
              <w:instrText xml:space="preserve"> FORMTEXT </w:instrText>
            </w:r>
            <w:r w:rsidRPr="00972EBE">
              <w:rPr>
                <w:rFonts w:ascii="Arial" w:hAnsi="Arial" w:cs="Arial"/>
                <w:color w:val="000000" w:themeColor="text1"/>
              </w:rPr>
            </w:r>
            <w:r w:rsidRPr="00972EBE">
              <w:rPr>
                <w:rFonts w:ascii="Arial" w:hAnsi="Arial" w:cs="Arial"/>
                <w:color w:val="000000" w:themeColor="text1"/>
              </w:rPr>
              <w:fldChar w:fldCharType="separate"/>
            </w:r>
            <w:r w:rsidRPr="00972EBE">
              <w:rPr>
                <w:rFonts w:ascii="Arial" w:hAnsi="Arial" w:cs="Arial"/>
                <w:color w:val="000000" w:themeColor="text1"/>
              </w:rPr>
              <w:t> </w:t>
            </w:r>
            <w:r w:rsidRPr="00972EBE">
              <w:rPr>
                <w:rFonts w:ascii="Arial" w:hAnsi="Arial" w:cs="Arial"/>
                <w:color w:val="000000" w:themeColor="text1"/>
              </w:rPr>
              <w:t> </w:t>
            </w:r>
            <w:r w:rsidRPr="00972EBE">
              <w:rPr>
                <w:rFonts w:ascii="Arial" w:hAnsi="Arial" w:cs="Arial"/>
                <w:color w:val="000000" w:themeColor="text1"/>
              </w:rPr>
              <w:t> </w:t>
            </w:r>
            <w:r w:rsidRPr="00972EBE">
              <w:rPr>
                <w:rFonts w:ascii="Arial" w:hAnsi="Arial" w:cs="Arial"/>
                <w:color w:val="000000" w:themeColor="text1"/>
              </w:rPr>
              <w:t> </w:t>
            </w:r>
            <w:r w:rsidRPr="00972EBE">
              <w:rPr>
                <w:rFonts w:ascii="Arial" w:hAnsi="Arial" w:cs="Arial"/>
                <w:color w:val="000000" w:themeColor="text1"/>
              </w:rPr>
              <w:t> </w:t>
            </w:r>
            <w:r w:rsidRPr="00972EBE">
              <w:rPr>
                <w:rFonts w:ascii="Arial" w:hAnsi="Arial" w:cs="Arial"/>
                <w:color w:val="000000" w:themeColor="text1"/>
              </w:rPr>
              <w:fldChar w:fldCharType="end"/>
            </w:r>
          </w:p>
        </w:tc>
      </w:tr>
    </w:tbl>
    <w:p w14:paraId="48B67373" w14:textId="77777777" w:rsidR="00E66DEF" w:rsidRPr="00972EBE" w:rsidRDefault="00E66DEF" w:rsidP="001B3C16">
      <w:pPr>
        <w:tabs>
          <w:tab w:val="left" w:pos="360"/>
          <w:tab w:val="left" w:pos="1320"/>
        </w:tabs>
        <w:spacing w:before="120"/>
        <w:rPr>
          <w:rFonts w:ascii="Arial" w:hAnsi="Arial" w:cs="Arial"/>
          <w:color w:val="000000" w:themeColor="text1"/>
        </w:rPr>
      </w:pPr>
      <w:r w:rsidRPr="00972EBE">
        <w:rPr>
          <w:rFonts w:ascii="Arial" w:hAnsi="Arial" w:cs="Arial"/>
          <w:color w:val="000000" w:themeColor="text1"/>
        </w:rPr>
        <w:t xml:space="preserve">The </w:t>
      </w:r>
      <w:r>
        <w:rPr>
          <w:rFonts w:ascii="Arial" w:hAnsi="Arial" w:cs="Arial"/>
          <w:color w:val="000000" w:themeColor="text1"/>
        </w:rPr>
        <w:t>trailer/</w:t>
      </w:r>
      <w:r w:rsidRPr="00972EBE">
        <w:rPr>
          <w:rFonts w:ascii="Arial" w:hAnsi="Arial" w:cs="Arial"/>
          <w:color w:val="000000" w:themeColor="text1"/>
        </w:rPr>
        <w:t>chassis shall be equipped with electric brakes on all wheels.</w:t>
      </w:r>
    </w:p>
    <w:p w14:paraId="1A77D9EC" w14:textId="77777777" w:rsidR="00E66DEF" w:rsidRPr="00972EBE" w:rsidRDefault="00E66DEF" w:rsidP="001B3C16">
      <w:pPr>
        <w:spacing w:before="120" w:after="120" w:line="240" w:lineRule="exact"/>
        <w:ind w:left="720"/>
        <w:rPr>
          <w:rFonts w:ascii="Arial" w:hAnsi="Arial" w:cs="Arial"/>
          <w:color w:val="000000" w:themeColor="text1"/>
        </w:rPr>
      </w:pPr>
      <w:r w:rsidRPr="00972EBE">
        <w:rPr>
          <w:rFonts w:ascii="Arial" w:hAnsi="Arial" w:cs="Arial"/>
          <w:color w:val="000000" w:themeColor="text1"/>
        </w:rPr>
        <w:t xml:space="preserve">Complies:  Yes </w:t>
      </w:r>
      <w:r w:rsidRPr="00972EBE">
        <w:rPr>
          <w:rFonts w:ascii="Arial" w:hAnsi="Arial" w:cs="Arial"/>
          <w:color w:val="000000" w:themeColor="text1"/>
        </w:rPr>
        <w:fldChar w:fldCharType="begin">
          <w:ffData>
            <w:name w:val="Check3"/>
            <w:enabled/>
            <w:calcOnExit w:val="0"/>
            <w:checkBox>
              <w:sizeAuto/>
              <w:default w:val="0"/>
            </w:checkBox>
          </w:ffData>
        </w:fldChar>
      </w:r>
      <w:r w:rsidRPr="00972EBE">
        <w:rPr>
          <w:rFonts w:ascii="Arial" w:hAnsi="Arial" w:cs="Arial"/>
          <w:color w:val="000000" w:themeColor="text1"/>
        </w:rPr>
        <w:instrText xml:space="preserve"> FORMCHECKBOX </w:instrText>
      </w:r>
      <w:r w:rsidR="001B3C16">
        <w:rPr>
          <w:rFonts w:ascii="Arial" w:hAnsi="Arial" w:cs="Arial"/>
          <w:color w:val="000000" w:themeColor="text1"/>
        </w:rPr>
      </w:r>
      <w:r w:rsidR="001B3C16">
        <w:rPr>
          <w:rFonts w:ascii="Arial" w:hAnsi="Arial" w:cs="Arial"/>
          <w:color w:val="000000" w:themeColor="text1"/>
        </w:rPr>
        <w:fldChar w:fldCharType="separate"/>
      </w:r>
      <w:r w:rsidRPr="00972EBE">
        <w:rPr>
          <w:rFonts w:ascii="Arial" w:hAnsi="Arial" w:cs="Arial"/>
          <w:color w:val="000000" w:themeColor="text1"/>
        </w:rPr>
        <w:fldChar w:fldCharType="end"/>
      </w:r>
      <w:r w:rsidRPr="00972EBE">
        <w:rPr>
          <w:rFonts w:ascii="Arial" w:hAnsi="Arial" w:cs="Arial"/>
          <w:color w:val="000000" w:themeColor="text1"/>
        </w:rPr>
        <w:tab/>
        <w:t xml:space="preserve">No </w:t>
      </w:r>
      <w:r w:rsidRPr="00972EBE">
        <w:rPr>
          <w:rFonts w:ascii="Arial" w:hAnsi="Arial" w:cs="Arial"/>
          <w:color w:val="000000" w:themeColor="text1"/>
        </w:rPr>
        <w:fldChar w:fldCharType="begin">
          <w:ffData>
            <w:name w:val="Check4"/>
            <w:enabled/>
            <w:calcOnExit w:val="0"/>
            <w:checkBox>
              <w:sizeAuto/>
              <w:default w:val="0"/>
            </w:checkBox>
          </w:ffData>
        </w:fldChar>
      </w:r>
      <w:r w:rsidRPr="00972EBE">
        <w:rPr>
          <w:rFonts w:ascii="Arial" w:hAnsi="Arial" w:cs="Arial"/>
          <w:color w:val="000000" w:themeColor="text1"/>
        </w:rPr>
        <w:instrText xml:space="preserve"> FORMCHECKBOX </w:instrText>
      </w:r>
      <w:r w:rsidR="001B3C16">
        <w:rPr>
          <w:rFonts w:ascii="Arial" w:hAnsi="Arial" w:cs="Arial"/>
          <w:color w:val="000000" w:themeColor="text1"/>
        </w:rPr>
      </w:r>
      <w:r w:rsidR="001B3C16">
        <w:rPr>
          <w:rFonts w:ascii="Arial" w:hAnsi="Arial" w:cs="Arial"/>
          <w:color w:val="000000" w:themeColor="text1"/>
        </w:rPr>
        <w:fldChar w:fldCharType="separate"/>
      </w:r>
      <w:r w:rsidRPr="00972EBE">
        <w:rPr>
          <w:rFonts w:ascii="Arial" w:hAnsi="Arial" w:cs="Arial"/>
          <w:color w:val="000000" w:themeColor="text1"/>
        </w:rPr>
        <w:fldChar w:fldCharType="end"/>
      </w:r>
    </w:p>
    <w:p w14:paraId="02EFEFBB" w14:textId="77777777" w:rsidR="00E66DEF" w:rsidRPr="00972EBE" w:rsidRDefault="00E66DEF">
      <w:pPr>
        <w:tabs>
          <w:tab w:val="left" w:pos="360"/>
          <w:tab w:val="left" w:pos="1320"/>
        </w:tabs>
        <w:rPr>
          <w:rFonts w:ascii="Arial" w:hAnsi="Arial" w:cs="Arial"/>
          <w:color w:val="000000" w:themeColor="text1"/>
        </w:rPr>
      </w:pPr>
      <w:r w:rsidRPr="00972EBE">
        <w:rPr>
          <w:rFonts w:ascii="Arial" w:hAnsi="Arial" w:cs="Arial"/>
          <w:color w:val="000000" w:themeColor="text1"/>
        </w:rPr>
        <w:t>The trailer</w:t>
      </w:r>
      <w:r>
        <w:rPr>
          <w:rFonts w:ascii="Arial" w:hAnsi="Arial" w:cs="Arial"/>
          <w:color w:val="000000" w:themeColor="text1"/>
        </w:rPr>
        <w:t>/chassis</w:t>
      </w:r>
      <w:r w:rsidRPr="00972EBE">
        <w:rPr>
          <w:rFonts w:ascii="Arial" w:hAnsi="Arial" w:cs="Arial"/>
          <w:color w:val="000000" w:themeColor="text1"/>
        </w:rPr>
        <w:t xml:space="preserve"> frame shall be a minimum 4” channel or tube steel.</w:t>
      </w:r>
    </w:p>
    <w:p w14:paraId="49CC86DD" w14:textId="77777777" w:rsidR="00E66DEF" w:rsidRPr="00972EBE" w:rsidRDefault="00E66DEF" w:rsidP="001B3C16">
      <w:pPr>
        <w:spacing w:before="120" w:after="120" w:line="240" w:lineRule="exact"/>
        <w:ind w:left="720"/>
        <w:rPr>
          <w:rFonts w:ascii="Arial" w:hAnsi="Arial" w:cs="Arial"/>
          <w:color w:val="000000" w:themeColor="text1"/>
        </w:rPr>
      </w:pPr>
      <w:r w:rsidRPr="00972EBE">
        <w:rPr>
          <w:rFonts w:ascii="Arial" w:hAnsi="Arial" w:cs="Arial"/>
          <w:color w:val="000000" w:themeColor="text1"/>
        </w:rPr>
        <w:t xml:space="preserve">Complies:  Yes </w:t>
      </w:r>
      <w:r w:rsidRPr="00972EBE">
        <w:rPr>
          <w:rFonts w:ascii="Arial" w:hAnsi="Arial" w:cs="Arial"/>
          <w:color w:val="000000" w:themeColor="text1"/>
        </w:rPr>
        <w:fldChar w:fldCharType="begin">
          <w:ffData>
            <w:name w:val="Check3"/>
            <w:enabled/>
            <w:calcOnExit w:val="0"/>
            <w:checkBox>
              <w:sizeAuto/>
              <w:default w:val="0"/>
            </w:checkBox>
          </w:ffData>
        </w:fldChar>
      </w:r>
      <w:r w:rsidRPr="00972EBE">
        <w:rPr>
          <w:rFonts w:ascii="Arial" w:hAnsi="Arial" w:cs="Arial"/>
          <w:color w:val="000000" w:themeColor="text1"/>
        </w:rPr>
        <w:instrText xml:space="preserve"> FORMCHECKBOX </w:instrText>
      </w:r>
      <w:r w:rsidR="001B3C16">
        <w:rPr>
          <w:rFonts w:ascii="Arial" w:hAnsi="Arial" w:cs="Arial"/>
          <w:color w:val="000000" w:themeColor="text1"/>
        </w:rPr>
      </w:r>
      <w:r w:rsidR="001B3C16">
        <w:rPr>
          <w:rFonts w:ascii="Arial" w:hAnsi="Arial" w:cs="Arial"/>
          <w:color w:val="000000" w:themeColor="text1"/>
        </w:rPr>
        <w:fldChar w:fldCharType="separate"/>
      </w:r>
      <w:r w:rsidRPr="00972EBE">
        <w:rPr>
          <w:rFonts w:ascii="Arial" w:hAnsi="Arial" w:cs="Arial"/>
          <w:color w:val="000000" w:themeColor="text1"/>
        </w:rPr>
        <w:fldChar w:fldCharType="end"/>
      </w:r>
      <w:r w:rsidRPr="00972EBE">
        <w:rPr>
          <w:rFonts w:ascii="Arial" w:hAnsi="Arial" w:cs="Arial"/>
          <w:color w:val="000000" w:themeColor="text1"/>
        </w:rPr>
        <w:tab/>
        <w:t xml:space="preserve">No </w:t>
      </w:r>
      <w:r w:rsidRPr="00972EBE">
        <w:rPr>
          <w:rFonts w:ascii="Arial" w:hAnsi="Arial" w:cs="Arial"/>
          <w:color w:val="000000" w:themeColor="text1"/>
        </w:rPr>
        <w:fldChar w:fldCharType="begin">
          <w:ffData>
            <w:name w:val="Check4"/>
            <w:enabled/>
            <w:calcOnExit w:val="0"/>
            <w:checkBox>
              <w:sizeAuto/>
              <w:default w:val="0"/>
            </w:checkBox>
          </w:ffData>
        </w:fldChar>
      </w:r>
      <w:r w:rsidRPr="00972EBE">
        <w:rPr>
          <w:rFonts w:ascii="Arial" w:hAnsi="Arial" w:cs="Arial"/>
          <w:color w:val="000000" w:themeColor="text1"/>
        </w:rPr>
        <w:instrText xml:space="preserve"> FORMCHECKBOX </w:instrText>
      </w:r>
      <w:r w:rsidR="001B3C16">
        <w:rPr>
          <w:rFonts w:ascii="Arial" w:hAnsi="Arial" w:cs="Arial"/>
          <w:color w:val="000000" w:themeColor="text1"/>
        </w:rPr>
      </w:r>
      <w:r w:rsidR="001B3C16">
        <w:rPr>
          <w:rFonts w:ascii="Arial" w:hAnsi="Arial" w:cs="Arial"/>
          <w:color w:val="000000" w:themeColor="text1"/>
        </w:rPr>
        <w:fldChar w:fldCharType="separate"/>
      </w:r>
      <w:r w:rsidRPr="00972EBE">
        <w:rPr>
          <w:rFonts w:ascii="Arial" w:hAnsi="Arial" w:cs="Arial"/>
          <w:color w:val="000000" w:themeColor="text1"/>
        </w:rPr>
        <w:fldChar w:fldCharType="end"/>
      </w:r>
    </w:p>
    <w:p w14:paraId="465EB364" w14:textId="77777777" w:rsidR="00E66DEF" w:rsidRDefault="00E66DEF">
      <w:pPr>
        <w:rPr>
          <w:rFonts w:ascii="Arial" w:hAnsi="Arial" w:cs="Arial"/>
          <w:color w:val="000000" w:themeColor="text1"/>
        </w:rPr>
      </w:pPr>
    </w:p>
    <w:p w14:paraId="3A14CB69" w14:textId="77777777" w:rsidR="00E66DEF" w:rsidRPr="00972EBE" w:rsidRDefault="00E66DEF">
      <w:pPr>
        <w:tabs>
          <w:tab w:val="left" w:pos="360"/>
          <w:tab w:val="left" w:pos="1320"/>
        </w:tabs>
        <w:rPr>
          <w:rFonts w:ascii="Arial" w:hAnsi="Arial" w:cs="Arial"/>
          <w:color w:val="000000" w:themeColor="text1"/>
        </w:rPr>
      </w:pPr>
      <w:r w:rsidRPr="00972EBE">
        <w:rPr>
          <w:rFonts w:ascii="Arial" w:hAnsi="Arial" w:cs="Arial"/>
          <w:color w:val="000000" w:themeColor="text1"/>
        </w:rPr>
        <w:lastRenderedPageBreak/>
        <w:t xml:space="preserve">The tongue length shall of sufficient length to provide swing clearance on IDOT trucks with an under-tailgate salt spreader installed. </w:t>
      </w:r>
      <w:r>
        <w:rPr>
          <w:rFonts w:ascii="Arial" w:hAnsi="Arial" w:cs="Arial"/>
          <w:color w:val="000000" w:themeColor="text1"/>
        </w:rPr>
        <w:t xml:space="preserve"> </w:t>
      </w:r>
      <w:r w:rsidRPr="00972EBE">
        <w:rPr>
          <w:rFonts w:ascii="Arial" w:hAnsi="Arial" w:cs="Arial"/>
          <w:color w:val="000000" w:themeColor="text1"/>
        </w:rPr>
        <w:t>Extensions may be required.</w:t>
      </w:r>
    </w:p>
    <w:p w14:paraId="4ACC4AF1" w14:textId="77777777" w:rsidR="00E66DEF" w:rsidRPr="00972EBE" w:rsidRDefault="00E66DEF" w:rsidP="001B3C16">
      <w:pPr>
        <w:spacing w:before="120" w:line="240" w:lineRule="exact"/>
        <w:ind w:left="720"/>
        <w:rPr>
          <w:rFonts w:ascii="Arial" w:hAnsi="Arial" w:cs="Arial"/>
          <w:color w:val="000000" w:themeColor="text1"/>
        </w:rPr>
      </w:pPr>
      <w:r w:rsidRPr="00972EBE">
        <w:rPr>
          <w:rFonts w:ascii="Arial" w:hAnsi="Arial" w:cs="Arial"/>
          <w:color w:val="000000" w:themeColor="text1"/>
        </w:rPr>
        <w:t xml:space="preserve">Complies:  Yes </w:t>
      </w:r>
      <w:r w:rsidRPr="00972EBE">
        <w:rPr>
          <w:rFonts w:ascii="Arial" w:hAnsi="Arial" w:cs="Arial"/>
          <w:color w:val="000000" w:themeColor="text1"/>
        </w:rPr>
        <w:fldChar w:fldCharType="begin">
          <w:ffData>
            <w:name w:val="Check3"/>
            <w:enabled/>
            <w:calcOnExit w:val="0"/>
            <w:checkBox>
              <w:sizeAuto/>
              <w:default w:val="0"/>
            </w:checkBox>
          </w:ffData>
        </w:fldChar>
      </w:r>
      <w:r w:rsidRPr="00972EBE">
        <w:rPr>
          <w:rFonts w:ascii="Arial" w:hAnsi="Arial" w:cs="Arial"/>
          <w:color w:val="000000" w:themeColor="text1"/>
        </w:rPr>
        <w:instrText xml:space="preserve"> FORMCHECKBOX </w:instrText>
      </w:r>
      <w:r w:rsidR="001B3C16">
        <w:rPr>
          <w:rFonts w:ascii="Arial" w:hAnsi="Arial" w:cs="Arial"/>
          <w:color w:val="000000" w:themeColor="text1"/>
        </w:rPr>
      </w:r>
      <w:r w:rsidR="001B3C16">
        <w:rPr>
          <w:rFonts w:ascii="Arial" w:hAnsi="Arial" w:cs="Arial"/>
          <w:color w:val="000000" w:themeColor="text1"/>
        </w:rPr>
        <w:fldChar w:fldCharType="separate"/>
      </w:r>
      <w:r w:rsidRPr="00972EBE">
        <w:rPr>
          <w:rFonts w:ascii="Arial" w:hAnsi="Arial" w:cs="Arial"/>
          <w:color w:val="000000" w:themeColor="text1"/>
        </w:rPr>
        <w:fldChar w:fldCharType="end"/>
      </w:r>
      <w:r w:rsidRPr="00972EBE">
        <w:rPr>
          <w:rFonts w:ascii="Arial" w:hAnsi="Arial" w:cs="Arial"/>
          <w:color w:val="000000" w:themeColor="text1"/>
        </w:rPr>
        <w:tab/>
        <w:t xml:space="preserve">No </w:t>
      </w:r>
      <w:r w:rsidRPr="00972EBE">
        <w:rPr>
          <w:rFonts w:ascii="Arial" w:hAnsi="Arial" w:cs="Arial"/>
          <w:color w:val="000000" w:themeColor="text1"/>
        </w:rPr>
        <w:fldChar w:fldCharType="begin">
          <w:ffData>
            <w:name w:val="Check4"/>
            <w:enabled/>
            <w:calcOnExit w:val="0"/>
            <w:checkBox>
              <w:sizeAuto/>
              <w:default w:val="0"/>
            </w:checkBox>
          </w:ffData>
        </w:fldChar>
      </w:r>
      <w:r w:rsidRPr="00972EBE">
        <w:rPr>
          <w:rFonts w:ascii="Arial" w:hAnsi="Arial" w:cs="Arial"/>
          <w:color w:val="000000" w:themeColor="text1"/>
        </w:rPr>
        <w:instrText xml:space="preserve"> FORMCHECKBOX </w:instrText>
      </w:r>
      <w:r w:rsidR="001B3C16">
        <w:rPr>
          <w:rFonts w:ascii="Arial" w:hAnsi="Arial" w:cs="Arial"/>
          <w:color w:val="000000" w:themeColor="text1"/>
        </w:rPr>
      </w:r>
      <w:r w:rsidR="001B3C16">
        <w:rPr>
          <w:rFonts w:ascii="Arial" w:hAnsi="Arial" w:cs="Arial"/>
          <w:color w:val="000000" w:themeColor="text1"/>
        </w:rPr>
        <w:fldChar w:fldCharType="separate"/>
      </w:r>
      <w:r w:rsidRPr="00972EBE">
        <w:rPr>
          <w:rFonts w:ascii="Arial" w:hAnsi="Arial" w:cs="Arial"/>
          <w:color w:val="000000" w:themeColor="text1"/>
        </w:rPr>
        <w:fldChar w:fldCharType="end"/>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2170"/>
        <w:gridCol w:w="7838"/>
      </w:tblGrid>
      <w:tr w:rsidR="00E66DEF" w:rsidRPr="005414E5" w14:paraId="1051C95B" w14:textId="77777777" w:rsidTr="001B3C16">
        <w:trPr>
          <w:cantSplit/>
          <w:trHeight w:val="432"/>
        </w:trPr>
        <w:tc>
          <w:tcPr>
            <w:tcW w:w="2170" w:type="dxa"/>
            <w:vAlign w:val="bottom"/>
          </w:tcPr>
          <w:p w14:paraId="1A63EA8D" w14:textId="77777777" w:rsidR="00E66DEF" w:rsidRPr="005414E5" w:rsidRDefault="00E66DEF" w:rsidP="001B3C16">
            <w:pPr>
              <w:widowControl w:val="0"/>
              <w:spacing w:before="120"/>
              <w:rPr>
                <w:rFonts w:ascii="Arial" w:hAnsi="Arial" w:cs="Arial"/>
              </w:rPr>
            </w:pPr>
            <w:r>
              <w:rPr>
                <w:rFonts w:ascii="Arial" w:hAnsi="Arial" w:cs="Arial"/>
              </w:rPr>
              <w:t>Describe tongue</w:t>
            </w:r>
            <w:r w:rsidRPr="005414E5">
              <w:rPr>
                <w:rFonts w:ascii="Arial" w:hAnsi="Arial" w:cs="Arial"/>
              </w:rPr>
              <w:t>:</w:t>
            </w:r>
          </w:p>
        </w:tc>
        <w:tc>
          <w:tcPr>
            <w:tcW w:w="7838" w:type="dxa"/>
            <w:tcBorders>
              <w:bottom w:val="single" w:sz="4" w:space="0" w:color="auto"/>
            </w:tcBorders>
            <w:vAlign w:val="bottom"/>
          </w:tcPr>
          <w:p w14:paraId="0629E563" w14:textId="77777777" w:rsidR="00E66DEF" w:rsidRPr="005414E5" w:rsidRDefault="00E66DEF" w:rsidP="001B3C16">
            <w:pPr>
              <w:widowControl w:val="0"/>
              <w:spacing w:before="120"/>
              <w:rPr>
                <w:rFonts w:ascii="Arial" w:hAnsi="Arial" w:cs="Arial"/>
              </w:rPr>
            </w:pPr>
            <w:r w:rsidRPr="005414E5">
              <w:rPr>
                <w:rFonts w:ascii="Arial" w:hAnsi="Arial" w:cs="Arial"/>
              </w:rPr>
              <w:fldChar w:fldCharType="begin">
                <w:ffData>
                  <w:name w:val="Text9"/>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r w:rsidR="00E66DEF" w:rsidRPr="005414E5" w14:paraId="04B0ACD8" w14:textId="77777777" w:rsidTr="001B3C16">
        <w:trPr>
          <w:cantSplit/>
          <w:trHeight w:val="432"/>
        </w:trPr>
        <w:tc>
          <w:tcPr>
            <w:tcW w:w="10008" w:type="dxa"/>
            <w:gridSpan w:val="2"/>
            <w:tcBorders>
              <w:bottom w:val="single" w:sz="4" w:space="0" w:color="auto"/>
            </w:tcBorders>
            <w:vAlign w:val="bottom"/>
          </w:tcPr>
          <w:p w14:paraId="2CA658FD" w14:textId="77777777" w:rsidR="00E66DEF" w:rsidRPr="005414E5" w:rsidRDefault="00E66DEF" w:rsidP="001B3C16">
            <w:pPr>
              <w:widowControl w:val="0"/>
              <w:spacing w:before="120"/>
              <w:rPr>
                <w:rFonts w:ascii="Arial" w:hAnsi="Arial" w:cs="Arial"/>
              </w:rPr>
            </w:pPr>
            <w:r w:rsidRPr="005414E5">
              <w:rPr>
                <w:rFonts w:ascii="Arial" w:hAnsi="Arial" w:cs="Arial"/>
              </w:rPr>
              <w:fldChar w:fldCharType="begin">
                <w:ffData>
                  <w:name w:val="Text10"/>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bl>
    <w:p w14:paraId="08E38029" w14:textId="77777777" w:rsidR="00E66DEF" w:rsidRPr="00937756" w:rsidRDefault="00E66DEF" w:rsidP="001B3C16">
      <w:pPr>
        <w:tabs>
          <w:tab w:val="left" w:pos="360"/>
          <w:tab w:val="left" w:pos="1320"/>
        </w:tabs>
        <w:spacing w:before="80"/>
        <w:rPr>
          <w:rFonts w:ascii="Arial" w:hAnsi="Arial" w:cs="Arial"/>
        </w:rPr>
      </w:pPr>
      <w:r w:rsidRPr="009673C1">
        <w:rPr>
          <w:rFonts w:ascii="Arial" w:hAnsi="Arial" w:cs="Arial"/>
          <w:b/>
          <w:i/>
        </w:rPr>
        <w:t>Note:</w:t>
      </w:r>
      <w:r w:rsidRPr="00937756">
        <w:rPr>
          <w:rFonts w:ascii="Arial" w:hAnsi="Arial" w:cs="Arial"/>
        </w:rPr>
        <w:t xml:space="preserve">  Compliance with this feature will be tested using an IDOT truck equipped with a standard tailgate spreader.  Acceptance will not take place until compliance is determined.</w:t>
      </w:r>
    </w:p>
    <w:p w14:paraId="1AB86662" w14:textId="77777777" w:rsidR="00E66DEF" w:rsidRPr="006622E7" w:rsidRDefault="00E66DEF" w:rsidP="001B3C16">
      <w:pPr>
        <w:tabs>
          <w:tab w:val="left" w:pos="360"/>
          <w:tab w:val="left" w:pos="1320"/>
        </w:tabs>
        <w:spacing w:before="120"/>
        <w:rPr>
          <w:rFonts w:ascii="Arial" w:hAnsi="Arial" w:cs="Arial"/>
          <w:color w:val="000000" w:themeColor="text1"/>
        </w:rPr>
      </w:pPr>
      <w:r w:rsidRPr="006622E7">
        <w:rPr>
          <w:rFonts w:ascii="Arial" w:hAnsi="Arial" w:cs="Arial"/>
          <w:color w:val="000000" w:themeColor="text1"/>
        </w:rPr>
        <w:t>Hitch type shall be a 3" pintle eye with a level hitch height of 27" to 30”.</w:t>
      </w:r>
    </w:p>
    <w:p w14:paraId="2F3C8E00" w14:textId="77777777" w:rsidR="00E66DEF" w:rsidRPr="00C90FA6" w:rsidRDefault="00E66DEF" w:rsidP="001B3C16">
      <w:pPr>
        <w:spacing w:before="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1B3C16">
        <w:rPr>
          <w:rFonts w:ascii="Arial" w:hAnsi="Arial" w:cs="Arial"/>
        </w:rPr>
      </w:r>
      <w:r w:rsidR="001B3C16">
        <w:rPr>
          <w:rFonts w:ascii="Arial" w:hAnsi="Arial" w:cs="Arial"/>
        </w:rPr>
        <w:fldChar w:fldCharType="separate"/>
      </w:r>
      <w:r w:rsidRPr="00C90FA6">
        <w:rPr>
          <w:rFonts w:ascii="Arial" w:hAnsi="Arial" w:cs="Arial"/>
        </w:rPr>
        <w:fldChar w:fldCharType="end"/>
      </w:r>
      <w:r>
        <w:rPr>
          <w:rFonts w:ascii="Arial" w:hAnsi="Arial" w:cs="Arial"/>
        </w:rPr>
        <w:tab/>
      </w:r>
      <w:r w:rsidRPr="00C90FA6">
        <w:rPr>
          <w:rFonts w:ascii="Arial" w:hAnsi="Arial" w:cs="Arial"/>
        </w:rPr>
        <w:t xml:space="preserve">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1B3C16">
        <w:rPr>
          <w:rFonts w:ascii="Arial" w:hAnsi="Arial" w:cs="Arial"/>
        </w:rPr>
      </w:r>
      <w:r w:rsidR="001B3C16">
        <w:rPr>
          <w:rFonts w:ascii="Arial" w:hAnsi="Arial" w:cs="Arial"/>
        </w:rPr>
        <w:fldChar w:fldCharType="separate"/>
      </w:r>
      <w:r w:rsidRPr="00C90FA6">
        <w:rPr>
          <w:rFonts w:ascii="Arial" w:hAnsi="Arial" w:cs="Arial"/>
        </w:rPr>
        <w:fldChar w:fldCharType="end"/>
      </w:r>
    </w:p>
    <w:tbl>
      <w:tblPr>
        <w:tblStyle w:val="TableClassic1"/>
        <w:tblW w:w="5770" w:type="dxa"/>
        <w:tblInd w:w="8" w:type="dxa"/>
        <w:tblBorders>
          <w:top w:val="none" w:sz="0" w:space="0" w:color="auto"/>
          <w:bottom w:val="none" w:sz="0" w:space="0" w:color="auto"/>
        </w:tblBorders>
        <w:tblLook w:val="0600" w:firstRow="0" w:lastRow="0" w:firstColumn="0" w:lastColumn="0" w:noHBand="1" w:noVBand="1"/>
      </w:tblPr>
      <w:tblGrid>
        <w:gridCol w:w="1720"/>
        <w:gridCol w:w="2970"/>
        <w:gridCol w:w="1080"/>
      </w:tblGrid>
      <w:tr w:rsidR="00E66DEF" w:rsidRPr="005414E5" w14:paraId="0D306876" w14:textId="77777777" w:rsidTr="001B3C16">
        <w:trPr>
          <w:cantSplit/>
          <w:trHeight w:val="432"/>
        </w:trPr>
        <w:tc>
          <w:tcPr>
            <w:tcW w:w="1720" w:type="dxa"/>
            <w:vAlign w:val="bottom"/>
          </w:tcPr>
          <w:p w14:paraId="41206C05" w14:textId="77777777" w:rsidR="00E66DEF" w:rsidRPr="005414E5" w:rsidRDefault="00E66DEF" w:rsidP="001B3C16">
            <w:pPr>
              <w:widowControl w:val="0"/>
              <w:spacing w:before="120"/>
              <w:rPr>
                <w:rFonts w:ascii="Arial" w:hAnsi="Arial" w:cs="Arial"/>
              </w:rPr>
            </w:pPr>
            <w:r>
              <w:rPr>
                <w:rFonts w:ascii="Arial" w:hAnsi="Arial" w:cs="Arial"/>
              </w:rPr>
              <w:t>Hitch height</w:t>
            </w:r>
            <w:r w:rsidRPr="005414E5">
              <w:rPr>
                <w:rFonts w:ascii="Arial" w:hAnsi="Arial" w:cs="Arial"/>
              </w:rPr>
              <w:t>:</w:t>
            </w:r>
          </w:p>
        </w:tc>
        <w:tc>
          <w:tcPr>
            <w:tcW w:w="2970" w:type="dxa"/>
            <w:tcBorders>
              <w:bottom w:val="single" w:sz="4" w:space="0" w:color="auto"/>
            </w:tcBorders>
            <w:vAlign w:val="bottom"/>
          </w:tcPr>
          <w:p w14:paraId="13DCC360" w14:textId="77777777" w:rsidR="00E66DEF" w:rsidRPr="005414E5" w:rsidRDefault="00E66DEF" w:rsidP="001B3C16">
            <w:pPr>
              <w:widowControl w:val="0"/>
              <w:spacing w:before="120"/>
              <w:rPr>
                <w:rFonts w:ascii="Arial" w:hAnsi="Arial" w:cs="Arial"/>
              </w:rPr>
            </w:pPr>
            <w:r w:rsidRPr="005414E5">
              <w:rPr>
                <w:rFonts w:ascii="Arial" w:hAnsi="Arial" w:cs="Arial"/>
              </w:rPr>
              <w:fldChar w:fldCharType="begin">
                <w:ffData>
                  <w:name w:val="Text9"/>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c>
          <w:tcPr>
            <w:tcW w:w="1080" w:type="dxa"/>
            <w:vAlign w:val="bottom"/>
          </w:tcPr>
          <w:p w14:paraId="173FFF43" w14:textId="77777777" w:rsidR="00E66DEF" w:rsidRPr="00A70D71" w:rsidRDefault="00E66DEF" w:rsidP="001B3C16">
            <w:pPr>
              <w:tabs>
                <w:tab w:val="left" w:pos="2900"/>
              </w:tabs>
              <w:spacing w:before="120"/>
              <w:rPr>
                <w:rFonts w:ascii="Arial" w:hAnsi="Arial" w:cs="Arial"/>
              </w:rPr>
            </w:pPr>
            <w:r>
              <w:rPr>
                <w:rFonts w:ascii="Arial" w:hAnsi="Arial" w:cs="Arial"/>
              </w:rPr>
              <w:t>Inches</w:t>
            </w:r>
          </w:p>
        </w:tc>
      </w:tr>
    </w:tbl>
    <w:p w14:paraId="15243669" w14:textId="77777777" w:rsidR="00E66DEF" w:rsidRPr="00937756" w:rsidRDefault="00E66DEF" w:rsidP="001B3C16">
      <w:pPr>
        <w:tabs>
          <w:tab w:val="left" w:pos="360"/>
          <w:tab w:val="left" w:pos="1320"/>
        </w:tabs>
        <w:spacing w:before="120"/>
        <w:rPr>
          <w:rFonts w:ascii="Arial" w:hAnsi="Arial" w:cs="Arial"/>
        </w:rPr>
      </w:pPr>
      <w:r w:rsidRPr="00937756">
        <w:rPr>
          <w:rFonts w:ascii="Arial" w:hAnsi="Arial" w:cs="Arial"/>
        </w:rPr>
        <w:t>A two-speed, retractable, adjustable, jack stand with flat pad rated at</w:t>
      </w:r>
      <w:r>
        <w:rPr>
          <w:rFonts w:ascii="Arial" w:hAnsi="Arial" w:cs="Arial"/>
        </w:rPr>
        <w:t xml:space="preserve"> a minimum</w:t>
      </w:r>
      <w:r w:rsidRPr="00937756">
        <w:rPr>
          <w:rFonts w:ascii="Arial" w:hAnsi="Arial" w:cs="Arial"/>
        </w:rPr>
        <w:t xml:space="preserve"> 3,500 lb. capacity of adequate length to raise tongue to 36" height shall be furnished.</w:t>
      </w:r>
    </w:p>
    <w:p w14:paraId="29480ED2" w14:textId="77777777" w:rsidR="00E66DEF" w:rsidRPr="00C90FA6" w:rsidRDefault="00E66DEF" w:rsidP="001B3C16">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1B3C16">
        <w:rPr>
          <w:rFonts w:ascii="Arial" w:hAnsi="Arial" w:cs="Arial"/>
        </w:rPr>
      </w:r>
      <w:r w:rsidR="001B3C16">
        <w:rPr>
          <w:rFonts w:ascii="Arial" w:hAnsi="Arial" w:cs="Arial"/>
        </w:rPr>
        <w:fldChar w:fldCharType="separate"/>
      </w:r>
      <w:r w:rsidRPr="00C90FA6">
        <w:rPr>
          <w:rFonts w:ascii="Arial" w:hAnsi="Arial" w:cs="Arial"/>
        </w:rPr>
        <w:fldChar w:fldCharType="end"/>
      </w:r>
      <w:r>
        <w:rPr>
          <w:rFonts w:ascii="Arial" w:hAnsi="Arial" w:cs="Arial"/>
        </w:rPr>
        <w:tab/>
      </w:r>
      <w:r w:rsidRPr="00C90FA6">
        <w:rPr>
          <w:rFonts w:ascii="Arial" w:hAnsi="Arial" w:cs="Arial"/>
        </w:rPr>
        <w:t xml:space="preserve">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1B3C16">
        <w:rPr>
          <w:rFonts w:ascii="Arial" w:hAnsi="Arial" w:cs="Arial"/>
        </w:rPr>
      </w:r>
      <w:r w:rsidR="001B3C16">
        <w:rPr>
          <w:rFonts w:ascii="Arial" w:hAnsi="Arial" w:cs="Arial"/>
        </w:rPr>
        <w:fldChar w:fldCharType="separate"/>
      </w:r>
      <w:r w:rsidRPr="00C90FA6">
        <w:rPr>
          <w:rFonts w:ascii="Arial" w:hAnsi="Arial" w:cs="Arial"/>
        </w:rPr>
        <w:fldChar w:fldCharType="end"/>
      </w:r>
    </w:p>
    <w:tbl>
      <w:tblPr>
        <w:tblW w:w="6138" w:type="dxa"/>
        <w:tblLook w:val="0000" w:firstRow="0" w:lastRow="0" w:firstColumn="0" w:lastColumn="0" w:noHBand="0" w:noVBand="0"/>
      </w:tblPr>
      <w:tblGrid>
        <w:gridCol w:w="1458"/>
        <w:gridCol w:w="360"/>
        <w:gridCol w:w="3240"/>
        <w:gridCol w:w="1080"/>
      </w:tblGrid>
      <w:tr w:rsidR="00E66DEF" w:rsidRPr="0041759E" w14:paraId="270FDC6A" w14:textId="77777777" w:rsidTr="001B3C16">
        <w:trPr>
          <w:cantSplit/>
          <w:trHeight w:val="189"/>
        </w:trPr>
        <w:tc>
          <w:tcPr>
            <w:tcW w:w="1458" w:type="dxa"/>
          </w:tcPr>
          <w:p w14:paraId="4C6D5C5D" w14:textId="77777777" w:rsidR="00E66DEF" w:rsidRPr="0041759E" w:rsidRDefault="00E66DEF" w:rsidP="001B3C16">
            <w:pPr>
              <w:spacing w:before="120"/>
              <w:rPr>
                <w:rFonts w:ascii="Arial" w:hAnsi="Arial" w:cs="Arial"/>
              </w:rPr>
            </w:pPr>
            <w:r>
              <w:rPr>
                <w:rFonts w:ascii="Arial" w:hAnsi="Arial" w:cs="Arial"/>
              </w:rPr>
              <w:t>Stand rating</w:t>
            </w:r>
            <w:r w:rsidRPr="0041759E">
              <w:rPr>
                <w:rFonts w:ascii="Arial" w:hAnsi="Arial" w:cs="Arial"/>
              </w:rPr>
              <w:t>:</w:t>
            </w:r>
          </w:p>
        </w:tc>
        <w:tc>
          <w:tcPr>
            <w:tcW w:w="3600" w:type="dxa"/>
            <w:gridSpan w:val="2"/>
            <w:tcBorders>
              <w:bottom w:val="single" w:sz="4" w:space="0" w:color="auto"/>
            </w:tcBorders>
          </w:tcPr>
          <w:p w14:paraId="1A7D3FF8" w14:textId="77777777" w:rsidR="00E66DEF" w:rsidRPr="0041759E" w:rsidRDefault="00E66DEF" w:rsidP="001B3C16">
            <w:pPr>
              <w:spacing w:before="120"/>
              <w:ind w:right="816"/>
              <w:rPr>
                <w:rFonts w:ascii="Arial" w:hAnsi="Arial" w:cs="Arial"/>
              </w:rPr>
            </w:pPr>
            <w:r w:rsidRPr="0041759E">
              <w:rPr>
                <w:rFonts w:ascii="Arial" w:hAnsi="Arial" w:cs="Arial"/>
              </w:rPr>
              <w:fldChar w:fldCharType="begin">
                <w:ffData>
                  <w:name w:val="Text1"/>
                  <w:enabled/>
                  <w:calcOnExit w:val="0"/>
                  <w:textInput/>
                </w:ffData>
              </w:fldChar>
            </w:r>
            <w:r w:rsidRPr="0041759E">
              <w:rPr>
                <w:rFonts w:ascii="Arial" w:hAnsi="Arial" w:cs="Arial"/>
              </w:rPr>
              <w:instrText xml:space="preserve"> FORMTEXT </w:instrText>
            </w:r>
            <w:r w:rsidRPr="0041759E">
              <w:rPr>
                <w:rFonts w:ascii="Arial" w:hAnsi="Arial" w:cs="Arial"/>
              </w:rPr>
            </w:r>
            <w:r w:rsidRPr="0041759E">
              <w:rPr>
                <w:rFonts w:ascii="Arial" w:hAnsi="Arial" w:cs="Arial"/>
              </w:rPr>
              <w:fldChar w:fldCharType="separate"/>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rPr>
              <w:fldChar w:fldCharType="end"/>
            </w:r>
          </w:p>
        </w:tc>
        <w:tc>
          <w:tcPr>
            <w:tcW w:w="1080" w:type="dxa"/>
            <w:vAlign w:val="bottom"/>
          </w:tcPr>
          <w:p w14:paraId="520BBAF3" w14:textId="77777777" w:rsidR="00E66DEF" w:rsidRPr="00A70D71" w:rsidRDefault="00E66DEF" w:rsidP="001B3C16">
            <w:pPr>
              <w:tabs>
                <w:tab w:val="left" w:pos="2900"/>
              </w:tabs>
              <w:spacing w:before="120"/>
              <w:rPr>
                <w:rFonts w:ascii="Arial" w:hAnsi="Arial" w:cs="Arial"/>
              </w:rPr>
            </w:pPr>
            <w:r>
              <w:rPr>
                <w:rFonts w:ascii="Arial" w:hAnsi="Arial" w:cs="Arial"/>
              </w:rPr>
              <w:t>lbs.</w:t>
            </w:r>
          </w:p>
        </w:tc>
      </w:tr>
      <w:tr w:rsidR="00E66DEF" w:rsidRPr="0041759E" w14:paraId="32EEDA30" w14:textId="77777777" w:rsidTr="001B3C16">
        <w:trPr>
          <w:cantSplit/>
          <w:trHeight w:val="288"/>
        </w:trPr>
        <w:tc>
          <w:tcPr>
            <w:tcW w:w="1818" w:type="dxa"/>
            <w:gridSpan w:val="2"/>
          </w:tcPr>
          <w:p w14:paraId="268783B5" w14:textId="77777777" w:rsidR="00E66DEF" w:rsidRPr="0041759E" w:rsidRDefault="00E66DEF" w:rsidP="001B3C16">
            <w:pPr>
              <w:spacing w:before="120"/>
              <w:rPr>
                <w:rFonts w:ascii="Arial" w:hAnsi="Arial" w:cs="Arial"/>
              </w:rPr>
            </w:pPr>
            <w:r>
              <w:rPr>
                <w:rFonts w:ascii="Arial" w:hAnsi="Arial" w:cs="Arial"/>
              </w:rPr>
              <w:t>Extended height</w:t>
            </w:r>
            <w:r w:rsidRPr="0041759E">
              <w:rPr>
                <w:rFonts w:ascii="Arial" w:hAnsi="Arial" w:cs="Arial"/>
              </w:rPr>
              <w:t>:</w:t>
            </w:r>
          </w:p>
        </w:tc>
        <w:tc>
          <w:tcPr>
            <w:tcW w:w="3240" w:type="dxa"/>
            <w:tcBorders>
              <w:bottom w:val="single" w:sz="4" w:space="0" w:color="auto"/>
            </w:tcBorders>
          </w:tcPr>
          <w:p w14:paraId="37D48F3F" w14:textId="77777777" w:rsidR="00E66DEF" w:rsidRPr="0041759E" w:rsidRDefault="00E66DEF" w:rsidP="001B3C16">
            <w:pPr>
              <w:spacing w:before="120"/>
              <w:ind w:right="816"/>
              <w:rPr>
                <w:rFonts w:ascii="Arial" w:hAnsi="Arial" w:cs="Arial"/>
              </w:rPr>
            </w:pPr>
            <w:r w:rsidRPr="0041759E">
              <w:rPr>
                <w:rFonts w:ascii="Arial" w:hAnsi="Arial" w:cs="Arial"/>
              </w:rPr>
              <w:fldChar w:fldCharType="begin">
                <w:ffData>
                  <w:name w:val="Text2"/>
                  <w:enabled/>
                  <w:calcOnExit w:val="0"/>
                  <w:textInput/>
                </w:ffData>
              </w:fldChar>
            </w:r>
            <w:r w:rsidRPr="0041759E">
              <w:rPr>
                <w:rFonts w:ascii="Arial" w:hAnsi="Arial" w:cs="Arial"/>
              </w:rPr>
              <w:instrText xml:space="preserve"> FORMTEXT </w:instrText>
            </w:r>
            <w:r w:rsidRPr="0041759E">
              <w:rPr>
                <w:rFonts w:ascii="Arial" w:hAnsi="Arial" w:cs="Arial"/>
              </w:rPr>
            </w:r>
            <w:r w:rsidRPr="0041759E">
              <w:rPr>
                <w:rFonts w:ascii="Arial" w:hAnsi="Arial" w:cs="Arial"/>
              </w:rPr>
              <w:fldChar w:fldCharType="separate"/>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noProof/>
              </w:rPr>
              <w:t> </w:t>
            </w:r>
            <w:r w:rsidRPr="0041759E">
              <w:rPr>
                <w:rFonts w:ascii="Arial" w:hAnsi="Arial" w:cs="Arial"/>
              </w:rPr>
              <w:fldChar w:fldCharType="end"/>
            </w:r>
          </w:p>
        </w:tc>
        <w:tc>
          <w:tcPr>
            <w:tcW w:w="1080" w:type="dxa"/>
            <w:vAlign w:val="bottom"/>
          </w:tcPr>
          <w:p w14:paraId="70882B37" w14:textId="77777777" w:rsidR="00E66DEF" w:rsidRPr="00A70D71" w:rsidRDefault="00E66DEF" w:rsidP="001B3C16">
            <w:pPr>
              <w:tabs>
                <w:tab w:val="left" w:pos="2900"/>
              </w:tabs>
              <w:spacing w:before="120"/>
              <w:rPr>
                <w:rFonts w:ascii="Arial" w:hAnsi="Arial" w:cs="Arial"/>
              </w:rPr>
            </w:pPr>
            <w:r>
              <w:rPr>
                <w:rFonts w:ascii="Arial" w:hAnsi="Arial" w:cs="Arial"/>
              </w:rPr>
              <w:t>Inches</w:t>
            </w:r>
          </w:p>
        </w:tc>
      </w:tr>
    </w:tbl>
    <w:p w14:paraId="10352AFF" w14:textId="77777777" w:rsidR="00E66DEF" w:rsidRPr="006622E7" w:rsidRDefault="00E66DEF" w:rsidP="001B3C16">
      <w:pPr>
        <w:tabs>
          <w:tab w:val="left" w:pos="360"/>
          <w:tab w:val="left" w:pos="1320"/>
        </w:tabs>
        <w:spacing w:before="120"/>
        <w:rPr>
          <w:rFonts w:ascii="Arial" w:hAnsi="Arial" w:cs="Arial"/>
          <w:color w:val="000000" w:themeColor="text1"/>
        </w:rPr>
      </w:pPr>
      <w:r w:rsidRPr="006622E7">
        <w:rPr>
          <w:rFonts w:ascii="Arial" w:hAnsi="Arial" w:cs="Arial"/>
          <w:color w:val="000000" w:themeColor="text1"/>
        </w:rPr>
        <w:t>Safety chains shall be furnished.</w:t>
      </w:r>
    </w:p>
    <w:p w14:paraId="62BF3E05" w14:textId="77777777" w:rsidR="00E66DEF" w:rsidRPr="006622E7" w:rsidRDefault="00E66DEF" w:rsidP="001B3C16">
      <w:pPr>
        <w:spacing w:before="120" w:after="120" w:line="240" w:lineRule="exact"/>
        <w:ind w:left="720"/>
        <w:rPr>
          <w:rFonts w:ascii="Arial" w:hAnsi="Arial" w:cs="Arial"/>
          <w:color w:val="000000" w:themeColor="text1"/>
        </w:rPr>
      </w:pPr>
      <w:r w:rsidRPr="006622E7">
        <w:rPr>
          <w:rFonts w:ascii="Arial" w:hAnsi="Arial" w:cs="Arial"/>
          <w:color w:val="000000" w:themeColor="text1"/>
        </w:rPr>
        <w:t xml:space="preserve">Complies:  Yes </w:t>
      </w:r>
      <w:r w:rsidRPr="006622E7">
        <w:rPr>
          <w:rFonts w:ascii="Arial" w:hAnsi="Arial" w:cs="Arial"/>
          <w:color w:val="000000" w:themeColor="text1"/>
        </w:rPr>
        <w:fldChar w:fldCharType="begin">
          <w:ffData>
            <w:name w:val="Check3"/>
            <w:enabled/>
            <w:calcOnExit w:val="0"/>
            <w:checkBox>
              <w:sizeAuto/>
              <w:default w:val="0"/>
            </w:checkBox>
          </w:ffData>
        </w:fldChar>
      </w:r>
      <w:r w:rsidRPr="006622E7">
        <w:rPr>
          <w:rFonts w:ascii="Arial" w:hAnsi="Arial" w:cs="Arial"/>
          <w:color w:val="000000" w:themeColor="text1"/>
        </w:rPr>
        <w:instrText xml:space="preserve"> FORMCHECKBOX </w:instrText>
      </w:r>
      <w:r w:rsidR="001B3C16">
        <w:rPr>
          <w:rFonts w:ascii="Arial" w:hAnsi="Arial" w:cs="Arial"/>
          <w:color w:val="000000" w:themeColor="text1"/>
        </w:rPr>
      </w:r>
      <w:r w:rsidR="001B3C16">
        <w:rPr>
          <w:rFonts w:ascii="Arial" w:hAnsi="Arial" w:cs="Arial"/>
          <w:color w:val="000000" w:themeColor="text1"/>
        </w:rPr>
        <w:fldChar w:fldCharType="separate"/>
      </w:r>
      <w:r w:rsidRPr="006622E7">
        <w:rPr>
          <w:rFonts w:ascii="Arial" w:hAnsi="Arial" w:cs="Arial"/>
          <w:color w:val="000000" w:themeColor="text1"/>
        </w:rPr>
        <w:fldChar w:fldCharType="end"/>
      </w:r>
      <w:r w:rsidRPr="006622E7">
        <w:rPr>
          <w:rFonts w:ascii="Arial" w:hAnsi="Arial" w:cs="Arial"/>
          <w:color w:val="000000" w:themeColor="text1"/>
        </w:rPr>
        <w:tab/>
        <w:t xml:space="preserve">No </w:t>
      </w:r>
      <w:r w:rsidRPr="006622E7">
        <w:rPr>
          <w:rFonts w:ascii="Arial" w:hAnsi="Arial" w:cs="Arial"/>
          <w:color w:val="000000" w:themeColor="text1"/>
        </w:rPr>
        <w:fldChar w:fldCharType="begin">
          <w:ffData>
            <w:name w:val="Check4"/>
            <w:enabled/>
            <w:calcOnExit w:val="0"/>
            <w:checkBox>
              <w:sizeAuto/>
              <w:default w:val="0"/>
            </w:checkBox>
          </w:ffData>
        </w:fldChar>
      </w:r>
      <w:r w:rsidRPr="006622E7">
        <w:rPr>
          <w:rFonts w:ascii="Arial" w:hAnsi="Arial" w:cs="Arial"/>
          <w:color w:val="000000" w:themeColor="text1"/>
        </w:rPr>
        <w:instrText xml:space="preserve"> FORMCHECKBOX </w:instrText>
      </w:r>
      <w:r w:rsidR="001B3C16">
        <w:rPr>
          <w:rFonts w:ascii="Arial" w:hAnsi="Arial" w:cs="Arial"/>
          <w:color w:val="000000" w:themeColor="text1"/>
        </w:rPr>
      </w:r>
      <w:r w:rsidR="001B3C16">
        <w:rPr>
          <w:rFonts w:ascii="Arial" w:hAnsi="Arial" w:cs="Arial"/>
          <w:color w:val="000000" w:themeColor="text1"/>
        </w:rPr>
        <w:fldChar w:fldCharType="separate"/>
      </w:r>
      <w:r w:rsidRPr="006622E7">
        <w:rPr>
          <w:rFonts w:ascii="Arial" w:hAnsi="Arial" w:cs="Arial"/>
          <w:color w:val="000000" w:themeColor="text1"/>
        </w:rPr>
        <w:fldChar w:fldCharType="end"/>
      </w:r>
    </w:p>
    <w:p w14:paraId="5DBB274C" w14:textId="77777777" w:rsidR="00E66DEF" w:rsidRPr="006622E7" w:rsidRDefault="00E66DEF" w:rsidP="001B3C16">
      <w:pPr>
        <w:spacing w:before="120" w:after="120" w:line="240" w:lineRule="exact"/>
        <w:rPr>
          <w:rFonts w:ascii="Arial" w:hAnsi="Arial" w:cs="Arial"/>
          <w:color w:val="000000" w:themeColor="text1"/>
        </w:rPr>
      </w:pPr>
      <w:r w:rsidRPr="006622E7">
        <w:rPr>
          <w:rFonts w:ascii="Arial" w:hAnsi="Arial" w:cs="Arial"/>
          <w:color w:val="000000" w:themeColor="text1"/>
        </w:rPr>
        <w:t>Lighting and reflectors:</w:t>
      </w:r>
    </w:p>
    <w:p w14:paraId="6FDF7482" w14:textId="77777777" w:rsidR="00E66DEF" w:rsidRPr="006622E7" w:rsidRDefault="00E66DEF" w:rsidP="001B3C16">
      <w:pPr>
        <w:spacing w:before="120" w:after="120" w:line="240" w:lineRule="exact"/>
        <w:rPr>
          <w:rFonts w:ascii="Arial" w:hAnsi="Arial" w:cs="Arial"/>
          <w:color w:val="000000" w:themeColor="text1"/>
        </w:rPr>
      </w:pPr>
      <w:r w:rsidRPr="006622E7">
        <w:rPr>
          <w:rFonts w:ascii="Arial" w:hAnsi="Arial" w:cs="Arial"/>
          <w:color w:val="000000" w:themeColor="text1"/>
        </w:rPr>
        <w:t>The unit shall include LED lighting and reflectors meeting DOT regulations.</w:t>
      </w:r>
    </w:p>
    <w:p w14:paraId="6A85A0A0" w14:textId="77777777" w:rsidR="00E66DEF" w:rsidRPr="006622E7" w:rsidRDefault="00E66DEF" w:rsidP="001B3C16">
      <w:pPr>
        <w:spacing w:before="120" w:after="120" w:line="240" w:lineRule="exact"/>
        <w:ind w:left="720"/>
        <w:rPr>
          <w:rFonts w:ascii="Arial" w:hAnsi="Arial" w:cs="Arial"/>
          <w:color w:val="000000" w:themeColor="text1"/>
        </w:rPr>
      </w:pPr>
      <w:r w:rsidRPr="006622E7">
        <w:rPr>
          <w:rFonts w:ascii="Arial" w:hAnsi="Arial" w:cs="Arial"/>
          <w:color w:val="000000" w:themeColor="text1"/>
        </w:rPr>
        <w:t xml:space="preserve">Complies:  Yes </w:t>
      </w:r>
      <w:r w:rsidRPr="006622E7">
        <w:rPr>
          <w:rFonts w:ascii="Arial" w:hAnsi="Arial" w:cs="Arial"/>
          <w:color w:val="000000" w:themeColor="text1"/>
        </w:rPr>
        <w:fldChar w:fldCharType="begin">
          <w:ffData>
            <w:name w:val="Check3"/>
            <w:enabled/>
            <w:calcOnExit w:val="0"/>
            <w:checkBox>
              <w:sizeAuto/>
              <w:default w:val="0"/>
            </w:checkBox>
          </w:ffData>
        </w:fldChar>
      </w:r>
      <w:r w:rsidRPr="006622E7">
        <w:rPr>
          <w:rFonts w:ascii="Arial" w:hAnsi="Arial" w:cs="Arial"/>
          <w:color w:val="000000" w:themeColor="text1"/>
        </w:rPr>
        <w:instrText xml:space="preserve"> FORMCHECKBOX </w:instrText>
      </w:r>
      <w:r w:rsidR="001B3C16">
        <w:rPr>
          <w:rFonts w:ascii="Arial" w:hAnsi="Arial" w:cs="Arial"/>
          <w:color w:val="000000" w:themeColor="text1"/>
        </w:rPr>
      </w:r>
      <w:r w:rsidR="001B3C16">
        <w:rPr>
          <w:rFonts w:ascii="Arial" w:hAnsi="Arial" w:cs="Arial"/>
          <w:color w:val="000000" w:themeColor="text1"/>
        </w:rPr>
        <w:fldChar w:fldCharType="separate"/>
      </w:r>
      <w:r w:rsidRPr="006622E7">
        <w:rPr>
          <w:rFonts w:ascii="Arial" w:hAnsi="Arial" w:cs="Arial"/>
          <w:color w:val="000000" w:themeColor="text1"/>
        </w:rPr>
        <w:fldChar w:fldCharType="end"/>
      </w:r>
      <w:r w:rsidRPr="006622E7">
        <w:rPr>
          <w:rFonts w:ascii="Arial" w:hAnsi="Arial" w:cs="Arial"/>
          <w:color w:val="000000" w:themeColor="text1"/>
        </w:rPr>
        <w:tab/>
        <w:t xml:space="preserve">No </w:t>
      </w:r>
      <w:r w:rsidRPr="006622E7">
        <w:rPr>
          <w:rFonts w:ascii="Arial" w:hAnsi="Arial" w:cs="Arial"/>
          <w:color w:val="000000" w:themeColor="text1"/>
        </w:rPr>
        <w:fldChar w:fldCharType="begin">
          <w:ffData>
            <w:name w:val="Check4"/>
            <w:enabled/>
            <w:calcOnExit w:val="0"/>
            <w:checkBox>
              <w:sizeAuto/>
              <w:default w:val="0"/>
            </w:checkBox>
          </w:ffData>
        </w:fldChar>
      </w:r>
      <w:r w:rsidRPr="006622E7">
        <w:rPr>
          <w:rFonts w:ascii="Arial" w:hAnsi="Arial" w:cs="Arial"/>
          <w:color w:val="000000" w:themeColor="text1"/>
        </w:rPr>
        <w:instrText xml:space="preserve"> FORMCHECKBOX </w:instrText>
      </w:r>
      <w:r w:rsidR="001B3C16">
        <w:rPr>
          <w:rFonts w:ascii="Arial" w:hAnsi="Arial" w:cs="Arial"/>
          <w:color w:val="000000" w:themeColor="text1"/>
        </w:rPr>
      </w:r>
      <w:r w:rsidR="001B3C16">
        <w:rPr>
          <w:rFonts w:ascii="Arial" w:hAnsi="Arial" w:cs="Arial"/>
          <w:color w:val="000000" w:themeColor="text1"/>
        </w:rPr>
        <w:fldChar w:fldCharType="separate"/>
      </w:r>
      <w:r w:rsidRPr="006622E7">
        <w:rPr>
          <w:rFonts w:ascii="Arial" w:hAnsi="Arial" w:cs="Arial"/>
          <w:color w:val="000000" w:themeColor="text1"/>
        </w:rPr>
        <w:fldChar w:fldCharType="end"/>
      </w:r>
    </w:p>
    <w:p w14:paraId="23700EA4" w14:textId="77777777" w:rsidR="00E66DEF" w:rsidRPr="00937756" w:rsidRDefault="00E66DEF" w:rsidP="001B3C16">
      <w:pPr>
        <w:tabs>
          <w:tab w:val="left" w:pos="360"/>
          <w:tab w:val="left" w:pos="1320"/>
        </w:tabs>
        <w:spacing w:before="120" w:after="120"/>
        <w:rPr>
          <w:rFonts w:ascii="Arial" w:hAnsi="Arial" w:cs="Arial"/>
        </w:rPr>
      </w:pPr>
      <w:r>
        <w:rPr>
          <w:rFonts w:ascii="Arial" w:hAnsi="Arial" w:cs="Arial"/>
          <w:b/>
        </w:rPr>
        <w:t>Paint/Finish</w:t>
      </w:r>
      <w:r w:rsidRPr="00937756">
        <w:rPr>
          <w:rFonts w:ascii="Arial" w:hAnsi="Arial" w:cs="Arial"/>
          <w:b/>
        </w:rPr>
        <w:t>:</w:t>
      </w:r>
    </w:p>
    <w:p w14:paraId="1CEE6E5D" w14:textId="77777777" w:rsidR="00E66DEF" w:rsidRPr="00937756" w:rsidRDefault="00E66DEF">
      <w:pPr>
        <w:tabs>
          <w:tab w:val="left" w:pos="480"/>
          <w:tab w:val="left" w:pos="1320"/>
        </w:tabs>
        <w:rPr>
          <w:rFonts w:ascii="Arial" w:hAnsi="Arial" w:cs="Arial"/>
        </w:rPr>
      </w:pPr>
      <w:r w:rsidRPr="00937756">
        <w:rPr>
          <w:rFonts w:ascii="Arial" w:hAnsi="Arial" w:cs="Arial"/>
        </w:rPr>
        <w:t>All exterior surfaces normally painted shall be painted</w:t>
      </w:r>
      <w:r>
        <w:rPr>
          <w:rFonts w:ascii="Arial" w:hAnsi="Arial" w:cs="Arial"/>
        </w:rPr>
        <w:t xml:space="preserve"> or powder coated</w:t>
      </w:r>
      <w:r w:rsidRPr="00937756">
        <w:rPr>
          <w:rFonts w:ascii="Arial" w:hAnsi="Arial" w:cs="Arial"/>
        </w:rPr>
        <w:t xml:space="preserve"> manufacturer's standard color.</w:t>
      </w:r>
    </w:p>
    <w:p w14:paraId="020CB5E3" w14:textId="77777777" w:rsidR="00E66DEF" w:rsidRPr="00C90FA6" w:rsidRDefault="00E66DEF" w:rsidP="001B3C16">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1B3C16">
        <w:rPr>
          <w:rFonts w:ascii="Arial" w:hAnsi="Arial" w:cs="Arial"/>
        </w:rPr>
      </w:r>
      <w:r w:rsidR="001B3C16">
        <w:rPr>
          <w:rFonts w:ascii="Arial" w:hAnsi="Arial" w:cs="Arial"/>
        </w:rPr>
        <w:fldChar w:fldCharType="separate"/>
      </w:r>
      <w:r w:rsidRPr="00C90FA6">
        <w:rPr>
          <w:rFonts w:ascii="Arial" w:hAnsi="Arial" w:cs="Arial"/>
        </w:rPr>
        <w:fldChar w:fldCharType="end"/>
      </w:r>
      <w:r>
        <w:rPr>
          <w:rFonts w:ascii="Arial" w:hAnsi="Arial" w:cs="Arial"/>
        </w:rPr>
        <w:tab/>
      </w:r>
      <w:r w:rsidRPr="00C90FA6">
        <w:rPr>
          <w:rFonts w:ascii="Arial" w:hAnsi="Arial" w:cs="Arial"/>
        </w:rPr>
        <w:t xml:space="preserve">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1B3C16">
        <w:rPr>
          <w:rFonts w:ascii="Arial" w:hAnsi="Arial" w:cs="Arial"/>
        </w:rPr>
      </w:r>
      <w:r w:rsidR="001B3C16">
        <w:rPr>
          <w:rFonts w:ascii="Arial" w:hAnsi="Arial" w:cs="Arial"/>
        </w:rPr>
        <w:fldChar w:fldCharType="separate"/>
      </w:r>
      <w:r w:rsidRPr="00C90FA6">
        <w:rPr>
          <w:rFonts w:ascii="Arial" w:hAnsi="Arial" w:cs="Arial"/>
        </w:rPr>
        <w:fldChar w:fldCharType="end"/>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810"/>
        <w:gridCol w:w="8198"/>
      </w:tblGrid>
      <w:tr w:rsidR="00E66DEF" w:rsidRPr="005414E5" w14:paraId="1A41565F" w14:textId="77777777" w:rsidTr="001B3C16">
        <w:trPr>
          <w:cantSplit/>
          <w:trHeight w:val="432"/>
        </w:trPr>
        <w:tc>
          <w:tcPr>
            <w:tcW w:w="1810" w:type="dxa"/>
            <w:vAlign w:val="bottom"/>
          </w:tcPr>
          <w:p w14:paraId="3CAA7F9C" w14:textId="77777777" w:rsidR="00E66DEF" w:rsidRPr="005414E5" w:rsidRDefault="00E66DEF" w:rsidP="001B3C16">
            <w:pPr>
              <w:widowControl w:val="0"/>
              <w:spacing w:before="120"/>
              <w:rPr>
                <w:rFonts w:ascii="Arial" w:hAnsi="Arial" w:cs="Arial"/>
              </w:rPr>
            </w:pPr>
            <w:r>
              <w:rPr>
                <w:rFonts w:ascii="Arial" w:hAnsi="Arial" w:cs="Arial"/>
              </w:rPr>
              <w:t>Describe finish</w:t>
            </w:r>
            <w:r w:rsidRPr="005414E5">
              <w:rPr>
                <w:rFonts w:ascii="Arial" w:hAnsi="Arial" w:cs="Arial"/>
              </w:rPr>
              <w:t>:</w:t>
            </w:r>
          </w:p>
        </w:tc>
        <w:tc>
          <w:tcPr>
            <w:tcW w:w="8198" w:type="dxa"/>
            <w:tcBorders>
              <w:bottom w:val="single" w:sz="4" w:space="0" w:color="auto"/>
            </w:tcBorders>
            <w:vAlign w:val="bottom"/>
          </w:tcPr>
          <w:p w14:paraId="73EE5BB6" w14:textId="77777777" w:rsidR="00E66DEF" w:rsidRPr="005414E5" w:rsidRDefault="00E66DEF" w:rsidP="001B3C16">
            <w:pPr>
              <w:widowControl w:val="0"/>
              <w:spacing w:before="120"/>
              <w:rPr>
                <w:rFonts w:ascii="Arial" w:hAnsi="Arial" w:cs="Arial"/>
              </w:rPr>
            </w:pPr>
            <w:r w:rsidRPr="005414E5">
              <w:rPr>
                <w:rFonts w:ascii="Arial" w:hAnsi="Arial" w:cs="Arial"/>
              </w:rPr>
              <w:fldChar w:fldCharType="begin">
                <w:ffData>
                  <w:name w:val="Text9"/>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r w:rsidR="00E66DEF" w:rsidRPr="005414E5" w14:paraId="7928BE98" w14:textId="77777777" w:rsidTr="001B3C16">
        <w:trPr>
          <w:cantSplit/>
          <w:trHeight w:val="432"/>
        </w:trPr>
        <w:tc>
          <w:tcPr>
            <w:tcW w:w="10008" w:type="dxa"/>
            <w:gridSpan w:val="2"/>
            <w:tcBorders>
              <w:bottom w:val="single" w:sz="4" w:space="0" w:color="auto"/>
            </w:tcBorders>
            <w:vAlign w:val="bottom"/>
          </w:tcPr>
          <w:p w14:paraId="579B3AB9" w14:textId="77777777" w:rsidR="00E66DEF" w:rsidRPr="005414E5" w:rsidRDefault="00E66DEF" w:rsidP="001B3C16">
            <w:pPr>
              <w:widowControl w:val="0"/>
              <w:spacing w:before="120"/>
              <w:rPr>
                <w:rFonts w:ascii="Arial" w:hAnsi="Arial" w:cs="Arial"/>
              </w:rPr>
            </w:pPr>
            <w:r w:rsidRPr="005414E5">
              <w:rPr>
                <w:rFonts w:ascii="Arial" w:hAnsi="Arial" w:cs="Arial"/>
              </w:rPr>
              <w:fldChar w:fldCharType="begin">
                <w:ffData>
                  <w:name w:val="Text10"/>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bl>
    <w:p w14:paraId="2B24C2EF" w14:textId="77777777" w:rsidR="00E66DEF" w:rsidRDefault="00E66DEF">
      <w:pPr>
        <w:rPr>
          <w:rFonts w:ascii="Arial" w:hAnsi="Arial" w:cs="Arial"/>
          <w:b/>
          <w:u w:val="single"/>
        </w:rPr>
      </w:pPr>
    </w:p>
    <w:p w14:paraId="3C570C16" w14:textId="77777777" w:rsidR="00E66DEF" w:rsidRPr="00937756" w:rsidRDefault="00E66DEF" w:rsidP="001B3C16">
      <w:pPr>
        <w:tabs>
          <w:tab w:val="left" w:pos="360"/>
          <w:tab w:val="left" w:pos="1320"/>
        </w:tabs>
        <w:spacing w:before="120" w:after="120"/>
        <w:rPr>
          <w:rFonts w:ascii="Arial" w:hAnsi="Arial" w:cs="Arial"/>
        </w:rPr>
      </w:pPr>
      <w:r w:rsidRPr="00937756">
        <w:rPr>
          <w:rFonts w:ascii="Arial" w:hAnsi="Arial" w:cs="Arial"/>
          <w:b/>
        </w:rPr>
        <w:t>General:</w:t>
      </w:r>
    </w:p>
    <w:p w14:paraId="727789D9" w14:textId="77777777" w:rsidR="00E66DEF" w:rsidRPr="00937756" w:rsidRDefault="00E66DEF">
      <w:pPr>
        <w:tabs>
          <w:tab w:val="left" w:pos="480"/>
          <w:tab w:val="left" w:pos="1320"/>
        </w:tabs>
        <w:rPr>
          <w:rFonts w:ascii="Arial" w:hAnsi="Arial" w:cs="Arial"/>
        </w:rPr>
      </w:pPr>
      <w:r w:rsidRPr="00937756">
        <w:rPr>
          <w:rFonts w:ascii="Arial" w:hAnsi="Arial" w:cs="Arial"/>
        </w:rPr>
        <w:t>One copy of the operator's manual shall be included at delivery of each machine.</w:t>
      </w:r>
    </w:p>
    <w:p w14:paraId="6EF02C36" w14:textId="77777777" w:rsidR="00E66DEF" w:rsidRPr="00C90FA6" w:rsidRDefault="00E66DEF" w:rsidP="001B3C16">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1B3C16">
        <w:rPr>
          <w:rFonts w:ascii="Arial" w:hAnsi="Arial" w:cs="Arial"/>
        </w:rPr>
      </w:r>
      <w:r w:rsidR="001B3C16">
        <w:rPr>
          <w:rFonts w:ascii="Arial" w:hAnsi="Arial" w:cs="Arial"/>
        </w:rPr>
        <w:fldChar w:fldCharType="separate"/>
      </w:r>
      <w:r w:rsidRPr="00C90FA6">
        <w:rPr>
          <w:rFonts w:ascii="Arial" w:hAnsi="Arial" w:cs="Arial"/>
        </w:rPr>
        <w:fldChar w:fldCharType="end"/>
      </w:r>
      <w:r>
        <w:rPr>
          <w:rFonts w:ascii="Arial" w:hAnsi="Arial" w:cs="Arial"/>
        </w:rPr>
        <w:tab/>
      </w:r>
      <w:r w:rsidRPr="00C90FA6">
        <w:rPr>
          <w:rFonts w:ascii="Arial" w:hAnsi="Arial" w:cs="Arial"/>
        </w:rPr>
        <w:t xml:space="preserve">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1B3C16">
        <w:rPr>
          <w:rFonts w:ascii="Arial" w:hAnsi="Arial" w:cs="Arial"/>
        </w:rPr>
      </w:r>
      <w:r w:rsidR="001B3C16">
        <w:rPr>
          <w:rFonts w:ascii="Arial" w:hAnsi="Arial" w:cs="Arial"/>
        </w:rPr>
        <w:fldChar w:fldCharType="separate"/>
      </w:r>
      <w:r w:rsidRPr="00C90FA6">
        <w:rPr>
          <w:rFonts w:ascii="Arial" w:hAnsi="Arial" w:cs="Arial"/>
        </w:rPr>
        <w:fldChar w:fldCharType="end"/>
      </w:r>
    </w:p>
    <w:p w14:paraId="0EDD007E" w14:textId="77777777" w:rsidR="00E66DEF" w:rsidRPr="00937756" w:rsidRDefault="00E66DEF">
      <w:pPr>
        <w:tabs>
          <w:tab w:val="left" w:pos="480"/>
          <w:tab w:val="left" w:pos="1320"/>
        </w:tabs>
        <w:rPr>
          <w:rFonts w:ascii="Arial" w:hAnsi="Arial" w:cs="Arial"/>
        </w:rPr>
      </w:pPr>
      <w:r w:rsidRPr="00937756">
        <w:rPr>
          <w:rFonts w:ascii="Arial" w:hAnsi="Arial" w:cs="Arial"/>
        </w:rPr>
        <w:t>Two copies of all operator's manuals, parts lists, and warranty information shall be provided at time of delivery to each district receiving one or more units.</w:t>
      </w:r>
    </w:p>
    <w:p w14:paraId="4F689267" w14:textId="77777777" w:rsidR="00E66DEF" w:rsidRPr="00C90FA6" w:rsidRDefault="00E66DEF" w:rsidP="001B3C16">
      <w:pPr>
        <w:spacing w:before="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1B3C16">
        <w:rPr>
          <w:rFonts w:ascii="Arial" w:hAnsi="Arial" w:cs="Arial"/>
        </w:rPr>
      </w:r>
      <w:r w:rsidR="001B3C16">
        <w:rPr>
          <w:rFonts w:ascii="Arial" w:hAnsi="Arial" w:cs="Arial"/>
        </w:rPr>
        <w:fldChar w:fldCharType="separate"/>
      </w:r>
      <w:r w:rsidRPr="00C90FA6">
        <w:rPr>
          <w:rFonts w:ascii="Arial" w:hAnsi="Arial" w:cs="Arial"/>
        </w:rPr>
        <w:fldChar w:fldCharType="end"/>
      </w:r>
      <w:r>
        <w:rPr>
          <w:rFonts w:ascii="Arial" w:hAnsi="Arial" w:cs="Arial"/>
        </w:rPr>
        <w:tab/>
      </w:r>
      <w:r w:rsidRPr="00C90FA6">
        <w:rPr>
          <w:rFonts w:ascii="Arial" w:hAnsi="Arial" w:cs="Arial"/>
        </w:rPr>
        <w:t xml:space="preserve">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1B3C16">
        <w:rPr>
          <w:rFonts w:ascii="Arial" w:hAnsi="Arial" w:cs="Arial"/>
        </w:rPr>
      </w:r>
      <w:r w:rsidR="001B3C16">
        <w:rPr>
          <w:rFonts w:ascii="Arial" w:hAnsi="Arial" w:cs="Arial"/>
        </w:rPr>
        <w:fldChar w:fldCharType="separate"/>
      </w:r>
      <w:r w:rsidRPr="00C90FA6">
        <w:rPr>
          <w:rFonts w:ascii="Arial" w:hAnsi="Arial" w:cs="Arial"/>
        </w:rPr>
        <w:fldChar w:fldCharType="end"/>
      </w:r>
    </w:p>
    <w:p w14:paraId="79C54ED5" w14:textId="77777777" w:rsidR="00E66DEF" w:rsidRPr="00596FA1" w:rsidRDefault="00E66DEF" w:rsidP="001B3C16">
      <w:pPr>
        <w:rPr>
          <w:rFonts w:ascii="Arial" w:hAnsi="Arial" w:cs="Arial"/>
          <w:color w:val="000000" w:themeColor="text1"/>
        </w:rPr>
      </w:pPr>
      <w:r w:rsidRPr="00596FA1">
        <w:rPr>
          <w:rFonts w:ascii="Arial" w:hAnsi="Arial" w:cs="Arial"/>
          <w:b/>
          <w:i/>
          <w:color w:val="000000" w:themeColor="text1"/>
        </w:rPr>
        <w:t>Note:</w:t>
      </w:r>
      <w:r w:rsidRPr="00596FA1">
        <w:rPr>
          <w:rFonts w:ascii="Arial" w:hAnsi="Arial" w:cs="Arial"/>
          <w:color w:val="000000" w:themeColor="text1"/>
        </w:rPr>
        <w:t xml:space="preserve">  The manuals, parts lists, and service or shop manuals listed above may be furnished on DVD in lieu of paper.</w:t>
      </w:r>
    </w:p>
    <w:p w14:paraId="216E4448" w14:textId="77777777" w:rsidR="00E66DEF" w:rsidRPr="006622E7" w:rsidRDefault="00E66DEF" w:rsidP="001B3C16">
      <w:pPr>
        <w:tabs>
          <w:tab w:val="left" w:pos="480"/>
          <w:tab w:val="left" w:pos="1320"/>
        </w:tabs>
        <w:spacing w:before="120"/>
        <w:rPr>
          <w:rFonts w:ascii="Arial" w:hAnsi="Arial" w:cs="Arial"/>
          <w:color w:val="000000" w:themeColor="text1"/>
        </w:rPr>
      </w:pPr>
      <w:r w:rsidRPr="006622E7">
        <w:rPr>
          <w:rFonts w:ascii="Arial" w:hAnsi="Arial" w:cs="Arial"/>
          <w:color w:val="000000" w:themeColor="text1"/>
        </w:rPr>
        <w:lastRenderedPageBreak/>
        <w:t>Instruction and training by qualified factory and dealer personnel covering operation and maintenance of the machine shall be provided at the time of delivery for a minimum of two (2) IDOT representatives.</w:t>
      </w:r>
    </w:p>
    <w:p w14:paraId="1E3E3E39" w14:textId="77777777" w:rsidR="00E66DEF" w:rsidRPr="00C90FA6" w:rsidRDefault="00E66DEF" w:rsidP="001B3C16">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1B3C16">
        <w:rPr>
          <w:rFonts w:ascii="Arial" w:hAnsi="Arial" w:cs="Arial"/>
        </w:rPr>
      </w:r>
      <w:r w:rsidR="001B3C16">
        <w:rPr>
          <w:rFonts w:ascii="Arial" w:hAnsi="Arial" w:cs="Arial"/>
        </w:rPr>
        <w:fldChar w:fldCharType="separate"/>
      </w:r>
      <w:r w:rsidRPr="00C90FA6">
        <w:rPr>
          <w:rFonts w:ascii="Arial" w:hAnsi="Arial" w:cs="Arial"/>
        </w:rPr>
        <w:fldChar w:fldCharType="end"/>
      </w:r>
      <w:r>
        <w:rPr>
          <w:rFonts w:ascii="Arial" w:hAnsi="Arial" w:cs="Arial"/>
        </w:rPr>
        <w:tab/>
      </w:r>
      <w:r w:rsidRPr="00C90FA6">
        <w:rPr>
          <w:rFonts w:ascii="Arial" w:hAnsi="Arial" w:cs="Arial"/>
        </w:rPr>
        <w:t xml:space="preserve">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1B3C16">
        <w:rPr>
          <w:rFonts w:ascii="Arial" w:hAnsi="Arial" w:cs="Arial"/>
        </w:rPr>
      </w:r>
      <w:r w:rsidR="001B3C16">
        <w:rPr>
          <w:rFonts w:ascii="Arial" w:hAnsi="Arial" w:cs="Arial"/>
        </w:rPr>
        <w:fldChar w:fldCharType="separate"/>
      </w:r>
      <w:r w:rsidRPr="00C90FA6">
        <w:rPr>
          <w:rFonts w:ascii="Arial" w:hAnsi="Arial" w:cs="Arial"/>
        </w:rPr>
        <w:fldChar w:fldCharType="end"/>
      </w:r>
    </w:p>
    <w:p w14:paraId="54E5CFCC" w14:textId="77777777" w:rsidR="00E66DEF" w:rsidRPr="0040725F" w:rsidRDefault="00E66DEF" w:rsidP="001B3C16">
      <w:pPr>
        <w:tabs>
          <w:tab w:val="left" w:pos="480"/>
          <w:tab w:val="left" w:pos="1320"/>
        </w:tabs>
        <w:spacing w:before="120" w:after="120"/>
        <w:rPr>
          <w:rFonts w:ascii="Arial" w:hAnsi="Arial" w:cs="Arial"/>
        </w:rPr>
      </w:pPr>
      <w:r w:rsidRPr="0040725F">
        <w:rPr>
          <w:rFonts w:ascii="Arial" w:hAnsi="Arial" w:cs="Arial"/>
          <w:b/>
        </w:rPr>
        <w:t>Requirements Covering Items Detailed Above</w:t>
      </w:r>
      <w:r>
        <w:rPr>
          <w:rFonts w:ascii="Arial" w:hAnsi="Arial" w:cs="Arial"/>
          <w:b/>
        </w:rPr>
        <w:t>:</w:t>
      </w:r>
    </w:p>
    <w:p w14:paraId="0F619CB4" w14:textId="77777777" w:rsidR="00E66DEF" w:rsidRPr="00937756" w:rsidRDefault="00E66DEF">
      <w:pPr>
        <w:tabs>
          <w:tab w:val="left" w:pos="480"/>
          <w:tab w:val="left" w:pos="1320"/>
        </w:tabs>
        <w:rPr>
          <w:rFonts w:ascii="Arial" w:hAnsi="Arial" w:cs="Arial"/>
        </w:rPr>
      </w:pPr>
      <w:r w:rsidRPr="006622E7">
        <w:rPr>
          <w:rFonts w:ascii="Arial" w:hAnsi="Arial" w:cs="Arial"/>
          <w:color w:val="000000" w:themeColor="text1"/>
        </w:rPr>
        <w:t xml:space="preserve">All equipment cataloged as standard or safety related shall be furnished and in place and shall be included in the </w:t>
      </w:r>
      <w:r w:rsidRPr="00937756">
        <w:rPr>
          <w:rFonts w:ascii="Arial" w:hAnsi="Arial" w:cs="Arial"/>
        </w:rPr>
        <w:t>purchase price of the unit.  Any parts, tools, and/or accessories not specifically called for but required for proper operation shall be provided.</w:t>
      </w:r>
    </w:p>
    <w:p w14:paraId="2EC565D5" w14:textId="77777777" w:rsidR="00E66DEF" w:rsidRPr="00C90FA6" w:rsidRDefault="00E66DEF" w:rsidP="001B3C16">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1B3C16">
        <w:rPr>
          <w:rFonts w:ascii="Arial" w:hAnsi="Arial" w:cs="Arial"/>
        </w:rPr>
      </w:r>
      <w:r w:rsidR="001B3C16">
        <w:rPr>
          <w:rFonts w:ascii="Arial" w:hAnsi="Arial" w:cs="Arial"/>
        </w:rPr>
        <w:fldChar w:fldCharType="separate"/>
      </w:r>
      <w:r w:rsidRPr="00C90FA6">
        <w:rPr>
          <w:rFonts w:ascii="Arial" w:hAnsi="Arial" w:cs="Arial"/>
        </w:rPr>
        <w:fldChar w:fldCharType="end"/>
      </w:r>
      <w:r>
        <w:rPr>
          <w:rFonts w:ascii="Arial" w:hAnsi="Arial" w:cs="Arial"/>
        </w:rPr>
        <w:tab/>
      </w:r>
      <w:r w:rsidRPr="00C90FA6">
        <w:rPr>
          <w:rFonts w:ascii="Arial" w:hAnsi="Arial" w:cs="Arial"/>
        </w:rPr>
        <w:t xml:space="preserve">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1B3C16">
        <w:rPr>
          <w:rFonts w:ascii="Arial" w:hAnsi="Arial" w:cs="Arial"/>
        </w:rPr>
      </w:r>
      <w:r w:rsidR="001B3C16">
        <w:rPr>
          <w:rFonts w:ascii="Arial" w:hAnsi="Arial" w:cs="Arial"/>
        </w:rPr>
        <w:fldChar w:fldCharType="separate"/>
      </w:r>
      <w:r w:rsidRPr="00C90FA6">
        <w:rPr>
          <w:rFonts w:ascii="Arial" w:hAnsi="Arial" w:cs="Arial"/>
        </w:rPr>
        <w:fldChar w:fldCharType="end"/>
      </w:r>
    </w:p>
    <w:p w14:paraId="65E057F2" w14:textId="77777777" w:rsidR="00E66DEF" w:rsidRPr="00937756" w:rsidRDefault="00E66DEF">
      <w:pPr>
        <w:tabs>
          <w:tab w:val="left" w:pos="480"/>
          <w:tab w:val="left" w:pos="1320"/>
        </w:tabs>
        <w:rPr>
          <w:rFonts w:ascii="Arial" w:hAnsi="Arial" w:cs="Arial"/>
        </w:rPr>
      </w:pPr>
      <w:r w:rsidRPr="00937756">
        <w:rPr>
          <w:rFonts w:ascii="Arial" w:hAnsi="Arial" w:cs="Arial"/>
        </w:rPr>
        <w:t>The component parts of the unit shall be of proper size and design to safely withstand maximum stresses imposed by a capacity load, and the manufacturers’ rated loads for chains and bearings shall not be exceeded when the unit is loaded with such loads.</w:t>
      </w:r>
    </w:p>
    <w:p w14:paraId="6A9AC843" w14:textId="77777777" w:rsidR="00E66DEF" w:rsidRPr="00C90FA6" w:rsidRDefault="00E66DEF" w:rsidP="001B3C16">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1B3C16">
        <w:rPr>
          <w:rFonts w:ascii="Arial" w:hAnsi="Arial" w:cs="Arial"/>
        </w:rPr>
      </w:r>
      <w:r w:rsidR="001B3C16">
        <w:rPr>
          <w:rFonts w:ascii="Arial" w:hAnsi="Arial" w:cs="Arial"/>
        </w:rPr>
        <w:fldChar w:fldCharType="separate"/>
      </w:r>
      <w:r w:rsidRPr="00C90FA6">
        <w:rPr>
          <w:rFonts w:ascii="Arial" w:hAnsi="Arial" w:cs="Arial"/>
        </w:rPr>
        <w:fldChar w:fldCharType="end"/>
      </w:r>
      <w:r>
        <w:rPr>
          <w:rFonts w:ascii="Arial" w:hAnsi="Arial" w:cs="Arial"/>
        </w:rPr>
        <w:tab/>
      </w:r>
      <w:r w:rsidRPr="00C90FA6">
        <w:rPr>
          <w:rFonts w:ascii="Arial" w:hAnsi="Arial" w:cs="Arial"/>
        </w:rPr>
        <w:t xml:space="preserve">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1B3C16">
        <w:rPr>
          <w:rFonts w:ascii="Arial" w:hAnsi="Arial" w:cs="Arial"/>
        </w:rPr>
      </w:r>
      <w:r w:rsidR="001B3C16">
        <w:rPr>
          <w:rFonts w:ascii="Arial" w:hAnsi="Arial" w:cs="Arial"/>
        </w:rPr>
        <w:fldChar w:fldCharType="separate"/>
      </w:r>
      <w:r w:rsidRPr="00C90FA6">
        <w:rPr>
          <w:rFonts w:ascii="Arial" w:hAnsi="Arial" w:cs="Arial"/>
        </w:rPr>
        <w:fldChar w:fldCharType="end"/>
      </w:r>
    </w:p>
    <w:p w14:paraId="4F019B04" w14:textId="77777777" w:rsidR="00E66DEF" w:rsidRPr="00937756" w:rsidRDefault="00E66DEF">
      <w:pPr>
        <w:tabs>
          <w:tab w:val="left" w:pos="360"/>
          <w:tab w:val="left" w:pos="1320"/>
        </w:tabs>
        <w:rPr>
          <w:rFonts w:ascii="Arial" w:hAnsi="Arial" w:cs="Arial"/>
        </w:rPr>
      </w:pPr>
      <w:r>
        <w:rPr>
          <w:rFonts w:ascii="Arial" w:hAnsi="Arial" w:cs="Arial"/>
        </w:rPr>
        <w:t>If required, s</w:t>
      </w:r>
      <w:r w:rsidRPr="00937756">
        <w:rPr>
          <w:rFonts w:ascii="Arial" w:hAnsi="Arial" w:cs="Arial"/>
        </w:rPr>
        <w:t>tandard tool kits shall be supplied.</w:t>
      </w:r>
    </w:p>
    <w:p w14:paraId="0BA4B8C8" w14:textId="77777777" w:rsidR="00E66DEF" w:rsidRPr="003F614F" w:rsidRDefault="00E66DEF" w:rsidP="001B3C16">
      <w:pPr>
        <w:spacing w:before="120" w:after="120" w:line="240" w:lineRule="exact"/>
        <w:ind w:left="720"/>
        <w:rPr>
          <w:rFonts w:ascii="Arial" w:hAnsi="Arial" w:cs="Arial"/>
          <w:color w:val="000000" w:themeColor="text1"/>
        </w:rPr>
      </w:pPr>
      <w:r w:rsidRPr="003F614F">
        <w:rPr>
          <w:rFonts w:ascii="Arial" w:hAnsi="Arial" w:cs="Arial"/>
          <w:color w:val="000000" w:themeColor="text1"/>
        </w:rPr>
        <w:t xml:space="preserve">Complies:  Yes </w:t>
      </w:r>
      <w:r w:rsidRPr="003F614F">
        <w:rPr>
          <w:rFonts w:ascii="Arial" w:hAnsi="Arial" w:cs="Arial"/>
          <w:color w:val="000000" w:themeColor="text1"/>
        </w:rPr>
        <w:fldChar w:fldCharType="begin">
          <w:ffData>
            <w:name w:val="Check3"/>
            <w:enabled/>
            <w:calcOnExit w:val="0"/>
            <w:checkBox>
              <w:sizeAuto/>
              <w:default w:val="0"/>
            </w:checkBox>
          </w:ffData>
        </w:fldChar>
      </w:r>
      <w:r w:rsidRPr="003F614F">
        <w:rPr>
          <w:rFonts w:ascii="Arial" w:hAnsi="Arial" w:cs="Arial"/>
          <w:color w:val="000000" w:themeColor="text1"/>
        </w:rPr>
        <w:instrText xml:space="preserve"> FORMCHECKBOX </w:instrText>
      </w:r>
      <w:r w:rsidR="001B3C16">
        <w:rPr>
          <w:rFonts w:ascii="Arial" w:hAnsi="Arial" w:cs="Arial"/>
          <w:color w:val="000000" w:themeColor="text1"/>
        </w:rPr>
      </w:r>
      <w:r w:rsidR="001B3C16">
        <w:rPr>
          <w:rFonts w:ascii="Arial" w:hAnsi="Arial" w:cs="Arial"/>
          <w:color w:val="000000" w:themeColor="text1"/>
        </w:rPr>
        <w:fldChar w:fldCharType="separate"/>
      </w:r>
      <w:r w:rsidRPr="003F614F">
        <w:rPr>
          <w:rFonts w:ascii="Arial" w:hAnsi="Arial" w:cs="Arial"/>
          <w:color w:val="000000" w:themeColor="text1"/>
        </w:rPr>
        <w:fldChar w:fldCharType="end"/>
      </w:r>
      <w:r w:rsidRPr="003F614F">
        <w:rPr>
          <w:rFonts w:ascii="Arial" w:hAnsi="Arial" w:cs="Arial"/>
          <w:color w:val="000000" w:themeColor="text1"/>
        </w:rPr>
        <w:tab/>
        <w:t xml:space="preserve">No </w:t>
      </w:r>
      <w:r w:rsidRPr="003F614F">
        <w:rPr>
          <w:rFonts w:ascii="Arial" w:hAnsi="Arial" w:cs="Arial"/>
          <w:color w:val="000000" w:themeColor="text1"/>
        </w:rPr>
        <w:fldChar w:fldCharType="begin">
          <w:ffData>
            <w:name w:val="Check4"/>
            <w:enabled/>
            <w:calcOnExit w:val="0"/>
            <w:checkBox>
              <w:sizeAuto/>
              <w:default w:val="0"/>
            </w:checkBox>
          </w:ffData>
        </w:fldChar>
      </w:r>
      <w:r w:rsidRPr="003F614F">
        <w:rPr>
          <w:rFonts w:ascii="Arial" w:hAnsi="Arial" w:cs="Arial"/>
          <w:color w:val="000000" w:themeColor="text1"/>
        </w:rPr>
        <w:instrText xml:space="preserve"> FORMCHECKBOX </w:instrText>
      </w:r>
      <w:r w:rsidR="001B3C16">
        <w:rPr>
          <w:rFonts w:ascii="Arial" w:hAnsi="Arial" w:cs="Arial"/>
          <w:color w:val="000000" w:themeColor="text1"/>
        </w:rPr>
      </w:r>
      <w:r w:rsidR="001B3C16">
        <w:rPr>
          <w:rFonts w:ascii="Arial" w:hAnsi="Arial" w:cs="Arial"/>
          <w:color w:val="000000" w:themeColor="text1"/>
        </w:rPr>
        <w:fldChar w:fldCharType="separate"/>
      </w:r>
      <w:r w:rsidRPr="003F614F">
        <w:rPr>
          <w:rFonts w:ascii="Arial" w:hAnsi="Arial" w:cs="Arial"/>
          <w:color w:val="000000" w:themeColor="text1"/>
        </w:rPr>
        <w:fldChar w:fldCharType="end"/>
      </w:r>
      <w:r w:rsidRPr="003F614F">
        <w:rPr>
          <w:rFonts w:ascii="Arial" w:hAnsi="Arial" w:cs="Arial"/>
          <w:color w:val="000000" w:themeColor="text1"/>
        </w:rPr>
        <w:tab/>
      </w:r>
      <w:r w:rsidRPr="003F614F">
        <w:rPr>
          <w:rFonts w:ascii="Arial" w:hAnsi="Arial" w:cs="Arial"/>
          <w:color w:val="000000" w:themeColor="text1"/>
        </w:rPr>
        <w:tab/>
      </w:r>
      <w:r w:rsidRPr="003F614F">
        <w:rPr>
          <w:rFonts w:ascii="Arial" w:hAnsi="Arial" w:cs="Arial"/>
          <w:color w:val="000000" w:themeColor="text1"/>
        </w:rPr>
        <w:fldChar w:fldCharType="begin">
          <w:ffData>
            <w:name w:val="Check6"/>
            <w:enabled/>
            <w:calcOnExit w:val="0"/>
            <w:checkBox>
              <w:sizeAuto/>
              <w:default w:val="0"/>
            </w:checkBox>
          </w:ffData>
        </w:fldChar>
      </w:r>
      <w:bookmarkStart w:id="20" w:name="Check6"/>
      <w:r w:rsidRPr="003F614F">
        <w:rPr>
          <w:rFonts w:ascii="Arial" w:hAnsi="Arial" w:cs="Arial"/>
          <w:color w:val="000000" w:themeColor="text1"/>
        </w:rPr>
        <w:instrText xml:space="preserve"> FORMCHECKBOX </w:instrText>
      </w:r>
      <w:r w:rsidR="001B3C16">
        <w:rPr>
          <w:rFonts w:ascii="Arial" w:hAnsi="Arial" w:cs="Arial"/>
          <w:color w:val="000000" w:themeColor="text1"/>
        </w:rPr>
      </w:r>
      <w:r w:rsidR="001B3C16">
        <w:rPr>
          <w:rFonts w:ascii="Arial" w:hAnsi="Arial" w:cs="Arial"/>
          <w:color w:val="000000" w:themeColor="text1"/>
        </w:rPr>
        <w:fldChar w:fldCharType="separate"/>
      </w:r>
      <w:r w:rsidRPr="003F614F">
        <w:rPr>
          <w:rFonts w:ascii="Arial" w:hAnsi="Arial" w:cs="Arial"/>
          <w:color w:val="000000" w:themeColor="text1"/>
        </w:rPr>
        <w:fldChar w:fldCharType="end"/>
      </w:r>
      <w:bookmarkEnd w:id="20"/>
      <w:r w:rsidRPr="003F614F">
        <w:rPr>
          <w:rFonts w:ascii="Arial" w:hAnsi="Arial" w:cs="Arial"/>
          <w:color w:val="000000" w:themeColor="text1"/>
        </w:rPr>
        <w:t xml:space="preserve"> Not required</w:t>
      </w:r>
    </w:p>
    <w:p w14:paraId="49517958" w14:textId="77777777" w:rsidR="00E66DEF" w:rsidRPr="003F614F" w:rsidRDefault="00E66DEF">
      <w:pPr>
        <w:tabs>
          <w:tab w:val="left" w:pos="360"/>
          <w:tab w:val="left" w:pos="1320"/>
        </w:tabs>
        <w:rPr>
          <w:rFonts w:ascii="Arial" w:hAnsi="Arial" w:cs="Arial"/>
          <w:color w:val="000000" w:themeColor="text1"/>
        </w:rPr>
      </w:pPr>
      <w:r w:rsidRPr="00937756">
        <w:rPr>
          <w:rFonts w:ascii="Arial" w:hAnsi="Arial" w:cs="Arial"/>
        </w:rPr>
        <w:t xml:space="preserve">Full coverage warranty for a minimum 12 months shall be provided.  </w:t>
      </w:r>
      <w:r w:rsidRPr="00371C10">
        <w:rPr>
          <w:rFonts w:ascii="Arial" w:hAnsi="Arial" w:cs="Arial"/>
          <w:b/>
        </w:rPr>
        <w:t>Bidder shall attach copy of warranty with bid.</w:t>
      </w:r>
      <w:r w:rsidRPr="00371C10">
        <w:rPr>
          <w:rFonts w:ascii="Arial" w:hAnsi="Arial" w:cs="Arial"/>
        </w:rPr>
        <w:t xml:space="preserve"> </w:t>
      </w:r>
      <w:r w:rsidRPr="00937756">
        <w:rPr>
          <w:rFonts w:ascii="Arial" w:hAnsi="Arial" w:cs="Arial"/>
        </w:rPr>
        <w:t xml:space="preserve"> Since the continuous operation of this equipment is of the utmost importance and sometimes of an </w:t>
      </w:r>
      <w:r w:rsidRPr="003F614F">
        <w:rPr>
          <w:rFonts w:ascii="Arial" w:hAnsi="Arial" w:cs="Arial"/>
          <w:color w:val="000000" w:themeColor="text1"/>
        </w:rPr>
        <w:t>emergency nature, it is necessary that the successful bidder be in a position to render prompt parts and service within the State of Illinois.</w:t>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2170"/>
        <w:gridCol w:w="7838"/>
      </w:tblGrid>
      <w:tr w:rsidR="00E66DEF" w:rsidRPr="005414E5" w14:paraId="19184312" w14:textId="77777777" w:rsidTr="001B3C16">
        <w:trPr>
          <w:cantSplit/>
          <w:trHeight w:val="432"/>
        </w:trPr>
        <w:tc>
          <w:tcPr>
            <w:tcW w:w="2170" w:type="dxa"/>
            <w:vAlign w:val="bottom"/>
          </w:tcPr>
          <w:p w14:paraId="55A8F0A5" w14:textId="77777777" w:rsidR="00E66DEF" w:rsidRPr="005414E5" w:rsidRDefault="00E66DEF" w:rsidP="001B3C16">
            <w:pPr>
              <w:widowControl w:val="0"/>
              <w:spacing w:before="120"/>
              <w:rPr>
                <w:rFonts w:ascii="Arial" w:hAnsi="Arial" w:cs="Arial"/>
              </w:rPr>
            </w:pPr>
            <w:r>
              <w:rPr>
                <w:rFonts w:ascii="Arial" w:hAnsi="Arial" w:cs="Arial"/>
              </w:rPr>
              <w:t>Describe warranty</w:t>
            </w:r>
            <w:r w:rsidRPr="005414E5">
              <w:rPr>
                <w:rFonts w:ascii="Arial" w:hAnsi="Arial" w:cs="Arial"/>
              </w:rPr>
              <w:t>:</w:t>
            </w:r>
          </w:p>
        </w:tc>
        <w:tc>
          <w:tcPr>
            <w:tcW w:w="7838" w:type="dxa"/>
            <w:tcBorders>
              <w:bottom w:val="single" w:sz="4" w:space="0" w:color="auto"/>
            </w:tcBorders>
            <w:vAlign w:val="bottom"/>
          </w:tcPr>
          <w:p w14:paraId="4D24D550" w14:textId="77777777" w:rsidR="00E66DEF" w:rsidRPr="005414E5" w:rsidRDefault="00E66DEF" w:rsidP="001B3C16">
            <w:pPr>
              <w:widowControl w:val="0"/>
              <w:spacing w:before="120"/>
              <w:rPr>
                <w:rFonts w:ascii="Arial" w:hAnsi="Arial" w:cs="Arial"/>
              </w:rPr>
            </w:pPr>
            <w:r w:rsidRPr="005414E5">
              <w:rPr>
                <w:rFonts w:ascii="Arial" w:hAnsi="Arial" w:cs="Arial"/>
              </w:rPr>
              <w:fldChar w:fldCharType="begin">
                <w:ffData>
                  <w:name w:val="Text9"/>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r w:rsidR="00E66DEF" w:rsidRPr="005414E5" w14:paraId="52729DF4" w14:textId="77777777" w:rsidTr="001B3C16">
        <w:trPr>
          <w:cantSplit/>
          <w:trHeight w:val="432"/>
        </w:trPr>
        <w:tc>
          <w:tcPr>
            <w:tcW w:w="10008" w:type="dxa"/>
            <w:gridSpan w:val="2"/>
            <w:tcBorders>
              <w:bottom w:val="single" w:sz="4" w:space="0" w:color="auto"/>
            </w:tcBorders>
            <w:vAlign w:val="bottom"/>
          </w:tcPr>
          <w:p w14:paraId="52D1B752" w14:textId="77777777" w:rsidR="00E66DEF" w:rsidRPr="005414E5" w:rsidRDefault="00E66DEF" w:rsidP="001B3C16">
            <w:pPr>
              <w:widowControl w:val="0"/>
              <w:spacing w:before="120"/>
              <w:rPr>
                <w:rFonts w:ascii="Arial" w:hAnsi="Arial" w:cs="Arial"/>
              </w:rPr>
            </w:pPr>
            <w:r w:rsidRPr="005414E5">
              <w:rPr>
                <w:rFonts w:ascii="Arial" w:hAnsi="Arial" w:cs="Arial"/>
              </w:rPr>
              <w:fldChar w:fldCharType="begin">
                <w:ffData>
                  <w:name w:val="Text10"/>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bl>
    <w:p w14:paraId="12227954" w14:textId="77777777" w:rsidR="00E66DEF" w:rsidRPr="00937756" w:rsidRDefault="00E66DEF" w:rsidP="001B3C16">
      <w:pPr>
        <w:tabs>
          <w:tab w:val="left" w:pos="360"/>
          <w:tab w:val="left" w:pos="1320"/>
        </w:tabs>
        <w:spacing w:before="120"/>
        <w:rPr>
          <w:rFonts w:ascii="Arial" w:hAnsi="Arial" w:cs="Arial"/>
        </w:rPr>
      </w:pPr>
      <w:r w:rsidRPr="00937756">
        <w:rPr>
          <w:rFonts w:ascii="Arial" w:hAnsi="Arial" w:cs="Arial"/>
        </w:rPr>
        <w:t>The vendor or manufacturer of the unit considered for awar</w:t>
      </w:r>
      <w:r>
        <w:rPr>
          <w:rFonts w:ascii="Arial" w:hAnsi="Arial" w:cs="Arial"/>
        </w:rPr>
        <w:t>d shall, at the request of the S</w:t>
      </w:r>
      <w:r w:rsidRPr="00937756">
        <w:rPr>
          <w:rFonts w:ascii="Arial" w:hAnsi="Arial" w:cs="Arial"/>
        </w:rPr>
        <w:t xml:space="preserve">tate of Illinois, </w:t>
      </w:r>
      <w:r w:rsidRPr="003F614F">
        <w:rPr>
          <w:rFonts w:ascii="Arial" w:hAnsi="Arial" w:cs="Arial"/>
          <w:color w:val="000000" w:themeColor="text1"/>
        </w:rPr>
        <w:t xml:space="preserve">demonstrate this equipment within the receiving District in the State of Illinois and in the presence of authorized </w:t>
      </w:r>
      <w:r w:rsidRPr="00937756">
        <w:rPr>
          <w:rFonts w:ascii="Arial" w:hAnsi="Arial" w:cs="Arial"/>
        </w:rPr>
        <w:t>IDOT personnel to prove out any features which may be in question.</w:t>
      </w:r>
    </w:p>
    <w:p w14:paraId="4F953D44" w14:textId="77777777" w:rsidR="00E66DEF" w:rsidRPr="00C90FA6" w:rsidRDefault="00E66DEF" w:rsidP="001B3C16">
      <w:pPr>
        <w:spacing w:before="120" w:after="120" w:line="240" w:lineRule="exact"/>
        <w:ind w:left="720"/>
        <w:rPr>
          <w:rFonts w:ascii="Arial" w:hAnsi="Arial" w:cs="Arial"/>
        </w:rPr>
      </w:pPr>
      <w:r w:rsidRPr="00C90FA6">
        <w:rPr>
          <w:rFonts w:ascii="Arial" w:hAnsi="Arial" w:cs="Arial"/>
        </w:rPr>
        <w:t xml:space="preserve">Complies:  Yes </w:t>
      </w:r>
      <w:r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1B3C16">
        <w:rPr>
          <w:rFonts w:ascii="Arial" w:hAnsi="Arial" w:cs="Arial"/>
        </w:rPr>
      </w:r>
      <w:r w:rsidR="001B3C16">
        <w:rPr>
          <w:rFonts w:ascii="Arial" w:hAnsi="Arial" w:cs="Arial"/>
        </w:rPr>
        <w:fldChar w:fldCharType="separate"/>
      </w:r>
      <w:r w:rsidRPr="00C90FA6">
        <w:rPr>
          <w:rFonts w:ascii="Arial" w:hAnsi="Arial" w:cs="Arial"/>
        </w:rPr>
        <w:fldChar w:fldCharType="end"/>
      </w:r>
      <w:r>
        <w:rPr>
          <w:rFonts w:ascii="Arial" w:hAnsi="Arial" w:cs="Arial"/>
        </w:rPr>
        <w:tab/>
      </w:r>
      <w:r w:rsidRPr="00C90FA6">
        <w:rPr>
          <w:rFonts w:ascii="Arial" w:hAnsi="Arial" w:cs="Arial"/>
        </w:rPr>
        <w:t xml:space="preserve">No </w:t>
      </w:r>
      <w:r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1B3C16">
        <w:rPr>
          <w:rFonts w:ascii="Arial" w:hAnsi="Arial" w:cs="Arial"/>
        </w:rPr>
      </w:r>
      <w:r w:rsidR="001B3C16">
        <w:rPr>
          <w:rFonts w:ascii="Arial" w:hAnsi="Arial" w:cs="Arial"/>
        </w:rPr>
        <w:fldChar w:fldCharType="separate"/>
      </w:r>
      <w:r w:rsidRPr="00C90FA6">
        <w:rPr>
          <w:rFonts w:ascii="Arial" w:hAnsi="Arial" w:cs="Arial"/>
        </w:rPr>
        <w:fldChar w:fldCharType="end"/>
      </w:r>
    </w:p>
    <w:p w14:paraId="2B5C4AEC" w14:textId="77777777" w:rsidR="00E66DEF" w:rsidRPr="00937756" w:rsidRDefault="00E66DEF" w:rsidP="001B3C16">
      <w:pPr>
        <w:tabs>
          <w:tab w:val="left" w:pos="480"/>
          <w:tab w:val="left" w:pos="1320"/>
        </w:tabs>
        <w:rPr>
          <w:rFonts w:ascii="Arial" w:hAnsi="Arial" w:cs="Arial"/>
        </w:rPr>
      </w:pPr>
      <w:r w:rsidRPr="00937756">
        <w:rPr>
          <w:rFonts w:ascii="Arial" w:hAnsi="Arial" w:cs="Arial"/>
        </w:rPr>
        <w:t>This machine is to be delivered in first-class operating condition with acceptance subject to Department of Transportation inspection and approval.</w:t>
      </w:r>
    </w:p>
    <w:p w14:paraId="0EB304D2" w14:textId="77777777" w:rsidR="00E66DEF" w:rsidRPr="00937756" w:rsidRDefault="00E66DEF" w:rsidP="001B3C16">
      <w:pPr>
        <w:tabs>
          <w:tab w:val="left" w:pos="480"/>
          <w:tab w:val="left" w:pos="1320"/>
        </w:tabs>
        <w:spacing w:before="120"/>
        <w:rPr>
          <w:rFonts w:ascii="Arial" w:hAnsi="Arial" w:cs="Arial"/>
        </w:rPr>
      </w:pPr>
      <w:r w:rsidRPr="00937756">
        <w:rPr>
          <w:rFonts w:ascii="Arial" w:hAnsi="Arial" w:cs="Arial"/>
        </w:rPr>
        <w:t xml:space="preserve">If </w:t>
      </w:r>
      <w:r w:rsidRPr="00865B5A">
        <w:rPr>
          <w:rFonts w:ascii="Arial" w:hAnsi="Arial" w:cs="Arial"/>
        </w:rPr>
        <w:t>No</w:t>
      </w:r>
      <w:r w:rsidRPr="00937756">
        <w:rPr>
          <w:rFonts w:ascii="Arial" w:hAnsi="Arial" w:cs="Arial"/>
        </w:rPr>
        <w:t xml:space="preserve"> to any port</w:t>
      </w:r>
      <w:r>
        <w:rPr>
          <w:rFonts w:ascii="Arial" w:hAnsi="Arial" w:cs="Arial"/>
        </w:rPr>
        <w:t>ion, please explain:</w:t>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0008"/>
      </w:tblGrid>
      <w:tr w:rsidR="00E66DEF" w:rsidRPr="005414E5" w14:paraId="3BD19494" w14:textId="77777777" w:rsidTr="001B3C16">
        <w:trPr>
          <w:cantSplit/>
          <w:trHeight w:val="432"/>
        </w:trPr>
        <w:tc>
          <w:tcPr>
            <w:tcW w:w="10008" w:type="dxa"/>
            <w:tcBorders>
              <w:bottom w:val="single" w:sz="4" w:space="0" w:color="auto"/>
            </w:tcBorders>
            <w:vAlign w:val="bottom"/>
          </w:tcPr>
          <w:p w14:paraId="04CCB1E7" w14:textId="77777777" w:rsidR="00E66DEF" w:rsidRPr="005414E5" w:rsidRDefault="00E66DEF" w:rsidP="001B3C16">
            <w:pPr>
              <w:widowControl w:val="0"/>
              <w:spacing w:before="120"/>
              <w:rPr>
                <w:rFonts w:ascii="Arial" w:hAnsi="Arial" w:cs="Arial"/>
              </w:rPr>
            </w:pPr>
            <w:r w:rsidRPr="005414E5">
              <w:rPr>
                <w:rFonts w:ascii="Arial" w:hAnsi="Arial" w:cs="Arial"/>
              </w:rPr>
              <w:fldChar w:fldCharType="begin">
                <w:ffData>
                  <w:name w:val="Text10"/>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r w:rsidR="00E66DEF" w:rsidRPr="005414E5" w14:paraId="47AD4B7F" w14:textId="77777777" w:rsidTr="001B3C16">
        <w:trPr>
          <w:cantSplit/>
          <w:trHeight w:val="432"/>
        </w:trPr>
        <w:tc>
          <w:tcPr>
            <w:tcW w:w="10008" w:type="dxa"/>
            <w:tcBorders>
              <w:bottom w:val="single" w:sz="4" w:space="0" w:color="auto"/>
            </w:tcBorders>
            <w:vAlign w:val="bottom"/>
          </w:tcPr>
          <w:p w14:paraId="723DCB4D" w14:textId="77777777" w:rsidR="00E66DEF" w:rsidRPr="005414E5" w:rsidRDefault="00E66DEF" w:rsidP="001B3C16">
            <w:pPr>
              <w:widowControl w:val="0"/>
              <w:spacing w:before="120"/>
              <w:rPr>
                <w:rFonts w:ascii="Arial" w:hAnsi="Arial" w:cs="Arial"/>
              </w:rPr>
            </w:pPr>
            <w:r w:rsidRPr="005414E5">
              <w:rPr>
                <w:rFonts w:ascii="Arial" w:hAnsi="Arial" w:cs="Arial"/>
              </w:rPr>
              <w:fldChar w:fldCharType="begin">
                <w:ffData>
                  <w:name w:val="Text10"/>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r w:rsidR="00E66DEF" w:rsidRPr="005414E5" w14:paraId="6008CC8E" w14:textId="77777777" w:rsidTr="001B3C16">
        <w:trPr>
          <w:cantSplit/>
          <w:trHeight w:val="432"/>
        </w:trPr>
        <w:tc>
          <w:tcPr>
            <w:tcW w:w="10008" w:type="dxa"/>
            <w:tcBorders>
              <w:bottom w:val="single" w:sz="4" w:space="0" w:color="auto"/>
            </w:tcBorders>
            <w:vAlign w:val="bottom"/>
          </w:tcPr>
          <w:p w14:paraId="5E363129" w14:textId="77777777" w:rsidR="00E66DEF" w:rsidRPr="005414E5" w:rsidRDefault="00E66DEF" w:rsidP="001B3C16">
            <w:pPr>
              <w:widowControl w:val="0"/>
              <w:spacing w:before="120"/>
              <w:rPr>
                <w:rFonts w:ascii="Arial" w:hAnsi="Arial" w:cs="Arial"/>
              </w:rPr>
            </w:pPr>
            <w:r w:rsidRPr="005414E5">
              <w:rPr>
                <w:rFonts w:ascii="Arial" w:hAnsi="Arial" w:cs="Arial"/>
              </w:rPr>
              <w:fldChar w:fldCharType="begin">
                <w:ffData>
                  <w:name w:val="Text10"/>
                  <w:enabled/>
                  <w:calcOnExit w:val="0"/>
                  <w:textInput/>
                </w:ffData>
              </w:fldChar>
            </w:r>
            <w:r w:rsidRPr="005414E5">
              <w:rPr>
                <w:rFonts w:ascii="Arial" w:hAnsi="Arial" w:cs="Arial"/>
              </w:rPr>
              <w:instrText xml:space="preserve"> FORMTEXT </w:instrText>
            </w:r>
            <w:r w:rsidRPr="005414E5">
              <w:rPr>
                <w:rFonts w:ascii="Arial" w:hAnsi="Arial" w:cs="Arial"/>
              </w:rPr>
            </w:r>
            <w:r w:rsidRPr="005414E5">
              <w:rPr>
                <w:rFonts w:ascii="Arial" w:hAnsi="Arial" w:cs="Arial"/>
              </w:rPr>
              <w:fldChar w:fldCharType="separate"/>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noProof/>
              </w:rPr>
              <w:t> </w:t>
            </w:r>
            <w:r w:rsidRPr="005414E5">
              <w:rPr>
                <w:rFonts w:ascii="Arial" w:hAnsi="Arial" w:cs="Arial"/>
              </w:rPr>
              <w:fldChar w:fldCharType="end"/>
            </w:r>
          </w:p>
        </w:tc>
      </w:tr>
    </w:tbl>
    <w:p w14:paraId="4C9C5B8C" w14:textId="77777777" w:rsidR="00E66DEF" w:rsidRPr="00937756" w:rsidRDefault="00E66DEF" w:rsidP="001B3C16">
      <w:pPr>
        <w:tabs>
          <w:tab w:val="left" w:pos="576"/>
        </w:tabs>
        <w:spacing w:before="120" w:after="120" w:line="240" w:lineRule="exact"/>
        <w:rPr>
          <w:rFonts w:ascii="Arial" w:hAnsi="Arial" w:cs="Arial"/>
          <w:b/>
        </w:rPr>
      </w:pPr>
      <w:r w:rsidRPr="00937756">
        <w:rPr>
          <w:rFonts w:ascii="Arial" w:hAnsi="Arial" w:cs="Arial"/>
          <w:b/>
        </w:rPr>
        <w:t>Bid Package:</w:t>
      </w:r>
    </w:p>
    <w:p w14:paraId="2570DC48" w14:textId="77777777" w:rsidR="00E66DEF" w:rsidRPr="003F614F" w:rsidRDefault="00E66DEF" w:rsidP="001B3C16">
      <w:pPr>
        <w:tabs>
          <w:tab w:val="left" w:pos="576"/>
        </w:tabs>
        <w:spacing w:after="120" w:line="240" w:lineRule="exact"/>
        <w:rPr>
          <w:rFonts w:ascii="Arial" w:hAnsi="Arial" w:cs="Arial"/>
          <w:color w:val="000000" w:themeColor="text1"/>
        </w:rPr>
      </w:pPr>
      <w:r w:rsidRPr="003F614F">
        <w:rPr>
          <w:rFonts w:ascii="Arial" w:hAnsi="Arial" w:cs="Arial"/>
          <w:color w:val="000000" w:themeColor="text1"/>
        </w:rPr>
        <w:t>Bidders will need to send two sets of each of the following with their bid response.</w:t>
      </w:r>
    </w:p>
    <w:p w14:paraId="75BF8880" w14:textId="77777777" w:rsidR="00E66DEF" w:rsidRPr="00937756" w:rsidRDefault="00E66DEF" w:rsidP="00E66DEF">
      <w:pPr>
        <w:numPr>
          <w:ilvl w:val="0"/>
          <w:numId w:val="36"/>
        </w:numPr>
        <w:tabs>
          <w:tab w:val="left" w:pos="576"/>
        </w:tabs>
        <w:spacing w:line="240" w:lineRule="exact"/>
        <w:rPr>
          <w:rFonts w:ascii="Arial" w:hAnsi="Arial" w:cs="Arial"/>
        </w:rPr>
      </w:pPr>
      <w:r w:rsidRPr="00937756">
        <w:rPr>
          <w:rFonts w:ascii="Arial" w:hAnsi="Arial" w:cs="Arial"/>
        </w:rPr>
        <w:t>Specification Questionnaire</w:t>
      </w:r>
    </w:p>
    <w:p w14:paraId="4FE4883E" w14:textId="77777777" w:rsidR="00E66DEF" w:rsidRPr="00937756" w:rsidRDefault="00E66DEF" w:rsidP="00E66DEF">
      <w:pPr>
        <w:numPr>
          <w:ilvl w:val="0"/>
          <w:numId w:val="36"/>
        </w:numPr>
        <w:tabs>
          <w:tab w:val="left" w:pos="576"/>
        </w:tabs>
        <w:spacing w:line="240" w:lineRule="exact"/>
        <w:rPr>
          <w:rFonts w:ascii="Arial" w:hAnsi="Arial" w:cs="Arial"/>
        </w:rPr>
      </w:pPr>
      <w:r w:rsidRPr="00937756">
        <w:rPr>
          <w:rFonts w:ascii="Arial" w:hAnsi="Arial" w:cs="Arial"/>
        </w:rPr>
        <w:t>Descriptive Literature</w:t>
      </w:r>
    </w:p>
    <w:p w14:paraId="27858EFB" w14:textId="77777777" w:rsidR="0059177B" w:rsidRPr="002378E5" w:rsidRDefault="0059177B" w:rsidP="00D76E2B">
      <w:pPr>
        <w:tabs>
          <w:tab w:val="left" w:pos="384"/>
          <w:tab w:val="left" w:pos="864"/>
          <w:tab w:val="left" w:pos="1344"/>
          <w:tab w:val="left" w:pos="1824"/>
          <w:tab w:val="left" w:pos="2304"/>
          <w:tab w:val="left" w:pos="2784"/>
          <w:tab w:val="left" w:pos="3264"/>
          <w:tab w:val="left" w:pos="3744"/>
          <w:tab w:val="left" w:pos="4224"/>
        </w:tabs>
        <w:spacing w:before="360"/>
        <w:jc w:val="center"/>
        <w:rPr>
          <w:rFonts w:eastAsia="Calibri"/>
          <w:b/>
          <w:sz w:val="36"/>
          <w:szCs w:val="36"/>
        </w:rPr>
      </w:pPr>
    </w:p>
    <w:sectPr w:rsidR="0059177B" w:rsidRPr="002378E5" w:rsidSect="001B3C16">
      <w:headerReference w:type="default" r:id="rId66"/>
      <w:footerReference w:type="default" r:id="rId67"/>
      <w:headerReference w:type="first" r:id="rId68"/>
      <w:footerReference w:type="first" r:id="rId69"/>
      <w:pgSz w:w="12240" w:h="15840"/>
      <w:pgMar w:top="1440" w:right="1440" w:bottom="1440" w:left="1440" w:header="432"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363B1" w14:textId="77777777" w:rsidR="001B3C16" w:rsidRDefault="001B3C16" w:rsidP="003C7B4A">
      <w:r>
        <w:separator/>
      </w:r>
    </w:p>
  </w:endnote>
  <w:endnote w:type="continuationSeparator" w:id="0">
    <w:p w14:paraId="471A9EF1" w14:textId="77777777" w:rsidR="001B3C16" w:rsidRDefault="001B3C16"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1B3C16" w:rsidRPr="001671B2" w:rsidRDefault="001B3C16"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1B3C16" w:rsidRPr="001671B2" w:rsidRDefault="001B3C16"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1B3C16" w:rsidRPr="00AD1B34" w:rsidRDefault="001B3C16"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F545A2">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1B3C16" w:rsidRDefault="001B3C1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1B3C16" w:rsidRDefault="001B3C16"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1B3C16" w:rsidRPr="006B79D0" w:rsidRDefault="001B3C16"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1B3C16" w:rsidRDefault="001B3C1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45030938" w:rsidR="001B3C16" w:rsidRPr="008C3FF7" w:rsidRDefault="001B3C1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545A2">
          <w:rPr>
            <w:noProof/>
            <w:sz w:val="16"/>
            <w:szCs w:val="16"/>
          </w:rPr>
          <w:t>5</w:t>
        </w:r>
        <w:r w:rsidRPr="008C3FF7">
          <w:rPr>
            <w:noProof/>
            <w:sz w:val="16"/>
            <w:szCs w:val="16"/>
          </w:rPr>
          <w:fldChar w:fldCharType="end"/>
        </w:r>
      </w:p>
      <w:p w14:paraId="2B36325A" w14:textId="77777777" w:rsidR="001B3C16" w:rsidRDefault="001B3C1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1B3C16" w:rsidRDefault="001B3C16"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1B3C16" w:rsidRPr="00971DC4" w:rsidRDefault="001B3C16"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75D86146" w:rsidR="001B3C16" w:rsidRPr="008C3FF7" w:rsidRDefault="001B3C1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545A2">
          <w:rPr>
            <w:noProof/>
            <w:sz w:val="16"/>
            <w:szCs w:val="16"/>
          </w:rPr>
          <w:t>9</w:t>
        </w:r>
        <w:r w:rsidRPr="008C3FF7">
          <w:rPr>
            <w:noProof/>
            <w:sz w:val="16"/>
            <w:szCs w:val="16"/>
          </w:rPr>
          <w:fldChar w:fldCharType="end"/>
        </w:r>
      </w:p>
      <w:p w14:paraId="0C5923F7" w14:textId="77777777" w:rsidR="001B3C16" w:rsidRDefault="001B3C1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1B3C16" w:rsidRDefault="001B3C16"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1B3C16" w:rsidRDefault="001B3C16"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6F2EF003" w:rsidR="001B3C16" w:rsidRPr="008C3FF7" w:rsidRDefault="001B3C1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545A2">
          <w:rPr>
            <w:noProof/>
            <w:sz w:val="16"/>
            <w:szCs w:val="16"/>
          </w:rPr>
          <w:t>13</w:t>
        </w:r>
        <w:r w:rsidRPr="008C3FF7">
          <w:rPr>
            <w:noProof/>
            <w:sz w:val="16"/>
            <w:szCs w:val="16"/>
          </w:rPr>
          <w:fldChar w:fldCharType="end"/>
        </w:r>
      </w:p>
      <w:p w14:paraId="184EAF01" w14:textId="77777777" w:rsidR="001B3C16" w:rsidRDefault="001B3C1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1B3C16" w:rsidRDefault="001B3C16"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1B3C16" w:rsidRDefault="001B3C16"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097005"/>
      <w:docPartObj>
        <w:docPartGallery w:val="Page Numbers (Bottom of Page)"/>
        <w:docPartUnique/>
      </w:docPartObj>
    </w:sdtPr>
    <w:sdtEndPr>
      <w:rPr>
        <w:noProof/>
      </w:rPr>
    </w:sdtEndPr>
    <w:sdtContent>
      <w:p w14:paraId="5E759378" w14:textId="57436D6A" w:rsidR="001B3C16" w:rsidRPr="008C3FF7" w:rsidRDefault="001B3C1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545A2">
          <w:rPr>
            <w:noProof/>
            <w:sz w:val="16"/>
            <w:szCs w:val="16"/>
          </w:rPr>
          <w:t>15</w:t>
        </w:r>
        <w:r w:rsidRPr="008C3FF7">
          <w:rPr>
            <w:noProof/>
            <w:sz w:val="16"/>
            <w:szCs w:val="16"/>
          </w:rPr>
          <w:fldChar w:fldCharType="end"/>
        </w:r>
      </w:p>
      <w:p w14:paraId="5FA743ED" w14:textId="77777777" w:rsidR="001B3C16" w:rsidRDefault="001B3C1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5123E267" w:rsidR="001B3C16" w:rsidRDefault="001B3C16" w:rsidP="001671B2">
        <w:pPr>
          <w:pStyle w:val="Footer"/>
          <w:rPr>
            <w:rFonts w:asciiTheme="minorHAnsi" w:hAnsiTheme="minorHAnsi"/>
            <w:sz w:val="16"/>
            <w:szCs w:val="16"/>
          </w:rPr>
        </w:pPr>
        <w:r>
          <w:rPr>
            <w:rFonts w:asciiTheme="minorHAnsi" w:hAnsiTheme="minorHAnsi"/>
            <w:sz w:val="16"/>
            <w:szCs w:val="16"/>
          </w:rPr>
          <w:t>Contract: Standard Terms and Conditions</w:t>
        </w:r>
      </w:p>
      <w:p w14:paraId="3D135018" w14:textId="77777777" w:rsidR="001B3C16" w:rsidRDefault="001B3C16"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772827"/>
      <w:docPartObj>
        <w:docPartGallery w:val="Page Numbers (Bottom of Page)"/>
        <w:docPartUnique/>
      </w:docPartObj>
    </w:sdtPr>
    <w:sdtEndPr>
      <w:rPr>
        <w:noProof/>
      </w:rPr>
    </w:sdtEndPr>
    <w:sdtContent>
      <w:p w14:paraId="1B056B26" w14:textId="77777777" w:rsidR="001B3C16" w:rsidRPr="008C3FF7" w:rsidRDefault="001B3C1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545A2">
          <w:rPr>
            <w:noProof/>
            <w:sz w:val="16"/>
            <w:szCs w:val="16"/>
          </w:rPr>
          <w:t>27</w:t>
        </w:r>
        <w:r w:rsidRPr="008C3FF7">
          <w:rPr>
            <w:noProof/>
            <w:sz w:val="16"/>
            <w:szCs w:val="16"/>
          </w:rPr>
          <w:fldChar w:fldCharType="end"/>
        </w:r>
      </w:p>
      <w:p w14:paraId="39EC5776" w14:textId="77777777" w:rsidR="001B3C16" w:rsidRDefault="001B3C1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22E6C9A" w14:textId="4A08FE07" w:rsidR="001B3C16" w:rsidRDefault="001B3C16" w:rsidP="001671B2">
        <w:pPr>
          <w:pStyle w:val="Footer"/>
          <w:rPr>
            <w:rFonts w:asciiTheme="minorHAnsi" w:hAnsiTheme="minorHAnsi"/>
            <w:sz w:val="16"/>
            <w:szCs w:val="16"/>
          </w:rPr>
        </w:pPr>
        <w:r>
          <w:rPr>
            <w:rFonts w:asciiTheme="minorHAnsi" w:hAnsiTheme="minorHAnsi"/>
            <w:sz w:val="16"/>
            <w:szCs w:val="16"/>
          </w:rPr>
          <w:t>Attachments</w:t>
        </w:r>
      </w:p>
      <w:p w14:paraId="5EE1356A" w14:textId="77777777" w:rsidR="001B3C16" w:rsidRDefault="001B3C16"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7D9B9206" w:rsidR="001B3C16" w:rsidRPr="008C3FF7" w:rsidRDefault="001B3C1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545A2">
          <w:rPr>
            <w:noProof/>
            <w:sz w:val="16"/>
            <w:szCs w:val="16"/>
          </w:rPr>
          <w:t>28</w:t>
        </w:r>
        <w:r w:rsidRPr="008C3FF7">
          <w:rPr>
            <w:noProof/>
            <w:sz w:val="16"/>
            <w:szCs w:val="16"/>
          </w:rPr>
          <w:fldChar w:fldCharType="end"/>
        </w:r>
      </w:p>
      <w:p w14:paraId="1E1377F7" w14:textId="77777777" w:rsidR="001B3C16" w:rsidRDefault="001B3C1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1B3C16" w:rsidRDefault="001B3C16"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1B3C16" w:rsidRDefault="001B3C16"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1257F111" w:rsidR="001B3C16" w:rsidRPr="008C3FF7" w:rsidRDefault="001B3C1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545A2">
          <w:rPr>
            <w:noProof/>
            <w:sz w:val="16"/>
            <w:szCs w:val="16"/>
          </w:rPr>
          <w:t>29</w:t>
        </w:r>
        <w:r w:rsidRPr="008C3FF7">
          <w:rPr>
            <w:noProof/>
            <w:sz w:val="16"/>
            <w:szCs w:val="16"/>
          </w:rPr>
          <w:fldChar w:fldCharType="end"/>
        </w:r>
      </w:p>
      <w:p w14:paraId="238A5FDA" w14:textId="77777777" w:rsidR="001B3C16" w:rsidRDefault="001B3C1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1B3C16" w:rsidRDefault="001B3C16"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1B3C16" w:rsidRDefault="001B3C16"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4DDE8845" w:rsidR="001B3C16" w:rsidRPr="008C3FF7" w:rsidRDefault="001B3C1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545A2">
          <w:rPr>
            <w:noProof/>
            <w:sz w:val="16"/>
            <w:szCs w:val="16"/>
          </w:rPr>
          <w:t>30</w:t>
        </w:r>
        <w:r w:rsidRPr="008C3FF7">
          <w:rPr>
            <w:noProof/>
            <w:sz w:val="16"/>
            <w:szCs w:val="16"/>
          </w:rPr>
          <w:fldChar w:fldCharType="end"/>
        </w:r>
      </w:p>
      <w:p w14:paraId="2A953C5D" w14:textId="77777777" w:rsidR="001B3C16" w:rsidRDefault="001B3C1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1B3C16" w:rsidRDefault="001B3C16"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1B3C16" w:rsidRDefault="001B3C16"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65C542C7" w:rsidR="001B3C16" w:rsidRPr="008C3FF7" w:rsidRDefault="001B3C1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545A2">
          <w:rPr>
            <w:noProof/>
            <w:sz w:val="16"/>
            <w:szCs w:val="16"/>
          </w:rPr>
          <w:t>35</w:t>
        </w:r>
        <w:r w:rsidRPr="008C3FF7">
          <w:rPr>
            <w:noProof/>
            <w:sz w:val="16"/>
            <w:szCs w:val="16"/>
          </w:rPr>
          <w:fldChar w:fldCharType="end"/>
        </w:r>
      </w:p>
      <w:p w14:paraId="644C7653" w14:textId="77777777" w:rsidR="001B3C16" w:rsidRDefault="001B3C1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1B3C16" w:rsidRDefault="001B3C16"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1B3C16" w:rsidRDefault="001B3C16"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02579C1D" w:rsidR="001B3C16" w:rsidRPr="008C3FF7" w:rsidRDefault="001B3C1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545A2">
          <w:rPr>
            <w:noProof/>
            <w:sz w:val="16"/>
            <w:szCs w:val="16"/>
          </w:rPr>
          <w:t>44</w:t>
        </w:r>
        <w:r w:rsidRPr="008C3FF7">
          <w:rPr>
            <w:noProof/>
            <w:sz w:val="16"/>
            <w:szCs w:val="16"/>
          </w:rPr>
          <w:fldChar w:fldCharType="end"/>
        </w:r>
      </w:p>
      <w:p w14:paraId="769577C7" w14:textId="77777777" w:rsidR="001B3C16" w:rsidRDefault="001B3C1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1B3C16" w:rsidRDefault="001B3C16"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1B3C16" w:rsidRDefault="001B3C16"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056386"/>
      <w:docPartObj>
        <w:docPartGallery w:val="Page Numbers (Bottom of Page)"/>
        <w:docPartUnique/>
      </w:docPartObj>
    </w:sdtPr>
    <w:sdtContent>
      <w:sdt>
        <w:sdtPr>
          <w:id w:val="1728636285"/>
          <w:docPartObj>
            <w:docPartGallery w:val="Page Numbers (Top of Page)"/>
            <w:docPartUnique/>
          </w:docPartObj>
        </w:sdtPr>
        <w:sdtContent>
          <w:p w14:paraId="395F1EDD" w14:textId="4A517F7A" w:rsidR="001B3C16" w:rsidRDefault="001B3C1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8</w:t>
            </w:r>
          </w:p>
        </w:sdtContent>
      </w:sdt>
    </w:sdtContent>
  </w:sdt>
  <w:p w14:paraId="04A2A38A" w14:textId="77777777" w:rsidR="001B3C16" w:rsidRDefault="001B3C16"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762A5D9C" w:rsidR="001B3C16" w:rsidRPr="008C3FF7" w:rsidRDefault="001B3C1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545A2">
          <w:rPr>
            <w:noProof/>
            <w:sz w:val="16"/>
            <w:szCs w:val="16"/>
          </w:rPr>
          <w:t>46</w:t>
        </w:r>
        <w:r w:rsidRPr="008C3FF7">
          <w:rPr>
            <w:noProof/>
            <w:sz w:val="16"/>
            <w:szCs w:val="16"/>
          </w:rPr>
          <w:fldChar w:fldCharType="end"/>
        </w:r>
      </w:p>
      <w:p w14:paraId="1A4CD33B" w14:textId="77777777" w:rsidR="001B3C16" w:rsidRDefault="001B3C1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1B3C16" w:rsidRDefault="001B3C16"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1B3C16" w:rsidRDefault="001B3C16"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51B7B42A" w:rsidR="001B3C16" w:rsidRPr="008C3FF7" w:rsidRDefault="001B3C1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545A2">
          <w:rPr>
            <w:noProof/>
            <w:sz w:val="16"/>
            <w:szCs w:val="16"/>
          </w:rPr>
          <w:t>47</w:t>
        </w:r>
        <w:r w:rsidRPr="008C3FF7">
          <w:rPr>
            <w:noProof/>
            <w:sz w:val="16"/>
            <w:szCs w:val="16"/>
          </w:rPr>
          <w:fldChar w:fldCharType="end"/>
        </w:r>
      </w:p>
      <w:p w14:paraId="105DFDBA" w14:textId="77777777" w:rsidR="001B3C16" w:rsidRDefault="001B3C1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1B3C16" w:rsidRDefault="001B3C16"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1B3C16" w:rsidRDefault="001B3C16"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23C14F23" w:rsidR="001B3C16" w:rsidRPr="008C3FF7" w:rsidRDefault="001B3C1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545A2">
          <w:rPr>
            <w:noProof/>
            <w:sz w:val="16"/>
            <w:szCs w:val="16"/>
          </w:rPr>
          <w:t>48</w:t>
        </w:r>
        <w:r w:rsidRPr="008C3FF7">
          <w:rPr>
            <w:noProof/>
            <w:sz w:val="16"/>
            <w:szCs w:val="16"/>
          </w:rPr>
          <w:fldChar w:fldCharType="end"/>
        </w:r>
      </w:p>
      <w:p w14:paraId="41F34C18" w14:textId="77777777" w:rsidR="001B3C16" w:rsidRDefault="001B3C1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1B3C16" w:rsidRDefault="001B3C16"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1B3C16" w:rsidRDefault="001B3C16"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3999D5ED" w:rsidR="001B3C16" w:rsidRPr="008C3FF7" w:rsidRDefault="001B3C1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545A2">
          <w:rPr>
            <w:noProof/>
            <w:sz w:val="16"/>
            <w:szCs w:val="16"/>
          </w:rPr>
          <w:t>49</w:t>
        </w:r>
        <w:r w:rsidRPr="008C3FF7">
          <w:rPr>
            <w:noProof/>
            <w:sz w:val="16"/>
            <w:szCs w:val="16"/>
          </w:rPr>
          <w:fldChar w:fldCharType="end"/>
        </w:r>
      </w:p>
      <w:p w14:paraId="57357666" w14:textId="77777777" w:rsidR="001B3C16" w:rsidRDefault="001B3C1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1B3C16" w:rsidRDefault="001B3C16"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1B3C16" w:rsidRDefault="001B3C16"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i/>
      </w:rPr>
      <w:id w:val="72213496"/>
      <w:docPartObj>
        <w:docPartGallery w:val="Page Numbers (Bottom of Page)"/>
        <w:docPartUnique/>
      </w:docPartObj>
    </w:sdtPr>
    <w:sdtContent>
      <w:sdt>
        <w:sdtPr>
          <w:rPr>
            <w:rFonts w:ascii="Arial" w:hAnsi="Arial" w:cs="Arial"/>
            <w:b/>
            <w:i/>
          </w:rPr>
          <w:id w:val="72213495"/>
          <w:docPartObj>
            <w:docPartGallery w:val="Page Numbers (Top of Page)"/>
            <w:docPartUnique/>
          </w:docPartObj>
        </w:sdtPr>
        <w:sdtContent>
          <w:p w14:paraId="6A6C05D7" w14:textId="222A872B" w:rsidR="001B3C16" w:rsidRPr="00255351" w:rsidRDefault="001B3C16" w:rsidP="001B3C16">
            <w:pPr>
              <w:pStyle w:val="Footer"/>
              <w:tabs>
                <w:tab w:val="bar" w:pos="-3060"/>
              </w:tabs>
              <w:jc w:val="center"/>
              <w:rPr>
                <w:rFonts w:ascii="Arial" w:hAnsi="Arial" w:cs="Arial"/>
                <w:b/>
                <w:i/>
              </w:rPr>
            </w:pPr>
            <w:r w:rsidRPr="00255351">
              <w:rPr>
                <w:rFonts w:ascii="Arial" w:hAnsi="Arial" w:cs="Arial"/>
              </w:rPr>
              <w:t xml:space="preserve">Page </w:t>
            </w:r>
            <w:r w:rsidRPr="00255351">
              <w:rPr>
                <w:rFonts w:ascii="Arial" w:hAnsi="Arial" w:cs="Arial"/>
                <w:b/>
                <w:i/>
              </w:rPr>
              <w:fldChar w:fldCharType="begin"/>
            </w:r>
            <w:r w:rsidRPr="00255351">
              <w:rPr>
                <w:rFonts w:ascii="Arial" w:hAnsi="Arial" w:cs="Arial"/>
              </w:rPr>
              <w:instrText xml:space="preserve"> PAGE </w:instrText>
            </w:r>
            <w:r w:rsidRPr="00255351">
              <w:rPr>
                <w:rFonts w:ascii="Arial" w:hAnsi="Arial" w:cs="Arial"/>
                <w:b/>
                <w:i/>
              </w:rPr>
              <w:fldChar w:fldCharType="separate"/>
            </w:r>
            <w:r w:rsidR="00F545A2">
              <w:rPr>
                <w:rFonts w:ascii="Arial" w:hAnsi="Arial" w:cs="Arial"/>
                <w:noProof/>
              </w:rPr>
              <w:t>2</w:t>
            </w:r>
            <w:r w:rsidRPr="00255351">
              <w:rPr>
                <w:rFonts w:ascii="Arial" w:hAnsi="Arial" w:cs="Arial"/>
                <w:b/>
                <w:i/>
              </w:rPr>
              <w:fldChar w:fldCharType="end"/>
            </w:r>
            <w:r w:rsidRPr="00255351">
              <w:rPr>
                <w:rFonts w:ascii="Arial" w:hAnsi="Arial" w:cs="Arial"/>
              </w:rPr>
              <w:t xml:space="preserve"> of </w:t>
            </w:r>
            <w:r>
              <w:rPr>
                <w:rFonts w:ascii="Arial" w:hAnsi="Arial" w:cs="Arial"/>
              </w:rPr>
              <w:t>6</w:t>
            </w:r>
          </w:p>
        </w:sdtContent>
      </w:sdt>
    </w:sdtContent>
  </w:sdt>
  <w:p w14:paraId="4D28E771" w14:textId="77777777" w:rsidR="001B3C16" w:rsidRPr="00255351" w:rsidRDefault="001B3C16">
    <w:pPr>
      <w:pStyle w:val="Footer"/>
      <w:jc w:val="center"/>
      <w:rPr>
        <w:rFonts w:ascii="Arial" w:hAnsi="Arial" w:cs="Arial"/>
        <w:b/>
        <w:i/>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i/>
      </w:rPr>
      <w:id w:val="72213482"/>
      <w:docPartObj>
        <w:docPartGallery w:val="Page Numbers (Bottom of Page)"/>
        <w:docPartUnique/>
      </w:docPartObj>
    </w:sdtPr>
    <w:sdtContent>
      <w:sdt>
        <w:sdtPr>
          <w:rPr>
            <w:rFonts w:ascii="Arial" w:hAnsi="Arial" w:cs="Arial"/>
            <w:b/>
            <w:i/>
          </w:rPr>
          <w:id w:val="565050477"/>
          <w:docPartObj>
            <w:docPartGallery w:val="Page Numbers (Top of Page)"/>
            <w:docPartUnique/>
          </w:docPartObj>
        </w:sdtPr>
        <w:sdtContent>
          <w:p w14:paraId="1B7B9CA9" w14:textId="5C0741FD" w:rsidR="001B3C16" w:rsidRPr="008D4D74" w:rsidRDefault="001B3C16" w:rsidP="001B3C16">
            <w:pPr>
              <w:pStyle w:val="Footer"/>
              <w:jc w:val="center"/>
              <w:rPr>
                <w:rFonts w:ascii="Arial" w:hAnsi="Arial" w:cs="Arial"/>
                <w:b/>
                <w:i/>
              </w:rPr>
            </w:pPr>
            <w:r w:rsidRPr="008D4D74">
              <w:rPr>
                <w:rFonts w:ascii="Arial" w:hAnsi="Arial" w:cs="Arial"/>
              </w:rPr>
              <w:t xml:space="preserve">Page </w:t>
            </w:r>
            <w:r w:rsidRPr="008D4D74">
              <w:rPr>
                <w:rFonts w:ascii="Arial" w:hAnsi="Arial" w:cs="Arial"/>
                <w:b/>
                <w:i/>
              </w:rPr>
              <w:fldChar w:fldCharType="begin"/>
            </w:r>
            <w:r w:rsidRPr="008D4D74">
              <w:rPr>
                <w:rFonts w:ascii="Arial" w:hAnsi="Arial" w:cs="Arial"/>
              </w:rPr>
              <w:instrText xml:space="preserve"> PAGE </w:instrText>
            </w:r>
            <w:r w:rsidRPr="008D4D74">
              <w:rPr>
                <w:rFonts w:ascii="Arial" w:hAnsi="Arial" w:cs="Arial"/>
                <w:b/>
                <w:i/>
              </w:rPr>
              <w:fldChar w:fldCharType="separate"/>
            </w:r>
            <w:r w:rsidR="00F545A2">
              <w:rPr>
                <w:rFonts w:ascii="Arial" w:hAnsi="Arial" w:cs="Arial"/>
                <w:noProof/>
              </w:rPr>
              <w:t>1</w:t>
            </w:r>
            <w:r w:rsidRPr="008D4D74">
              <w:rPr>
                <w:rFonts w:ascii="Arial" w:hAnsi="Arial" w:cs="Arial"/>
                <w:b/>
                <w:i/>
              </w:rPr>
              <w:fldChar w:fldCharType="end"/>
            </w:r>
            <w:r w:rsidRPr="008D4D74">
              <w:rPr>
                <w:rFonts w:ascii="Arial" w:hAnsi="Arial" w:cs="Arial"/>
              </w:rPr>
              <w:t xml:space="preserve"> of </w:t>
            </w:r>
            <w:r>
              <w:rPr>
                <w:rFonts w:ascii="Arial" w:hAnsi="Arial" w:cs="Arial"/>
              </w:rPr>
              <w:t>6</w:t>
            </w:r>
          </w:p>
        </w:sdtContent>
      </w:sdt>
    </w:sdtContent>
  </w:sdt>
  <w:p w14:paraId="7035D2B6" w14:textId="77777777" w:rsidR="001B3C16" w:rsidRPr="00937756" w:rsidRDefault="001B3C16">
    <w:pPr>
      <w:pStyle w:val="Footer"/>
      <w:jc w:val="center"/>
      <w:rPr>
        <w:rFonts w:ascii="Arial" w:hAnsi="Arial" w:cs="Arial"/>
        <w:b/>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71A01C30" w:rsidR="001B3C16" w:rsidRPr="008C3FF7" w:rsidRDefault="001B3C1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545A2">
          <w:rPr>
            <w:noProof/>
            <w:sz w:val="16"/>
            <w:szCs w:val="16"/>
          </w:rPr>
          <w:t>2</w:t>
        </w:r>
        <w:r w:rsidRPr="008C3FF7">
          <w:rPr>
            <w:noProof/>
            <w:sz w:val="16"/>
            <w:szCs w:val="16"/>
          </w:rPr>
          <w:fldChar w:fldCharType="end"/>
        </w:r>
      </w:p>
      <w:p w14:paraId="2454FCAE" w14:textId="77777777" w:rsidR="001B3C16" w:rsidRDefault="001B3C1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1B3C16" w:rsidRDefault="001B3C16"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1B3C16" w:rsidRDefault="001B3C16"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569AA1C4" w:rsidR="001B3C16" w:rsidRPr="008C3FF7" w:rsidRDefault="001B3C1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545A2">
          <w:rPr>
            <w:noProof/>
            <w:sz w:val="16"/>
            <w:szCs w:val="16"/>
          </w:rPr>
          <w:t>6</w:t>
        </w:r>
        <w:r w:rsidRPr="008C3FF7">
          <w:rPr>
            <w:noProof/>
            <w:sz w:val="16"/>
            <w:szCs w:val="16"/>
          </w:rPr>
          <w:fldChar w:fldCharType="end"/>
        </w:r>
      </w:p>
      <w:p w14:paraId="790B6794" w14:textId="77777777" w:rsidR="001B3C16" w:rsidRDefault="001B3C1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1B3C16" w:rsidRDefault="001B3C16"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1B3C16" w:rsidRDefault="001B3C16"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2ED92BF1" w:rsidR="001B3C16" w:rsidRPr="008C3FF7" w:rsidRDefault="001B3C1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545A2">
          <w:rPr>
            <w:noProof/>
            <w:sz w:val="16"/>
            <w:szCs w:val="16"/>
          </w:rPr>
          <w:t>7</w:t>
        </w:r>
        <w:r w:rsidRPr="008C3FF7">
          <w:rPr>
            <w:noProof/>
            <w:sz w:val="16"/>
            <w:szCs w:val="16"/>
          </w:rPr>
          <w:fldChar w:fldCharType="end"/>
        </w:r>
      </w:p>
      <w:p w14:paraId="48713615" w14:textId="77777777" w:rsidR="001B3C16" w:rsidRDefault="001B3C1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1B3C16" w:rsidRDefault="001B3C16"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1B3C16" w:rsidRDefault="001B3C16"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0A53E0B3" w:rsidR="001B3C16" w:rsidRPr="008C3FF7" w:rsidRDefault="001B3C1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545A2">
          <w:rPr>
            <w:noProof/>
            <w:sz w:val="16"/>
            <w:szCs w:val="16"/>
          </w:rPr>
          <w:t>16</w:t>
        </w:r>
        <w:r w:rsidRPr="008C3FF7">
          <w:rPr>
            <w:noProof/>
            <w:sz w:val="16"/>
            <w:szCs w:val="16"/>
          </w:rPr>
          <w:fldChar w:fldCharType="end"/>
        </w:r>
      </w:p>
      <w:p w14:paraId="7745893A" w14:textId="77777777" w:rsidR="001B3C16" w:rsidRDefault="001B3C1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1B3C16" w:rsidRDefault="001B3C16"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1B3C16" w:rsidRDefault="001B3C16"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5C37D04A" w:rsidR="001B3C16" w:rsidRPr="008C3FF7" w:rsidRDefault="001B3C1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F7272">
          <w:rPr>
            <w:noProof/>
            <w:sz w:val="16"/>
            <w:szCs w:val="16"/>
          </w:rPr>
          <w:t>1</w:t>
        </w:r>
        <w:r w:rsidRPr="008C3FF7">
          <w:rPr>
            <w:noProof/>
            <w:sz w:val="16"/>
            <w:szCs w:val="16"/>
          </w:rPr>
          <w:fldChar w:fldCharType="end"/>
        </w:r>
      </w:p>
      <w:p w14:paraId="69B2EA63" w14:textId="77777777" w:rsidR="001B3C16" w:rsidRDefault="001B3C1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1B3C16" w:rsidRDefault="001B3C16"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1B3C16" w:rsidRDefault="001B3C16"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590C44F8" w:rsidR="001B3C16" w:rsidRPr="008C3FF7" w:rsidRDefault="001B3C1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545A2">
          <w:rPr>
            <w:noProof/>
            <w:sz w:val="16"/>
            <w:szCs w:val="16"/>
          </w:rPr>
          <w:t>3</w:t>
        </w:r>
        <w:r w:rsidRPr="008C3FF7">
          <w:rPr>
            <w:noProof/>
            <w:sz w:val="16"/>
            <w:szCs w:val="16"/>
          </w:rPr>
          <w:fldChar w:fldCharType="end"/>
        </w:r>
      </w:p>
      <w:p w14:paraId="6431898B" w14:textId="77777777" w:rsidR="001B3C16" w:rsidRDefault="001B3C1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1B3C16" w:rsidRDefault="001B3C16"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1B3C16" w:rsidRDefault="001B3C16"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016C4412" w:rsidR="001B3C16" w:rsidRPr="008C3FF7" w:rsidRDefault="001B3C1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545A2">
          <w:rPr>
            <w:noProof/>
            <w:sz w:val="16"/>
            <w:szCs w:val="16"/>
          </w:rPr>
          <w:t>4</w:t>
        </w:r>
        <w:r w:rsidRPr="008C3FF7">
          <w:rPr>
            <w:noProof/>
            <w:sz w:val="16"/>
            <w:szCs w:val="16"/>
          </w:rPr>
          <w:fldChar w:fldCharType="end"/>
        </w:r>
      </w:p>
      <w:p w14:paraId="1E33FF49" w14:textId="28B65A96" w:rsidR="001B3C16" w:rsidRDefault="001B3C1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1B3C16" w:rsidRDefault="001B3C16"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1B3C16" w:rsidRDefault="001B3C16"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47DED1" w14:textId="77777777" w:rsidR="001B3C16" w:rsidRDefault="001B3C16" w:rsidP="003C7B4A">
      <w:r>
        <w:separator/>
      </w:r>
    </w:p>
  </w:footnote>
  <w:footnote w:type="continuationSeparator" w:id="0">
    <w:p w14:paraId="64E27E43" w14:textId="77777777" w:rsidR="001B3C16" w:rsidRDefault="001B3C16"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1B3C16" w:rsidRDefault="001B3C16"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1B3C16" w:rsidRPr="00BB33B4" w:rsidRDefault="001B3C16"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1B3C16" w:rsidRDefault="001B3C16"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bookmarkStart w:id="0" w:name="_Hlk524092436" w:displacedByCustomXml="next"/>
  <w:sdt>
    <w:sdtPr>
      <w:rPr>
        <w:rStyle w:val="Style10"/>
      </w:rPr>
      <w:alias w:val="Project Title"/>
      <w:id w:val="570155489"/>
    </w:sdtPr>
    <w:sdtEndPr>
      <w:rPr>
        <w:rStyle w:val="DefaultParagraphFont"/>
        <w:rFonts w:ascii="Calibri" w:hAnsi="Calibri"/>
      </w:rPr>
    </w:sdtEndPr>
    <w:sdtContent>
      <w:bookmarkEnd w:id="0" w:displacedByCustomXml="prev"/>
      <w:p w14:paraId="44D99F27" w14:textId="6D4DD942" w:rsidR="001B3C16" w:rsidRPr="001440C9" w:rsidRDefault="001B3C16" w:rsidP="003C7B4A">
        <w:pPr>
          <w:pStyle w:val="Header"/>
          <w:spacing w:before="40"/>
          <w:jc w:val="center"/>
          <w:rPr>
            <w:rStyle w:val="Style10"/>
          </w:rPr>
        </w:pPr>
        <w:r w:rsidRPr="001440C9">
          <w:rPr>
            <w:rStyle w:val="Style10"/>
          </w:rPr>
          <w:t>Brush Chippers</w:t>
        </w:r>
      </w:p>
      <w:p w14:paraId="2CC65967" w14:textId="11BC7B01" w:rsidR="001B3C16" w:rsidRPr="001440C9" w:rsidRDefault="001B3C16" w:rsidP="003C7B4A">
        <w:pPr>
          <w:pStyle w:val="Header"/>
          <w:spacing w:before="40"/>
          <w:jc w:val="center"/>
          <w:rPr>
            <w:rStyle w:val="Style10"/>
          </w:rPr>
        </w:pPr>
        <w:r w:rsidRPr="001440C9">
          <w:rPr>
            <w:rStyle w:val="Style10"/>
          </w:rPr>
          <w:t>2019-19</w:t>
        </w:r>
      </w:p>
    </w:sdtContent>
  </w:sdt>
  <w:p w14:paraId="21A1E9D2" w14:textId="77777777" w:rsidR="001B3C16" w:rsidRPr="001440C9" w:rsidRDefault="001B3C16">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1B3C16" w:rsidRDefault="001B3C16" w:rsidP="00106079">
    <w:pPr>
      <w:pStyle w:val="Header"/>
      <w:jc w:val="center"/>
      <w:rPr>
        <w:b/>
        <w:sz w:val="28"/>
        <w:szCs w:val="28"/>
      </w:rPr>
    </w:pPr>
    <w:r>
      <w:rPr>
        <w:b/>
        <w:sz w:val="28"/>
        <w:szCs w:val="28"/>
      </w:rPr>
      <w:t>ATTACHMENT CC</w:t>
    </w:r>
  </w:p>
  <w:p w14:paraId="4FA92E93" w14:textId="1E975FB3" w:rsidR="001B3C16" w:rsidRDefault="001B3C16" w:rsidP="00106079">
    <w:pPr>
      <w:pStyle w:val="Header"/>
      <w:jc w:val="center"/>
      <w:rPr>
        <w:b/>
        <w:sz w:val="28"/>
        <w:szCs w:val="28"/>
      </w:rPr>
    </w:pPr>
    <w:r>
      <w:rPr>
        <w:b/>
        <w:sz w:val="28"/>
        <w:szCs w:val="28"/>
      </w:rPr>
      <w:t>STATE OF ILLINOIS</w:t>
    </w:r>
  </w:p>
  <w:p w14:paraId="303F2381" w14:textId="0C3E9D12" w:rsidR="001B3C16" w:rsidRPr="00106079" w:rsidRDefault="001B3C16"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1B3C16" w:rsidRDefault="001B3C16" w:rsidP="00106079">
    <w:pPr>
      <w:pStyle w:val="Header"/>
      <w:jc w:val="center"/>
      <w:rPr>
        <w:b/>
        <w:sz w:val="28"/>
        <w:szCs w:val="28"/>
      </w:rPr>
    </w:pPr>
    <w:r>
      <w:rPr>
        <w:b/>
        <w:sz w:val="28"/>
        <w:szCs w:val="28"/>
      </w:rPr>
      <w:t>ATTACHMENT DD</w:t>
    </w:r>
  </w:p>
  <w:p w14:paraId="6BB2F41F" w14:textId="77777777" w:rsidR="001B3C16" w:rsidRDefault="001B3C16" w:rsidP="00106079">
    <w:pPr>
      <w:pStyle w:val="Header"/>
      <w:jc w:val="center"/>
      <w:rPr>
        <w:b/>
        <w:sz w:val="28"/>
        <w:szCs w:val="28"/>
      </w:rPr>
    </w:pPr>
    <w:r>
      <w:rPr>
        <w:b/>
        <w:sz w:val="28"/>
        <w:szCs w:val="28"/>
      </w:rPr>
      <w:t>STATE OF ILLINOIS</w:t>
    </w:r>
  </w:p>
  <w:p w14:paraId="4B4C4365" w14:textId="41073016" w:rsidR="001B3C16" w:rsidRPr="00106079" w:rsidRDefault="001B3C16" w:rsidP="00106079">
    <w:pPr>
      <w:pStyle w:val="Header"/>
      <w:jc w:val="center"/>
      <w:rPr>
        <w:b/>
        <w:sz w:val="28"/>
        <w:szCs w:val="28"/>
      </w:rPr>
    </w:pPr>
    <w:r>
      <w:rPr>
        <w:b/>
        <w:sz w:val="28"/>
        <w:szCs w:val="28"/>
      </w:rPr>
      <w:t>STANDARD CERTIFICATIONS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1B3C16" w:rsidRPr="00106079" w:rsidRDefault="001B3C16" w:rsidP="00106079">
    <w:pPr>
      <w:pStyle w:val="Header"/>
      <w:jc w:val="center"/>
      <w:rPr>
        <w:b/>
        <w:sz w:val="28"/>
        <w:szCs w:val="2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1B3C16" w:rsidRDefault="001B3C16" w:rsidP="00106079">
    <w:pPr>
      <w:pStyle w:val="Header"/>
      <w:jc w:val="center"/>
      <w:rPr>
        <w:b/>
        <w:sz w:val="28"/>
        <w:szCs w:val="28"/>
      </w:rPr>
    </w:pPr>
    <w:r>
      <w:rPr>
        <w:b/>
        <w:sz w:val="28"/>
        <w:szCs w:val="28"/>
      </w:rPr>
      <w:t>ATTACHMENT EE</w:t>
    </w:r>
  </w:p>
  <w:p w14:paraId="0F865021" w14:textId="3C560371" w:rsidR="001B3C16" w:rsidRDefault="001B3C16" w:rsidP="00106079">
    <w:pPr>
      <w:pStyle w:val="Header"/>
      <w:jc w:val="center"/>
      <w:rPr>
        <w:b/>
        <w:sz w:val="28"/>
        <w:szCs w:val="28"/>
      </w:rPr>
    </w:pPr>
    <w:r>
      <w:rPr>
        <w:b/>
        <w:sz w:val="28"/>
        <w:szCs w:val="28"/>
      </w:rPr>
      <w:t>STATE OF ILLINOIS</w:t>
    </w:r>
  </w:p>
  <w:p w14:paraId="4ACECF2E" w14:textId="0F95BC2D" w:rsidR="001B3C16" w:rsidRPr="00106079" w:rsidRDefault="001B3C16" w:rsidP="00106079">
    <w:pPr>
      <w:pStyle w:val="Header"/>
      <w:jc w:val="center"/>
      <w:rPr>
        <w:b/>
        <w:sz w:val="28"/>
        <w:szCs w:val="28"/>
      </w:rPr>
    </w:pPr>
    <w:r>
      <w:rPr>
        <w:b/>
        <w:sz w:val="28"/>
        <w:szCs w:val="28"/>
      </w:rPr>
      <w:t>FINANCIAL DISCLOSURES AND CONFLICTS OF INTEREST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1B3C16" w:rsidRDefault="001B3C16" w:rsidP="000B5501">
    <w:pPr>
      <w:pStyle w:val="Header"/>
      <w:jc w:val="center"/>
      <w:rPr>
        <w:b/>
        <w:sz w:val="28"/>
        <w:szCs w:val="28"/>
      </w:rPr>
    </w:pPr>
    <w:r>
      <w:rPr>
        <w:b/>
        <w:sz w:val="28"/>
        <w:szCs w:val="28"/>
      </w:rPr>
      <w:t>STATE OF ILLINOIS</w:t>
    </w:r>
  </w:p>
  <w:p w14:paraId="1306698F" w14:textId="77777777" w:rsidR="001B3C16" w:rsidRPr="00106079" w:rsidRDefault="001B3C16"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1B3C16" w:rsidRDefault="001B3C16" w:rsidP="00A27B9F">
    <w:pPr>
      <w:pStyle w:val="Header"/>
      <w:jc w:val="center"/>
      <w:rPr>
        <w:b/>
        <w:sz w:val="28"/>
        <w:szCs w:val="28"/>
      </w:rPr>
    </w:pPr>
    <w:r>
      <w:rPr>
        <w:b/>
        <w:sz w:val="28"/>
        <w:szCs w:val="28"/>
      </w:rPr>
      <w:t>STATE OF ILLINOIS</w:t>
    </w:r>
  </w:p>
  <w:p w14:paraId="3AF55E77" w14:textId="77777777" w:rsidR="001B3C16" w:rsidRPr="00106079" w:rsidRDefault="001B3C16" w:rsidP="00A27B9F">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1B3C16" w:rsidRPr="00647E09" w:rsidRDefault="001B3C16" w:rsidP="00647E09">
    <w:pPr>
      <w:jc w:val="center"/>
      <w:rPr>
        <w:b/>
        <w:sz w:val="28"/>
        <w:szCs w:val="28"/>
      </w:rPr>
    </w:pPr>
    <w:r w:rsidRPr="00647E09">
      <w:rPr>
        <w:b/>
        <w:sz w:val="28"/>
        <w:szCs w:val="28"/>
      </w:rPr>
      <w:t>ATTACHMENT FF</w:t>
    </w:r>
  </w:p>
  <w:p w14:paraId="4096C6C5" w14:textId="7A64FB01" w:rsidR="001B3C16" w:rsidRPr="00647E09" w:rsidRDefault="001B3C16" w:rsidP="00647E09">
    <w:pPr>
      <w:jc w:val="center"/>
      <w:rPr>
        <w:b/>
        <w:sz w:val="28"/>
        <w:szCs w:val="28"/>
      </w:rPr>
    </w:pPr>
    <w:r w:rsidRPr="00647E09">
      <w:rPr>
        <w:b/>
        <w:sz w:val="28"/>
        <w:szCs w:val="28"/>
      </w:rPr>
      <w:t>STATE OF ILLINOIS</w:t>
    </w:r>
  </w:p>
  <w:p w14:paraId="0EFE4ED3" w14:textId="1D506D6A" w:rsidR="001B3C16" w:rsidRPr="00647E09" w:rsidRDefault="001B3C16" w:rsidP="00647E09">
    <w:pPr>
      <w:jc w:val="center"/>
      <w:rPr>
        <w:b/>
        <w:sz w:val="28"/>
        <w:szCs w:val="28"/>
      </w:rPr>
    </w:pPr>
    <w:r w:rsidRPr="00647E09">
      <w:rPr>
        <w:b/>
        <w:sz w:val="28"/>
        <w:szCs w:val="28"/>
      </w:rPr>
      <w:t>DISCLOSURE OF BUSINESS OPERATIONS IN IRAN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1B3C16" w:rsidRDefault="001B3C16" w:rsidP="00647E09">
    <w:pPr>
      <w:jc w:val="center"/>
      <w:rPr>
        <w:b/>
        <w:sz w:val="28"/>
        <w:szCs w:val="28"/>
      </w:rPr>
    </w:pPr>
    <w:r>
      <w:rPr>
        <w:b/>
        <w:sz w:val="28"/>
        <w:szCs w:val="28"/>
      </w:rPr>
      <w:t>ATTACHMENT GG</w:t>
    </w:r>
  </w:p>
  <w:p w14:paraId="551F6746" w14:textId="240A074F" w:rsidR="001B3C16" w:rsidRDefault="001B3C16" w:rsidP="00647E09">
    <w:pPr>
      <w:jc w:val="center"/>
      <w:rPr>
        <w:b/>
        <w:sz w:val="28"/>
        <w:szCs w:val="28"/>
      </w:rPr>
    </w:pPr>
    <w:r>
      <w:rPr>
        <w:b/>
        <w:sz w:val="28"/>
        <w:szCs w:val="28"/>
      </w:rPr>
      <w:t>STATE OF ILLINOIS</w:t>
    </w:r>
  </w:p>
  <w:p w14:paraId="2FC72E81" w14:textId="37D88B03" w:rsidR="001B3C16" w:rsidRPr="00647E09" w:rsidRDefault="001B3C16"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1B3C16" w:rsidRPr="00647E09" w:rsidRDefault="001B3C16" w:rsidP="00647E09">
    <w:pPr>
      <w:jc w:val="center"/>
      <w:rPr>
        <w:b/>
        <w:sz w:val="28"/>
        <w:szCs w:val="2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1B3C16" w:rsidRDefault="001B3C16" w:rsidP="00647E09">
    <w:pPr>
      <w:jc w:val="center"/>
      <w:rPr>
        <w:b/>
        <w:sz w:val="28"/>
        <w:szCs w:val="28"/>
      </w:rPr>
    </w:pPr>
    <w:r>
      <w:rPr>
        <w:b/>
        <w:sz w:val="28"/>
        <w:szCs w:val="28"/>
      </w:rPr>
      <w:t>ATTACHMENT HH</w:t>
    </w:r>
  </w:p>
  <w:p w14:paraId="64750B5E" w14:textId="549A4537" w:rsidR="001B3C16" w:rsidRDefault="001B3C16" w:rsidP="00647E09">
    <w:pPr>
      <w:jc w:val="center"/>
      <w:rPr>
        <w:b/>
        <w:sz w:val="28"/>
        <w:szCs w:val="28"/>
      </w:rPr>
    </w:pPr>
    <w:r>
      <w:rPr>
        <w:b/>
        <w:sz w:val="28"/>
        <w:szCs w:val="28"/>
      </w:rPr>
      <w:t>STATE OF ILLINOIS</w:t>
    </w:r>
  </w:p>
  <w:p w14:paraId="3D5E443E" w14:textId="3C4DC40C" w:rsidR="001B3C16" w:rsidRPr="00647E09" w:rsidRDefault="001B3C16"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1B3C16" w:rsidRDefault="001B3C16"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1B3C16" w:rsidRDefault="001B3C16"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1B3C16" w:rsidRPr="00E34AD9" w:rsidRDefault="001B3C16"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1B3C16" w:rsidRDefault="001B3C16"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1B3C16" w:rsidRDefault="001B3C16"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1B3C16" w:rsidRDefault="001B3C16"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0C200" w14:textId="2CDD22C3" w:rsidR="00F545A2" w:rsidRPr="00F12FEB" w:rsidRDefault="00F545A2" w:rsidP="00F545A2">
    <w:pPr>
      <w:pStyle w:val="Header"/>
      <w:jc w:val="center"/>
      <w:rPr>
        <w:b/>
        <w:sz w:val="28"/>
        <w:szCs w:val="28"/>
      </w:rPr>
    </w:pPr>
    <w:r w:rsidRPr="00F12FEB">
      <w:rPr>
        <w:b/>
        <w:sz w:val="28"/>
        <w:szCs w:val="28"/>
      </w:rPr>
      <w:t>ATTACHMENT JJ</w:t>
    </w:r>
  </w:p>
  <w:p w14:paraId="299F3652" w14:textId="77777777" w:rsidR="00F545A2" w:rsidRPr="00F12FEB" w:rsidRDefault="00F545A2" w:rsidP="00F545A2">
    <w:pPr>
      <w:pStyle w:val="Header"/>
      <w:jc w:val="center"/>
      <w:rPr>
        <w:b/>
        <w:sz w:val="28"/>
        <w:szCs w:val="28"/>
      </w:rPr>
    </w:pPr>
    <w:r w:rsidRPr="00F12FEB">
      <w:rPr>
        <w:b/>
        <w:sz w:val="28"/>
        <w:szCs w:val="28"/>
      </w:rPr>
      <w:t>STATE OF ILLINOIS</w:t>
    </w:r>
  </w:p>
  <w:p w14:paraId="5BF3A3BB" w14:textId="77777777" w:rsidR="00F545A2" w:rsidRPr="00F12FEB" w:rsidRDefault="00F545A2" w:rsidP="00F545A2">
    <w:pPr>
      <w:pStyle w:val="Header"/>
      <w:jc w:val="center"/>
      <w:rPr>
        <w:b/>
        <w:sz w:val="28"/>
        <w:szCs w:val="28"/>
      </w:rPr>
    </w:pPr>
    <w:r w:rsidRPr="00F12FEB">
      <w:rPr>
        <w:b/>
        <w:sz w:val="28"/>
        <w:szCs w:val="28"/>
      </w:rPr>
      <w:t>TAXPAYER IDENTIFICATION NUMBER</w:t>
    </w:r>
  </w:p>
  <w:p w14:paraId="7F2ECF55" w14:textId="322F300C" w:rsidR="001B3C16" w:rsidRPr="00F12FEB" w:rsidRDefault="001B3C16" w:rsidP="00F12FEB">
    <w:pPr>
      <w:pStyle w:val="Header"/>
    </w:pPr>
    <w:r>
      <w:tab/>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B822D" w14:textId="77777777" w:rsidR="001B3C16" w:rsidRPr="00937756" w:rsidRDefault="001B3C16">
    <w:pPr>
      <w:tabs>
        <w:tab w:val="left" w:pos="480"/>
        <w:tab w:val="left" w:pos="1080"/>
        <w:tab w:val="left" w:pos="1680"/>
        <w:tab w:val="left" w:pos="2280"/>
        <w:tab w:val="left" w:pos="2880"/>
        <w:tab w:val="left" w:pos="3480"/>
        <w:tab w:val="left" w:pos="4080"/>
        <w:tab w:val="left" w:pos="4680"/>
        <w:tab w:val="left" w:pos="5280"/>
      </w:tabs>
      <w:ind w:right="-264"/>
      <w:jc w:val="right"/>
      <w:rPr>
        <w:rFonts w:ascii="Arial" w:hAnsi="Arial" w:cs="Arial"/>
      </w:rPr>
    </w:pPr>
    <w:r w:rsidRPr="00937756">
      <w:rPr>
        <w:rFonts w:ascii="Arial" w:hAnsi="Arial" w:cs="Arial"/>
      </w:rPr>
      <w:t>Specification No. 301-60-15</w:t>
    </w:r>
  </w:p>
  <w:p w14:paraId="24CDAF0C" w14:textId="77777777" w:rsidR="001B3C16" w:rsidRPr="003F614F" w:rsidRDefault="001B3C16" w:rsidP="001B3C16">
    <w:pPr>
      <w:tabs>
        <w:tab w:val="left" w:pos="480"/>
        <w:tab w:val="left" w:pos="1080"/>
        <w:tab w:val="left" w:pos="1680"/>
        <w:tab w:val="left" w:pos="2280"/>
        <w:tab w:val="left" w:pos="2880"/>
        <w:tab w:val="left" w:pos="3480"/>
        <w:tab w:val="left" w:pos="4080"/>
        <w:tab w:val="left" w:pos="4680"/>
        <w:tab w:val="left" w:pos="5280"/>
      </w:tabs>
      <w:spacing w:before="240" w:after="240"/>
      <w:ind w:right="-264"/>
      <w:jc w:val="center"/>
      <w:rPr>
        <w:rFonts w:ascii="Arial" w:hAnsi="Arial" w:cs="Arial"/>
        <w:b/>
        <w:sz w:val="24"/>
        <w:szCs w:val="24"/>
      </w:rPr>
    </w:pPr>
    <w:r w:rsidRPr="003F614F">
      <w:rPr>
        <w:rFonts w:ascii="Arial" w:hAnsi="Arial" w:cs="Arial"/>
        <w:b/>
        <w:sz w:val="24"/>
        <w:szCs w:val="24"/>
      </w:rPr>
      <w:t xml:space="preserve">Questionnaire for Diesel-Powered </w:t>
    </w:r>
    <w:r>
      <w:rPr>
        <w:rFonts w:ascii="Arial" w:hAnsi="Arial" w:cs="Arial"/>
        <w:b/>
        <w:sz w:val="24"/>
        <w:szCs w:val="24"/>
      </w:rPr>
      <w:t xml:space="preserve">12” </w:t>
    </w:r>
    <w:r w:rsidRPr="003F614F">
      <w:rPr>
        <w:rFonts w:ascii="Arial" w:hAnsi="Arial" w:cs="Arial"/>
        <w:b/>
        <w:sz w:val="24"/>
        <w:szCs w:val="24"/>
      </w:rPr>
      <w:t>Brush and Tree Chipping Machine</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CB09F" w14:textId="77777777" w:rsidR="001B3C16" w:rsidRPr="00937756" w:rsidRDefault="001B3C16" w:rsidP="001B3C16">
    <w:pPr>
      <w:tabs>
        <w:tab w:val="left" w:pos="480"/>
        <w:tab w:val="left" w:pos="1080"/>
        <w:tab w:val="left" w:pos="1680"/>
        <w:tab w:val="left" w:pos="2280"/>
        <w:tab w:val="left" w:pos="2880"/>
        <w:tab w:val="left" w:pos="3480"/>
        <w:tab w:val="left" w:pos="4080"/>
        <w:tab w:val="left" w:pos="4680"/>
        <w:tab w:val="left" w:pos="5280"/>
      </w:tabs>
      <w:ind w:right="-264"/>
      <w:jc w:val="right"/>
      <w:rPr>
        <w:rFonts w:ascii="Arial" w:hAnsi="Arial" w:cs="Arial"/>
      </w:rPr>
    </w:pPr>
    <w:r w:rsidRPr="00937756">
      <w:rPr>
        <w:rFonts w:ascii="Arial" w:hAnsi="Arial" w:cs="Arial"/>
      </w:rPr>
      <w:t>Specification No. 301-60-15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1B3C16" w:rsidRDefault="001B3C16"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1B3C16" w:rsidRDefault="001B3C16"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1B3C16" w:rsidRPr="00E34AD9" w:rsidRDefault="001B3C16"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1B3C16" w:rsidRDefault="001B3C16"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1B3C16" w:rsidRDefault="001B3C16"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1B3C16" w:rsidRPr="00E34AD9" w:rsidRDefault="001B3C16"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1B3C16" w:rsidRPr="00E34AD9" w:rsidRDefault="001B3C16"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1B3C16" w:rsidRDefault="001B3C16"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1B3C16" w:rsidRDefault="001B3C16"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Content>
      <w:p w14:paraId="1524835E" w14:textId="4AACC204" w:rsidR="001B3C16" w:rsidRDefault="001B3C16"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Content>
      <w:p w14:paraId="34D06951" w14:textId="7C15A0DF" w:rsidR="001B3C16" w:rsidRDefault="001B3C16"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r>
              <w:rPr>
                <w:rStyle w:val="Style10"/>
              </w:rPr>
              <w:t>Brush Chippers</w:t>
            </w:r>
          </w:sdtContent>
        </w:sdt>
      </w:p>
    </w:sdtContent>
  </w:sdt>
  <w:sdt>
    <w:sdtPr>
      <w:rPr>
        <w:rFonts w:asciiTheme="minorHAnsi" w:hAnsiTheme="minorHAnsi"/>
        <w:color w:val="808080"/>
      </w:rPr>
      <w:alias w:val="S:  Contract #"/>
      <w:tag w:val="Agency"/>
      <w:id w:val="2129043601"/>
    </w:sdtPr>
    <w:sdtEndPr>
      <w:rPr>
        <w:color w:val="000000" w:themeColor="text1"/>
      </w:rPr>
    </w:sdtEndPr>
    <w:sdtContent>
      <w:p w14:paraId="3A651CCC" w14:textId="0A170524" w:rsidR="001B3C16" w:rsidRPr="0059177B" w:rsidRDefault="001B3C16" w:rsidP="00533AF5">
        <w:pPr>
          <w:pStyle w:val="Header"/>
          <w:spacing w:before="40"/>
          <w:jc w:val="center"/>
          <w:rPr>
            <w:rFonts w:asciiTheme="minorHAnsi" w:hAnsiTheme="minorHAnsi"/>
            <w:color w:val="000000" w:themeColor="text1"/>
          </w:rPr>
        </w:pPr>
        <w:r w:rsidRPr="0059177B">
          <w:rPr>
            <w:rFonts w:asciiTheme="minorHAnsi" w:hAnsiTheme="minorHAnsi"/>
            <w:color w:val="000000" w:themeColor="text1"/>
          </w:rPr>
          <w:t>2019</w:t>
        </w:r>
        <w:r w:rsidRPr="001440C9">
          <w:rPr>
            <w:rFonts w:asciiTheme="minorHAnsi" w:hAnsiTheme="minorHAnsi"/>
          </w:rPr>
          <w:t>-19</w:t>
        </w:r>
      </w:p>
    </w:sdtContent>
  </w:sdt>
  <w:p w14:paraId="2BC5B020" w14:textId="77777777" w:rsidR="001B3C16" w:rsidRPr="00533AF5" w:rsidRDefault="001B3C16" w:rsidP="001671B2">
    <w:pPr>
      <w:pStyle w:val="Header"/>
      <w:pBdr>
        <w:bottom w:val="single" w:sz="4" w:space="1" w:color="auto"/>
      </w:pBdr>
      <w:spacing w:after="120"/>
      <w:jc w:val="center"/>
      <w:rPr>
        <w:rFonts w:asciiTheme="minorHAnsi" w:hAnsiTheme="minorHAnsi"/>
        <w:b/>
        <w:sz w:val="16"/>
        <w:szCs w:val="16"/>
      </w:rPr>
    </w:pPr>
  </w:p>
  <w:p w14:paraId="636AB53C" w14:textId="77777777" w:rsidR="001B3C16" w:rsidRPr="00533AF5" w:rsidRDefault="001B3C16"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1B3C16" w:rsidRPr="009742ED" w:rsidRDefault="001B3C16"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1B3C16" w:rsidRPr="00106079" w:rsidRDefault="001B3C16"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1B3C16" w:rsidRPr="00106079" w:rsidRDefault="001B3C16"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1B3C16" w:rsidRPr="00106079" w:rsidRDefault="001B3C16" w:rsidP="00106079">
    <w:pPr>
      <w:pStyle w:val="Header"/>
      <w:jc w:val="center"/>
      <w:rPr>
        <w:b/>
        <w:sz w:val="28"/>
        <w:szCs w:val="28"/>
      </w:rPr>
    </w:pPr>
    <w:r w:rsidRPr="00106079">
      <w:rPr>
        <w:b/>
        <w:sz w:val="28"/>
        <w:szCs w:val="28"/>
      </w:rPr>
      <w:t>STATE OF ILLINOIS</w:t>
    </w:r>
  </w:p>
  <w:p w14:paraId="6B109FCA" w14:textId="12A3FB7A" w:rsidR="001B3C16" w:rsidRPr="00106079" w:rsidRDefault="001B3C16" w:rsidP="00106079">
    <w:pPr>
      <w:pStyle w:val="Header"/>
      <w:jc w:val="center"/>
      <w:rPr>
        <w:b/>
        <w:sz w:val="28"/>
        <w:szCs w:val="28"/>
      </w:rPr>
    </w:pPr>
    <w:r>
      <w:rPr>
        <w:b/>
        <w:sz w:val="28"/>
        <w:szCs w:val="28"/>
      </w:rPr>
      <w:t>AUTHORIZED TO TRANSACT BUSINESS OR CONDUCT AFFAIRS IN ILLINOIS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8FE78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3">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4">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6">
    <w:nsid w:val="13541FF6"/>
    <w:multiLevelType w:val="multilevel"/>
    <w:tmpl w:val="F1F60BF6"/>
    <w:lvl w:ilvl="0">
      <w:start w:val="1"/>
      <w:numFmt w:val="decimal"/>
      <w:lvlText w:val="%1"/>
      <w:lvlJc w:val="left"/>
      <w:pPr>
        <w:ind w:left="360" w:hanging="360"/>
      </w:pPr>
      <w:rPr>
        <w:rFonts w:hint="default"/>
        <w:sz w:val="22"/>
      </w:rPr>
    </w:lvl>
    <w:lvl w:ilvl="1">
      <w:start w:val="6"/>
      <w:numFmt w:val="decimal"/>
      <w:lvlText w:val="%1.%2"/>
      <w:lvlJc w:val="left"/>
      <w:pPr>
        <w:ind w:left="1080" w:hanging="360"/>
      </w:pPr>
      <w:rPr>
        <w:rFonts w:hint="default"/>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7">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3">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6">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7516D77"/>
    <w:multiLevelType w:val="hybridMultilevel"/>
    <w:tmpl w:val="213075EA"/>
    <w:lvl w:ilvl="0" w:tplc="04090001">
      <w:start w:val="1"/>
      <w:numFmt w:val="bullet"/>
      <w:lvlText w:val=""/>
      <w:lvlJc w:val="left"/>
      <w:pPr>
        <w:ind w:left="1104" w:hanging="360"/>
      </w:pPr>
      <w:rPr>
        <w:rFonts w:ascii="Symbol" w:hAnsi="Symbol" w:hint="default"/>
      </w:rPr>
    </w:lvl>
    <w:lvl w:ilvl="1" w:tplc="04090003" w:tentative="1">
      <w:start w:val="1"/>
      <w:numFmt w:val="bullet"/>
      <w:lvlText w:val="o"/>
      <w:lvlJc w:val="left"/>
      <w:pPr>
        <w:ind w:left="1824" w:hanging="360"/>
      </w:pPr>
      <w:rPr>
        <w:rFonts w:ascii="Courier New" w:hAnsi="Courier New" w:cs="Courier New" w:hint="default"/>
      </w:rPr>
    </w:lvl>
    <w:lvl w:ilvl="2" w:tplc="04090005" w:tentative="1">
      <w:start w:val="1"/>
      <w:numFmt w:val="bullet"/>
      <w:lvlText w:val=""/>
      <w:lvlJc w:val="left"/>
      <w:pPr>
        <w:ind w:left="2544" w:hanging="360"/>
      </w:pPr>
      <w:rPr>
        <w:rFonts w:ascii="Wingdings" w:hAnsi="Wingdings" w:hint="default"/>
      </w:rPr>
    </w:lvl>
    <w:lvl w:ilvl="3" w:tplc="04090001" w:tentative="1">
      <w:start w:val="1"/>
      <w:numFmt w:val="bullet"/>
      <w:lvlText w:val=""/>
      <w:lvlJc w:val="left"/>
      <w:pPr>
        <w:ind w:left="3264" w:hanging="360"/>
      </w:pPr>
      <w:rPr>
        <w:rFonts w:ascii="Symbol" w:hAnsi="Symbol" w:hint="default"/>
      </w:rPr>
    </w:lvl>
    <w:lvl w:ilvl="4" w:tplc="04090003" w:tentative="1">
      <w:start w:val="1"/>
      <w:numFmt w:val="bullet"/>
      <w:lvlText w:val="o"/>
      <w:lvlJc w:val="left"/>
      <w:pPr>
        <w:ind w:left="3984" w:hanging="360"/>
      </w:pPr>
      <w:rPr>
        <w:rFonts w:ascii="Courier New" w:hAnsi="Courier New" w:cs="Courier New" w:hint="default"/>
      </w:rPr>
    </w:lvl>
    <w:lvl w:ilvl="5" w:tplc="04090005" w:tentative="1">
      <w:start w:val="1"/>
      <w:numFmt w:val="bullet"/>
      <w:lvlText w:val=""/>
      <w:lvlJc w:val="left"/>
      <w:pPr>
        <w:ind w:left="4704" w:hanging="360"/>
      </w:pPr>
      <w:rPr>
        <w:rFonts w:ascii="Wingdings" w:hAnsi="Wingdings" w:hint="default"/>
      </w:rPr>
    </w:lvl>
    <w:lvl w:ilvl="6" w:tplc="04090001" w:tentative="1">
      <w:start w:val="1"/>
      <w:numFmt w:val="bullet"/>
      <w:lvlText w:val=""/>
      <w:lvlJc w:val="left"/>
      <w:pPr>
        <w:ind w:left="5424" w:hanging="360"/>
      </w:pPr>
      <w:rPr>
        <w:rFonts w:ascii="Symbol" w:hAnsi="Symbol" w:hint="default"/>
      </w:rPr>
    </w:lvl>
    <w:lvl w:ilvl="7" w:tplc="04090003" w:tentative="1">
      <w:start w:val="1"/>
      <w:numFmt w:val="bullet"/>
      <w:lvlText w:val="o"/>
      <w:lvlJc w:val="left"/>
      <w:pPr>
        <w:ind w:left="6144" w:hanging="360"/>
      </w:pPr>
      <w:rPr>
        <w:rFonts w:ascii="Courier New" w:hAnsi="Courier New" w:cs="Courier New" w:hint="default"/>
      </w:rPr>
    </w:lvl>
    <w:lvl w:ilvl="8" w:tplc="04090005" w:tentative="1">
      <w:start w:val="1"/>
      <w:numFmt w:val="bullet"/>
      <w:lvlText w:val=""/>
      <w:lvlJc w:val="left"/>
      <w:pPr>
        <w:ind w:left="6864" w:hanging="360"/>
      </w:pPr>
      <w:rPr>
        <w:rFonts w:ascii="Wingdings" w:hAnsi="Wingdings" w:hint="default"/>
      </w:rPr>
    </w:lvl>
  </w:abstractNum>
  <w:abstractNum w:abstractNumId="18">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2A57243"/>
    <w:multiLevelType w:val="singleLevel"/>
    <w:tmpl w:val="8B66608E"/>
    <w:lvl w:ilvl="0">
      <w:start w:val="1"/>
      <w:numFmt w:val="decimal"/>
      <w:lvlText w:val="%1."/>
      <w:legacy w:legacy="1" w:legacySpace="0" w:legacyIndent="360"/>
      <w:lvlJc w:val="left"/>
      <w:pPr>
        <w:ind w:left="1080" w:hanging="360"/>
      </w:pPr>
    </w:lvl>
  </w:abstractNum>
  <w:abstractNum w:abstractNumId="23">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7">
    <w:nsid w:val="510336E9"/>
    <w:multiLevelType w:val="multilevel"/>
    <w:tmpl w:val="CB0C26F0"/>
    <w:lvl w:ilvl="0">
      <w:start w:val="1"/>
      <w:numFmt w:val="decimal"/>
      <w:lvlText w:val="%1"/>
      <w:lvlJc w:val="left"/>
      <w:pPr>
        <w:ind w:left="435" w:hanging="435"/>
      </w:pPr>
      <w:rPr>
        <w:rFonts w:hint="default"/>
      </w:rPr>
    </w:lvl>
    <w:lvl w:ilvl="1">
      <w:start w:val="3"/>
      <w:numFmt w:val="decimal"/>
      <w:lvlText w:val="%1.%2"/>
      <w:lvlJc w:val="left"/>
      <w:pPr>
        <w:ind w:left="1155" w:hanging="43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nsid w:val="527D3E9B"/>
    <w:multiLevelType w:val="multilevel"/>
    <w:tmpl w:val="0409001F"/>
    <w:numStyleLink w:val="Style6"/>
  </w:abstractNum>
  <w:abstractNum w:abstractNumId="29">
    <w:nsid w:val="54CE32E0"/>
    <w:multiLevelType w:val="hybridMultilevel"/>
    <w:tmpl w:val="39C6EED0"/>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1">
    <w:nsid w:val="5EDE422A"/>
    <w:multiLevelType w:val="hybridMultilevel"/>
    <w:tmpl w:val="E3D05B32"/>
    <w:lvl w:ilvl="0" w:tplc="18B4F42C">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2">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4">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5">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8">
    <w:nsid w:val="71687BED"/>
    <w:multiLevelType w:val="singleLevel"/>
    <w:tmpl w:val="E72056D2"/>
    <w:lvl w:ilvl="0">
      <w:start w:val="1"/>
      <w:numFmt w:val="decimal"/>
      <w:lvlText w:val="%1."/>
      <w:legacy w:legacy="1" w:legacySpace="0" w:legacyIndent="360"/>
      <w:lvlJc w:val="left"/>
      <w:pPr>
        <w:ind w:left="960" w:hanging="360"/>
      </w:pPr>
    </w:lvl>
  </w:abstractNum>
  <w:abstractNum w:abstractNumId="39">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8"/>
  </w:num>
  <w:num w:numId="2">
    <w:abstractNumId w:val="26"/>
  </w:num>
  <w:num w:numId="3">
    <w:abstractNumId w:val="35"/>
  </w:num>
  <w:num w:numId="4">
    <w:abstractNumId w:val="11"/>
  </w:num>
  <w:num w:numId="5">
    <w:abstractNumId w:val="39"/>
  </w:num>
  <w:num w:numId="6">
    <w:abstractNumId w:val="14"/>
  </w:num>
  <w:num w:numId="7">
    <w:abstractNumId w:val="40"/>
  </w:num>
  <w:num w:numId="8">
    <w:abstractNumId w:val="30"/>
  </w:num>
  <w:num w:numId="9">
    <w:abstractNumId w:val="13"/>
  </w:num>
  <w:num w:numId="10">
    <w:abstractNumId w:val="23"/>
  </w:num>
  <w:num w:numId="11">
    <w:abstractNumId w:val="28"/>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2">
    <w:abstractNumId w:val="15"/>
  </w:num>
  <w:num w:numId="13">
    <w:abstractNumId w:val="20"/>
  </w:num>
  <w:num w:numId="14">
    <w:abstractNumId w:val="3"/>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19"/>
  </w:num>
  <w:num w:numId="16">
    <w:abstractNumId w:val="24"/>
  </w:num>
  <w:num w:numId="17">
    <w:abstractNumId w:val="21"/>
  </w:num>
  <w:num w:numId="18">
    <w:abstractNumId w:val="41"/>
  </w:num>
  <w:num w:numId="19">
    <w:abstractNumId w:val="8"/>
  </w:num>
  <w:num w:numId="20">
    <w:abstractNumId w:val="16"/>
  </w:num>
  <w:num w:numId="21">
    <w:abstractNumId w:val="10"/>
  </w:num>
  <w:num w:numId="22">
    <w:abstractNumId w:val="7"/>
  </w:num>
  <w:num w:numId="23">
    <w:abstractNumId w:val="34"/>
  </w:num>
  <w:num w:numId="24">
    <w:abstractNumId w:val="36"/>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2"/>
  </w:num>
  <w:num w:numId="32">
    <w:abstractNumId w:val="25"/>
  </w:num>
  <w:num w:numId="33">
    <w:abstractNumId w:val="9"/>
  </w:num>
  <w:num w:numId="34">
    <w:abstractNumId w:val="27"/>
  </w:num>
  <w:num w:numId="35">
    <w:abstractNumId w:val="6"/>
  </w:num>
  <w:num w:numId="36">
    <w:abstractNumId w:val="31"/>
  </w:num>
  <w:num w:numId="37">
    <w:abstractNumId w:val="17"/>
  </w:num>
  <w:num w:numId="38">
    <w:abstractNumId w:val="0"/>
  </w:num>
  <w:num w:numId="39">
    <w:abstractNumId w:val="38"/>
  </w:num>
  <w:num w:numId="40">
    <w:abstractNumId w:val="38"/>
    <w:lvlOverride w:ilvl="0">
      <w:lvl w:ilvl="0">
        <w:start w:val="1"/>
        <w:numFmt w:val="decimal"/>
        <w:lvlText w:val="%1."/>
        <w:legacy w:legacy="1" w:legacySpace="0" w:legacyIndent="360"/>
        <w:lvlJc w:val="left"/>
        <w:pPr>
          <w:ind w:left="960" w:hanging="360"/>
        </w:pPr>
      </w:lvl>
    </w:lvlOverride>
  </w:num>
  <w:num w:numId="41">
    <w:abstractNumId w:val="38"/>
    <w:lvlOverride w:ilvl="0">
      <w:lvl w:ilvl="0">
        <w:start w:val="1"/>
        <w:numFmt w:val="decimal"/>
        <w:lvlText w:val="%1."/>
        <w:legacy w:legacy="1" w:legacySpace="0" w:legacyIndent="360"/>
        <w:lvlJc w:val="left"/>
        <w:pPr>
          <w:ind w:left="960" w:hanging="360"/>
        </w:pPr>
      </w:lvl>
    </w:lvlOverride>
  </w:num>
  <w:num w:numId="42">
    <w:abstractNumId w:val="1"/>
    <w:lvlOverride w:ilvl="0">
      <w:lvl w:ilvl="0">
        <w:start w:val="1"/>
        <w:numFmt w:val="bullet"/>
        <w:lvlText w:val=""/>
        <w:legacy w:legacy="1" w:legacySpace="0" w:legacyIndent="360"/>
        <w:lvlJc w:val="left"/>
        <w:pPr>
          <w:ind w:left="720" w:hanging="360"/>
        </w:pPr>
        <w:rPr>
          <w:rFonts w:ascii="Symbol" w:hAnsi="Symbol" w:hint="default"/>
        </w:rPr>
      </w:lvl>
    </w:lvlOverride>
  </w:num>
  <w:num w:numId="43">
    <w:abstractNumId w:val="22"/>
    <w:lvlOverride w:ilvl="0">
      <w:lvl w:ilvl="0">
        <w:start w:val="1"/>
        <w:numFmt w:val="decimal"/>
        <w:lvlText w:val="%1."/>
        <w:legacy w:legacy="1" w:legacySpace="0" w:legacyIndent="360"/>
        <w:lvlJc w:val="left"/>
        <w:pPr>
          <w:ind w:left="1080" w:hanging="360"/>
        </w:pPr>
      </w:lvl>
    </w:lvlOverride>
  </w:num>
  <w:num w:numId="44">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06041"/>
    <w:rsid w:val="00013E86"/>
    <w:rsid w:val="000143B8"/>
    <w:rsid w:val="0004351C"/>
    <w:rsid w:val="00045569"/>
    <w:rsid w:val="00046D35"/>
    <w:rsid w:val="000477FE"/>
    <w:rsid w:val="0005458A"/>
    <w:rsid w:val="00054961"/>
    <w:rsid w:val="00056578"/>
    <w:rsid w:val="00072639"/>
    <w:rsid w:val="00073A7C"/>
    <w:rsid w:val="000773B7"/>
    <w:rsid w:val="0009052E"/>
    <w:rsid w:val="00093783"/>
    <w:rsid w:val="00094564"/>
    <w:rsid w:val="00094C6B"/>
    <w:rsid w:val="000960A3"/>
    <w:rsid w:val="000A43C5"/>
    <w:rsid w:val="000A5BA9"/>
    <w:rsid w:val="000A79D2"/>
    <w:rsid w:val="000B147B"/>
    <w:rsid w:val="000B4448"/>
    <w:rsid w:val="000B5501"/>
    <w:rsid w:val="000B5621"/>
    <w:rsid w:val="000B64FD"/>
    <w:rsid w:val="000B72E7"/>
    <w:rsid w:val="000B734C"/>
    <w:rsid w:val="000B749A"/>
    <w:rsid w:val="000D7C0B"/>
    <w:rsid w:val="000E0D8D"/>
    <w:rsid w:val="000E23CC"/>
    <w:rsid w:val="000E42E8"/>
    <w:rsid w:val="000E481C"/>
    <w:rsid w:val="000E5AF8"/>
    <w:rsid w:val="000F21E8"/>
    <w:rsid w:val="0010284D"/>
    <w:rsid w:val="00103019"/>
    <w:rsid w:val="00103F22"/>
    <w:rsid w:val="00104F1B"/>
    <w:rsid w:val="001052AB"/>
    <w:rsid w:val="00106079"/>
    <w:rsid w:val="00120F9B"/>
    <w:rsid w:val="001228DF"/>
    <w:rsid w:val="00127CEC"/>
    <w:rsid w:val="001440C9"/>
    <w:rsid w:val="001475A6"/>
    <w:rsid w:val="00150C75"/>
    <w:rsid w:val="00164018"/>
    <w:rsid w:val="0016497C"/>
    <w:rsid w:val="00165B65"/>
    <w:rsid w:val="001671B2"/>
    <w:rsid w:val="001700A8"/>
    <w:rsid w:val="001777F4"/>
    <w:rsid w:val="0018133A"/>
    <w:rsid w:val="00184BE9"/>
    <w:rsid w:val="0018628F"/>
    <w:rsid w:val="00193851"/>
    <w:rsid w:val="00194F4F"/>
    <w:rsid w:val="00195D3C"/>
    <w:rsid w:val="001A0650"/>
    <w:rsid w:val="001B3C16"/>
    <w:rsid w:val="001B3C37"/>
    <w:rsid w:val="001B71A1"/>
    <w:rsid w:val="001C1384"/>
    <w:rsid w:val="001C13C3"/>
    <w:rsid w:val="001D21FC"/>
    <w:rsid w:val="001D5DDB"/>
    <w:rsid w:val="001E27AF"/>
    <w:rsid w:val="001F796A"/>
    <w:rsid w:val="002009D3"/>
    <w:rsid w:val="00204302"/>
    <w:rsid w:val="00213095"/>
    <w:rsid w:val="00213F43"/>
    <w:rsid w:val="00214B4F"/>
    <w:rsid w:val="00221BF1"/>
    <w:rsid w:val="002378E5"/>
    <w:rsid w:val="00237EC0"/>
    <w:rsid w:val="0024027C"/>
    <w:rsid w:val="0024234B"/>
    <w:rsid w:val="00242907"/>
    <w:rsid w:val="002464C6"/>
    <w:rsid w:val="00262AEA"/>
    <w:rsid w:val="00270C3D"/>
    <w:rsid w:val="002719A2"/>
    <w:rsid w:val="00272EEE"/>
    <w:rsid w:val="002811FD"/>
    <w:rsid w:val="002A194E"/>
    <w:rsid w:val="002B5EC7"/>
    <w:rsid w:val="002B70AF"/>
    <w:rsid w:val="002C535F"/>
    <w:rsid w:val="002C587D"/>
    <w:rsid w:val="002D0AD3"/>
    <w:rsid w:val="002D7697"/>
    <w:rsid w:val="002F0BCD"/>
    <w:rsid w:val="00304403"/>
    <w:rsid w:val="00304E2C"/>
    <w:rsid w:val="00305DFE"/>
    <w:rsid w:val="003076EA"/>
    <w:rsid w:val="00312638"/>
    <w:rsid w:val="00315FC3"/>
    <w:rsid w:val="0032338F"/>
    <w:rsid w:val="00327F0F"/>
    <w:rsid w:val="00332A0E"/>
    <w:rsid w:val="003341B1"/>
    <w:rsid w:val="00336321"/>
    <w:rsid w:val="003376A4"/>
    <w:rsid w:val="00347F1B"/>
    <w:rsid w:val="00366646"/>
    <w:rsid w:val="003716DE"/>
    <w:rsid w:val="003824E0"/>
    <w:rsid w:val="00385D6F"/>
    <w:rsid w:val="003925BF"/>
    <w:rsid w:val="003A2904"/>
    <w:rsid w:val="003A3EB0"/>
    <w:rsid w:val="003B06A3"/>
    <w:rsid w:val="003B2CE4"/>
    <w:rsid w:val="003B7AB5"/>
    <w:rsid w:val="003C5FB2"/>
    <w:rsid w:val="003C7B4A"/>
    <w:rsid w:val="003D70CA"/>
    <w:rsid w:val="003F1E7C"/>
    <w:rsid w:val="003F3864"/>
    <w:rsid w:val="003F7272"/>
    <w:rsid w:val="00405ECA"/>
    <w:rsid w:val="00407168"/>
    <w:rsid w:val="004149C4"/>
    <w:rsid w:val="0042525D"/>
    <w:rsid w:val="004310D8"/>
    <w:rsid w:val="00450162"/>
    <w:rsid w:val="00451C21"/>
    <w:rsid w:val="004578D8"/>
    <w:rsid w:val="004608F3"/>
    <w:rsid w:val="00463E7D"/>
    <w:rsid w:val="004732DE"/>
    <w:rsid w:val="004734C0"/>
    <w:rsid w:val="00474ACC"/>
    <w:rsid w:val="00476A6C"/>
    <w:rsid w:val="0048244F"/>
    <w:rsid w:val="00484670"/>
    <w:rsid w:val="00494690"/>
    <w:rsid w:val="00495BF7"/>
    <w:rsid w:val="004A20C0"/>
    <w:rsid w:val="004A5CEC"/>
    <w:rsid w:val="004B4FDC"/>
    <w:rsid w:val="004C076F"/>
    <w:rsid w:val="004C081C"/>
    <w:rsid w:val="004C318C"/>
    <w:rsid w:val="004C6074"/>
    <w:rsid w:val="004F04AE"/>
    <w:rsid w:val="004F28B9"/>
    <w:rsid w:val="004F43C2"/>
    <w:rsid w:val="004F7E47"/>
    <w:rsid w:val="005071C9"/>
    <w:rsid w:val="005103C3"/>
    <w:rsid w:val="005110F6"/>
    <w:rsid w:val="00533AF5"/>
    <w:rsid w:val="00541093"/>
    <w:rsid w:val="00542936"/>
    <w:rsid w:val="005462F1"/>
    <w:rsid w:val="005531C3"/>
    <w:rsid w:val="00554C20"/>
    <w:rsid w:val="00555753"/>
    <w:rsid w:val="00563746"/>
    <w:rsid w:val="0057216A"/>
    <w:rsid w:val="00577D89"/>
    <w:rsid w:val="00580BE5"/>
    <w:rsid w:val="00586DFB"/>
    <w:rsid w:val="0059177B"/>
    <w:rsid w:val="005A01CF"/>
    <w:rsid w:val="005B0FD0"/>
    <w:rsid w:val="005B1680"/>
    <w:rsid w:val="005C4842"/>
    <w:rsid w:val="005E393C"/>
    <w:rsid w:val="005E6AFB"/>
    <w:rsid w:val="005F1E47"/>
    <w:rsid w:val="00605149"/>
    <w:rsid w:val="00606FEC"/>
    <w:rsid w:val="00611FE7"/>
    <w:rsid w:val="00617BAF"/>
    <w:rsid w:val="00627326"/>
    <w:rsid w:val="006311FF"/>
    <w:rsid w:val="00631513"/>
    <w:rsid w:val="006340AB"/>
    <w:rsid w:val="00634297"/>
    <w:rsid w:val="00636C29"/>
    <w:rsid w:val="00636F44"/>
    <w:rsid w:val="00642479"/>
    <w:rsid w:val="00643BB5"/>
    <w:rsid w:val="00646EC3"/>
    <w:rsid w:val="00647E09"/>
    <w:rsid w:val="00652273"/>
    <w:rsid w:val="00654BC4"/>
    <w:rsid w:val="00655567"/>
    <w:rsid w:val="006576B7"/>
    <w:rsid w:val="00661DF3"/>
    <w:rsid w:val="00664EF6"/>
    <w:rsid w:val="0066538B"/>
    <w:rsid w:val="006711F5"/>
    <w:rsid w:val="00673D3C"/>
    <w:rsid w:val="00674E49"/>
    <w:rsid w:val="00675037"/>
    <w:rsid w:val="006773EA"/>
    <w:rsid w:val="00685DE5"/>
    <w:rsid w:val="00687C38"/>
    <w:rsid w:val="006901DB"/>
    <w:rsid w:val="006A4409"/>
    <w:rsid w:val="006A4E35"/>
    <w:rsid w:val="006A761A"/>
    <w:rsid w:val="006B6521"/>
    <w:rsid w:val="006C0EB0"/>
    <w:rsid w:val="006C1CA5"/>
    <w:rsid w:val="006C6297"/>
    <w:rsid w:val="006D0497"/>
    <w:rsid w:val="006D30B3"/>
    <w:rsid w:val="006D62F9"/>
    <w:rsid w:val="006E3515"/>
    <w:rsid w:val="006E4211"/>
    <w:rsid w:val="006F103A"/>
    <w:rsid w:val="006F60FE"/>
    <w:rsid w:val="0070389A"/>
    <w:rsid w:val="00706585"/>
    <w:rsid w:val="00714BDC"/>
    <w:rsid w:val="00714C45"/>
    <w:rsid w:val="00714CC5"/>
    <w:rsid w:val="007230ED"/>
    <w:rsid w:val="007326B6"/>
    <w:rsid w:val="00732984"/>
    <w:rsid w:val="0074031E"/>
    <w:rsid w:val="00764628"/>
    <w:rsid w:val="00765CF9"/>
    <w:rsid w:val="0076690F"/>
    <w:rsid w:val="0077658E"/>
    <w:rsid w:val="0077672F"/>
    <w:rsid w:val="00776C9D"/>
    <w:rsid w:val="0077716B"/>
    <w:rsid w:val="007831C0"/>
    <w:rsid w:val="00783287"/>
    <w:rsid w:val="00787C5E"/>
    <w:rsid w:val="00787CCE"/>
    <w:rsid w:val="00790500"/>
    <w:rsid w:val="007A0744"/>
    <w:rsid w:val="007A0ABF"/>
    <w:rsid w:val="007A0BE4"/>
    <w:rsid w:val="007A3629"/>
    <w:rsid w:val="007A535E"/>
    <w:rsid w:val="007A72B3"/>
    <w:rsid w:val="007A7A32"/>
    <w:rsid w:val="007B02EC"/>
    <w:rsid w:val="007B0B64"/>
    <w:rsid w:val="007B0F5E"/>
    <w:rsid w:val="007B2E89"/>
    <w:rsid w:val="007C12AF"/>
    <w:rsid w:val="007D346D"/>
    <w:rsid w:val="007E0560"/>
    <w:rsid w:val="007E349E"/>
    <w:rsid w:val="007E66AC"/>
    <w:rsid w:val="007E6CC6"/>
    <w:rsid w:val="007F2E05"/>
    <w:rsid w:val="007F5BED"/>
    <w:rsid w:val="00800566"/>
    <w:rsid w:val="00810171"/>
    <w:rsid w:val="00817E21"/>
    <w:rsid w:val="00836AA1"/>
    <w:rsid w:val="00837809"/>
    <w:rsid w:val="00844E43"/>
    <w:rsid w:val="00844FF3"/>
    <w:rsid w:val="00846289"/>
    <w:rsid w:val="00846403"/>
    <w:rsid w:val="0087093E"/>
    <w:rsid w:val="00886D80"/>
    <w:rsid w:val="00897822"/>
    <w:rsid w:val="008979AE"/>
    <w:rsid w:val="008A098A"/>
    <w:rsid w:val="008A0CD2"/>
    <w:rsid w:val="008A2DDC"/>
    <w:rsid w:val="008B305D"/>
    <w:rsid w:val="008B43B1"/>
    <w:rsid w:val="008B5CB8"/>
    <w:rsid w:val="008C6C0B"/>
    <w:rsid w:val="008D7DC9"/>
    <w:rsid w:val="008D7FC1"/>
    <w:rsid w:val="008E155C"/>
    <w:rsid w:val="008F10C4"/>
    <w:rsid w:val="008F1E80"/>
    <w:rsid w:val="008F5BF8"/>
    <w:rsid w:val="00913962"/>
    <w:rsid w:val="00945037"/>
    <w:rsid w:val="0095215C"/>
    <w:rsid w:val="0096566C"/>
    <w:rsid w:val="0096691E"/>
    <w:rsid w:val="00971DC4"/>
    <w:rsid w:val="009729D6"/>
    <w:rsid w:val="00973E14"/>
    <w:rsid w:val="009742ED"/>
    <w:rsid w:val="0097762E"/>
    <w:rsid w:val="009826BA"/>
    <w:rsid w:val="00983818"/>
    <w:rsid w:val="00991A3C"/>
    <w:rsid w:val="00994BD9"/>
    <w:rsid w:val="0099562F"/>
    <w:rsid w:val="009A763E"/>
    <w:rsid w:val="009B36C6"/>
    <w:rsid w:val="009C42AF"/>
    <w:rsid w:val="009D3B39"/>
    <w:rsid w:val="009D5480"/>
    <w:rsid w:val="009E25A3"/>
    <w:rsid w:val="009E6CE1"/>
    <w:rsid w:val="009F2220"/>
    <w:rsid w:val="009F285D"/>
    <w:rsid w:val="00A03147"/>
    <w:rsid w:val="00A168DE"/>
    <w:rsid w:val="00A2344E"/>
    <w:rsid w:val="00A27B9F"/>
    <w:rsid w:val="00A331F5"/>
    <w:rsid w:val="00A400AF"/>
    <w:rsid w:val="00A42C2F"/>
    <w:rsid w:val="00A50D95"/>
    <w:rsid w:val="00A53117"/>
    <w:rsid w:val="00A564E9"/>
    <w:rsid w:val="00A56B16"/>
    <w:rsid w:val="00A63732"/>
    <w:rsid w:val="00A768C6"/>
    <w:rsid w:val="00A77486"/>
    <w:rsid w:val="00A85AE5"/>
    <w:rsid w:val="00A90D32"/>
    <w:rsid w:val="00AA166D"/>
    <w:rsid w:val="00AB2C31"/>
    <w:rsid w:val="00AB2D58"/>
    <w:rsid w:val="00AB5DE1"/>
    <w:rsid w:val="00AB6002"/>
    <w:rsid w:val="00AB780E"/>
    <w:rsid w:val="00AD01BD"/>
    <w:rsid w:val="00AD1020"/>
    <w:rsid w:val="00AD3909"/>
    <w:rsid w:val="00AD78DD"/>
    <w:rsid w:val="00AE3483"/>
    <w:rsid w:val="00AF3821"/>
    <w:rsid w:val="00AF58A2"/>
    <w:rsid w:val="00AF5B73"/>
    <w:rsid w:val="00B04BF1"/>
    <w:rsid w:val="00B23199"/>
    <w:rsid w:val="00B25EBF"/>
    <w:rsid w:val="00B27F29"/>
    <w:rsid w:val="00B30C75"/>
    <w:rsid w:val="00B3203C"/>
    <w:rsid w:val="00B33777"/>
    <w:rsid w:val="00B46854"/>
    <w:rsid w:val="00B5035B"/>
    <w:rsid w:val="00B644EF"/>
    <w:rsid w:val="00B74906"/>
    <w:rsid w:val="00B75182"/>
    <w:rsid w:val="00B832BE"/>
    <w:rsid w:val="00B849FF"/>
    <w:rsid w:val="00B872C7"/>
    <w:rsid w:val="00B87790"/>
    <w:rsid w:val="00B92986"/>
    <w:rsid w:val="00B92D86"/>
    <w:rsid w:val="00B94E5F"/>
    <w:rsid w:val="00BA1A1F"/>
    <w:rsid w:val="00BB0183"/>
    <w:rsid w:val="00BB54CE"/>
    <w:rsid w:val="00BB61B5"/>
    <w:rsid w:val="00BC02E2"/>
    <w:rsid w:val="00BD0F2F"/>
    <w:rsid w:val="00BD7CA6"/>
    <w:rsid w:val="00BE27EE"/>
    <w:rsid w:val="00BE4354"/>
    <w:rsid w:val="00BE5E03"/>
    <w:rsid w:val="00C104C7"/>
    <w:rsid w:val="00C13810"/>
    <w:rsid w:val="00C23DEE"/>
    <w:rsid w:val="00C26607"/>
    <w:rsid w:val="00C351C9"/>
    <w:rsid w:val="00C41BF1"/>
    <w:rsid w:val="00C4332C"/>
    <w:rsid w:val="00C44B60"/>
    <w:rsid w:val="00C47F2F"/>
    <w:rsid w:val="00C504A1"/>
    <w:rsid w:val="00C566CC"/>
    <w:rsid w:val="00C570C4"/>
    <w:rsid w:val="00C61A90"/>
    <w:rsid w:val="00C61DD1"/>
    <w:rsid w:val="00C6541C"/>
    <w:rsid w:val="00C70865"/>
    <w:rsid w:val="00C719A2"/>
    <w:rsid w:val="00C753D3"/>
    <w:rsid w:val="00C771A1"/>
    <w:rsid w:val="00C82971"/>
    <w:rsid w:val="00C829C2"/>
    <w:rsid w:val="00C92858"/>
    <w:rsid w:val="00C95F3E"/>
    <w:rsid w:val="00CA00F5"/>
    <w:rsid w:val="00CB10BB"/>
    <w:rsid w:val="00CC459C"/>
    <w:rsid w:val="00CC5C74"/>
    <w:rsid w:val="00CC744B"/>
    <w:rsid w:val="00CD3018"/>
    <w:rsid w:val="00CD5465"/>
    <w:rsid w:val="00CE70D9"/>
    <w:rsid w:val="00CF0A96"/>
    <w:rsid w:val="00CF1A65"/>
    <w:rsid w:val="00CF57E7"/>
    <w:rsid w:val="00CF7A35"/>
    <w:rsid w:val="00D013D7"/>
    <w:rsid w:val="00D02F0C"/>
    <w:rsid w:val="00D11AD7"/>
    <w:rsid w:val="00D161C0"/>
    <w:rsid w:val="00D1799E"/>
    <w:rsid w:val="00D23B9E"/>
    <w:rsid w:val="00D31EFF"/>
    <w:rsid w:val="00D47D32"/>
    <w:rsid w:val="00D50171"/>
    <w:rsid w:val="00D57335"/>
    <w:rsid w:val="00D72E1E"/>
    <w:rsid w:val="00D741C1"/>
    <w:rsid w:val="00D76E2B"/>
    <w:rsid w:val="00D83814"/>
    <w:rsid w:val="00D90D52"/>
    <w:rsid w:val="00DB31E4"/>
    <w:rsid w:val="00DB3849"/>
    <w:rsid w:val="00DB5603"/>
    <w:rsid w:val="00DB7F92"/>
    <w:rsid w:val="00DC2EC4"/>
    <w:rsid w:val="00DC553F"/>
    <w:rsid w:val="00DC56EB"/>
    <w:rsid w:val="00DC7883"/>
    <w:rsid w:val="00DD1B4B"/>
    <w:rsid w:val="00DE2CBC"/>
    <w:rsid w:val="00DE392C"/>
    <w:rsid w:val="00DF1BF4"/>
    <w:rsid w:val="00E04A42"/>
    <w:rsid w:val="00E063D4"/>
    <w:rsid w:val="00E124ED"/>
    <w:rsid w:val="00E20F4A"/>
    <w:rsid w:val="00E23784"/>
    <w:rsid w:val="00E41FD0"/>
    <w:rsid w:val="00E5031D"/>
    <w:rsid w:val="00E63992"/>
    <w:rsid w:val="00E66DEF"/>
    <w:rsid w:val="00E72351"/>
    <w:rsid w:val="00E82460"/>
    <w:rsid w:val="00E86EFD"/>
    <w:rsid w:val="00E94265"/>
    <w:rsid w:val="00E94F01"/>
    <w:rsid w:val="00EA7647"/>
    <w:rsid w:val="00EC2CCC"/>
    <w:rsid w:val="00EC3810"/>
    <w:rsid w:val="00ED22FA"/>
    <w:rsid w:val="00EE4E5E"/>
    <w:rsid w:val="00EF49B4"/>
    <w:rsid w:val="00EF7207"/>
    <w:rsid w:val="00F037CB"/>
    <w:rsid w:val="00F12FEB"/>
    <w:rsid w:val="00F15566"/>
    <w:rsid w:val="00F22B84"/>
    <w:rsid w:val="00F32B11"/>
    <w:rsid w:val="00F4158E"/>
    <w:rsid w:val="00F476C7"/>
    <w:rsid w:val="00F51E11"/>
    <w:rsid w:val="00F53935"/>
    <w:rsid w:val="00F54315"/>
    <w:rsid w:val="00F545A2"/>
    <w:rsid w:val="00F63E02"/>
    <w:rsid w:val="00F64056"/>
    <w:rsid w:val="00F6671C"/>
    <w:rsid w:val="00F71108"/>
    <w:rsid w:val="00F742C9"/>
    <w:rsid w:val="00F83959"/>
    <w:rsid w:val="00F840BF"/>
    <w:rsid w:val="00F84D97"/>
    <w:rsid w:val="00FB2ED8"/>
    <w:rsid w:val="00FB7C90"/>
    <w:rsid w:val="00FC3838"/>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AF5B73"/>
  </w:style>
  <w:style w:type="table" w:customStyle="1" w:styleId="TableGrid9">
    <w:name w:val="Table Grid9"/>
    <w:basedOn w:val="TableNormal"/>
    <w:next w:val="TableGrid"/>
    <w:rsid w:val="00AF5B73"/>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99"/>
    <w:unhideWhenUsed/>
    <w:rsid w:val="00655567"/>
    <w:pPr>
      <w:numPr>
        <w:numId w:val="3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AF5B73"/>
  </w:style>
  <w:style w:type="table" w:customStyle="1" w:styleId="TableGrid9">
    <w:name w:val="Table Grid9"/>
    <w:basedOn w:val="TableNormal"/>
    <w:next w:val="TableGrid"/>
    <w:rsid w:val="00AF5B73"/>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99"/>
    <w:unhideWhenUsed/>
    <w:rsid w:val="00655567"/>
    <w:pPr>
      <w:numPr>
        <w:numId w:val="3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footer" Target="footer14.xml"/><Relationship Id="rId21" Type="http://schemas.openxmlformats.org/officeDocument/2006/relationships/hyperlink" Target="https://cms.diversitycompliance.com/" TargetMode="External"/><Relationship Id="rId34" Type="http://schemas.openxmlformats.org/officeDocument/2006/relationships/hyperlink" Target="http://www.state.il.us/agency/idol/index.htm" TargetMode="External"/><Relationship Id="rId42" Type="http://schemas.openxmlformats.org/officeDocument/2006/relationships/footer" Target="footer15.xml"/><Relationship Id="rId47" Type="http://schemas.openxmlformats.org/officeDocument/2006/relationships/header" Target="header11.xml"/><Relationship Id="rId50" Type="http://schemas.openxmlformats.org/officeDocument/2006/relationships/header" Target="header12.xml"/><Relationship Id="rId55" Type="http://schemas.openxmlformats.org/officeDocument/2006/relationships/header" Target="header16.xml"/><Relationship Id="rId63" Type="http://schemas.openxmlformats.org/officeDocument/2006/relationships/footer" Target="footer22.xml"/><Relationship Id="rId68" Type="http://schemas.openxmlformats.org/officeDocument/2006/relationships/header" Target="header23.xml"/><Relationship Id="rId7" Type="http://schemas.openxmlformats.org/officeDocument/2006/relationships/footnotes" Target="foot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11.xml"/><Relationship Id="rId37" Type="http://schemas.openxmlformats.org/officeDocument/2006/relationships/header" Target="header8.xml"/><Relationship Id="rId40" Type="http://schemas.openxmlformats.org/officeDocument/2006/relationships/hyperlink" Target="http://cyberdriveillinois.com/departments/business_services/home.html" TargetMode="External"/><Relationship Id="rId45" Type="http://schemas.openxmlformats.org/officeDocument/2006/relationships/header" Target="header10.xml"/><Relationship Id="rId53" Type="http://schemas.openxmlformats.org/officeDocument/2006/relationships/header" Target="header14.xml"/><Relationship Id="rId58" Type="http://schemas.openxmlformats.org/officeDocument/2006/relationships/footer" Target="footer20.xml"/><Relationship Id="rId66" Type="http://schemas.openxmlformats.org/officeDocument/2006/relationships/header" Target="header2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ecfr.gov/cgi-bin/text-idx?SID=cbb7305b43e022815d30aeaf7b642744&amp;node=pt48.1.31&amp;rgn=div5" TargetMode="External"/><Relationship Id="rId49" Type="http://schemas.openxmlformats.org/officeDocument/2006/relationships/hyperlink" Target="http://www.dhs.state.il.us/iitaa" TargetMode="External"/><Relationship Id="rId57" Type="http://schemas.openxmlformats.org/officeDocument/2006/relationships/header" Target="header17.xml"/><Relationship Id="rId61" Type="http://schemas.openxmlformats.org/officeDocument/2006/relationships/footer" Target="footer21.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footer" Target="footer10.xml"/><Relationship Id="rId44" Type="http://schemas.openxmlformats.org/officeDocument/2006/relationships/hyperlink" Target="https://www2.illinois.gov/dhr/PublicContracts/Pages/IDHR_Number.aspx" TargetMode="External"/><Relationship Id="rId52" Type="http://schemas.openxmlformats.org/officeDocument/2006/relationships/footer" Target="footer18.xml"/><Relationship Id="rId60" Type="http://schemas.openxmlformats.org/officeDocument/2006/relationships/header" Target="header19.xml"/><Relationship Id="rId65" Type="http://schemas.openxmlformats.org/officeDocument/2006/relationships/footer" Target="footer2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idot.illinois.gov/doing-business/procurements/other-procurement-opportunities/index"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ilga.gov/legislation/ilcs/ilcs.asp" TargetMode="External"/><Relationship Id="rId43" Type="http://schemas.openxmlformats.org/officeDocument/2006/relationships/image" Target="media/image1.jpeg"/><Relationship Id="rId48" Type="http://schemas.openxmlformats.org/officeDocument/2006/relationships/footer" Target="footer17.xml"/><Relationship Id="rId56" Type="http://schemas.openxmlformats.org/officeDocument/2006/relationships/footer" Target="footer19.xml"/><Relationship Id="rId64" Type="http://schemas.openxmlformats.org/officeDocument/2006/relationships/header" Target="header21.xml"/><Relationship Id="rId69" Type="http://schemas.openxmlformats.org/officeDocument/2006/relationships/footer" Target="footer25.xml"/><Relationship Id="rId8" Type="http://schemas.openxmlformats.org/officeDocument/2006/relationships/endnotes" Target="endnotes.xml"/><Relationship Id="rId51" Type="http://schemas.openxmlformats.org/officeDocument/2006/relationships/header" Target="header13.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footer" Target="footer12.xml"/><Relationship Id="rId38" Type="http://schemas.openxmlformats.org/officeDocument/2006/relationships/footer" Target="footer13.xml"/><Relationship Id="rId46" Type="http://schemas.openxmlformats.org/officeDocument/2006/relationships/footer" Target="footer16.xml"/><Relationship Id="rId59" Type="http://schemas.openxmlformats.org/officeDocument/2006/relationships/header" Target="header18.xml"/><Relationship Id="rId67" Type="http://schemas.openxmlformats.org/officeDocument/2006/relationships/footer" Target="footer24.xml"/><Relationship Id="rId20" Type="http://schemas.openxmlformats.org/officeDocument/2006/relationships/hyperlink" Target="https://www2.illinois.gov/cms/business/sell2/Pages/VeteranownedBusinesses.aspx" TargetMode="External"/><Relationship Id="rId41" Type="http://schemas.openxmlformats.org/officeDocument/2006/relationships/header" Target="header9.xml"/><Relationship Id="rId54" Type="http://schemas.openxmlformats.org/officeDocument/2006/relationships/header" Target="header15.xml"/><Relationship Id="rId62" Type="http://schemas.openxmlformats.org/officeDocument/2006/relationships/header" Target="header20.xml"/><Relationship Id="rId7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832F00B66CF749189DB410F1B0EF3820"/>
        <w:category>
          <w:name w:val="General"/>
          <w:gallery w:val="placeholder"/>
        </w:category>
        <w:types>
          <w:type w:val="bbPlcHdr"/>
        </w:types>
        <w:behaviors>
          <w:behavior w:val="content"/>
        </w:behaviors>
        <w:guid w:val="{CD14AE16-9E2F-4D37-A709-0F7E29EADA4F}"/>
      </w:docPartPr>
      <w:docPartBody>
        <w:p w:rsidR="00C2227B" w:rsidRDefault="00C2227B" w:rsidP="00C2227B">
          <w:pPr>
            <w:pStyle w:val="832F00B66CF749189DB410F1B0EF3820"/>
          </w:pPr>
          <w:r w:rsidRPr="00FD1BD0">
            <w:rPr>
              <w:rStyle w:val="PlaceholderText"/>
              <w:rFonts w:cstheme="minorHAnsi"/>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190D30"/>
    <w:rsid w:val="00270DF7"/>
    <w:rsid w:val="00284F6A"/>
    <w:rsid w:val="002878B0"/>
    <w:rsid w:val="002D6454"/>
    <w:rsid w:val="00436E50"/>
    <w:rsid w:val="004C31DE"/>
    <w:rsid w:val="004C580C"/>
    <w:rsid w:val="007112F9"/>
    <w:rsid w:val="007D4255"/>
    <w:rsid w:val="008B791B"/>
    <w:rsid w:val="008F49DC"/>
    <w:rsid w:val="00900585"/>
    <w:rsid w:val="00904257"/>
    <w:rsid w:val="00930204"/>
    <w:rsid w:val="00937613"/>
    <w:rsid w:val="00990171"/>
    <w:rsid w:val="00A21544"/>
    <w:rsid w:val="00A42542"/>
    <w:rsid w:val="00AB4336"/>
    <w:rsid w:val="00AC487B"/>
    <w:rsid w:val="00B05DDF"/>
    <w:rsid w:val="00BA7D82"/>
    <w:rsid w:val="00C21662"/>
    <w:rsid w:val="00C2227B"/>
    <w:rsid w:val="00C37D6D"/>
    <w:rsid w:val="00D339C5"/>
    <w:rsid w:val="00D41368"/>
    <w:rsid w:val="00D47995"/>
    <w:rsid w:val="00D94F8D"/>
    <w:rsid w:val="00DD4C3E"/>
    <w:rsid w:val="00DF39C3"/>
    <w:rsid w:val="00E2323F"/>
    <w:rsid w:val="00E37EF2"/>
    <w:rsid w:val="00F345B9"/>
    <w:rsid w:val="00F5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C222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832F00B66CF749189DB410F1B0EF3820">
    <w:name w:val="832F00B66CF749189DB410F1B0EF3820"/>
    <w:rsid w:val="00C2227B"/>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C222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832F00B66CF749189DB410F1B0EF3820">
    <w:name w:val="832F00B66CF749189DB410F1B0EF3820"/>
    <w:rsid w:val="00C2227B"/>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42494-D785-4AED-883D-396CE3B6A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7DA2A103.dotm</Template>
  <TotalTime>28</TotalTime>
  <Pages>74</Pages>
  <Words>21720</Words>
  <Characters>123809</Characters>
  <Application>Microsoft Office Word</Application>
  <DocSecurity>0</DocSecurity>
  <Lines>1031</Lines>
  <Paragraphs>290</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145239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Joe</dc:creator>
  <cp:lastModifiedBy>Caton, Colleen L</cp:lastModifiedBy>
  <cp:revision>5</cp:revision>
  <cp:lastPrinted>2018-07-17T17:33:00Z</cp:lastPrinted>
  <dcterms:created xsi:type="dcterms:W3CDTF">2018-09-19T19:19:00Z</dcterms:created>
  <dcterms:modified xsi:type="dcterms:W3CDTF">2018-09-19T20:04:00Z</dcterms:modified>
</cp:coreProperties>
</file>